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06F" w:rsidRPr="00CB1F74" w:rsidRDefault="007B7465" w:rsidP="007B7465">
      <w:pPr>
        <w:pStyle w:val="a3"/>
        <w:ind w:left="4253"/>
        <w:jc w:val="right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Приложение</w:t>
      </w:r>
    </w:p>
    <w:p w:rsidR="001032E4" w:rsidRPr="00CB1F74" w:rsidRDefault="001032E4" w:rsidP="007B7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D431F" w:rsidRPr="00CB1F74" w:rsidRDefault="001032E4" w:rsidP="001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Положение</w:t>
      </w:r>
      <w:r w:rsidR="001F282C" w:rsidRPr="00CB1F74">
        <w:rPr>
          <w:rFonts w:ascii="Times New Roman" w:hAnsi="Times New Roman"/>
          <w:b/>
          <w:sz w:val="28"/>
          <w:szCs w:val="28"/>
        </w:rPr>
        <w:t xml:space="preserve"> </w:t>
      </w:r>
    </w:p>
    <w:p w:rsidR="001D6B72" w:rsidRPr="00CB1F74" w:rsidRDefault="00E0406F" w:rsidP="001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о лицензировании деятель</w:t>
      </w:r>
      <w:r w:rsidR="001D6B72" w:rsidRPr="00CB1F74">
        <w:rPr>
          <w:rFonts w:ascii="Times New Roman" w:hAnsi="Times New Roman"/>
          <w:b/>
          <w:sz w:val="28"/>
          <w:szCs w:val="28"/>
        </w:rPr>
        <w:t>ности в области</w:t>
      </w:r>
    </w:p>
    <w:p w:rsidR="00E0406F" w:rsidRPr="00CB1F74" w:rsidRDefault="00710213" w:rsidP="001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электрической и</w:t>
      </w:r>
      <w:r w:rsidR="001F282C" w:rsidRPr="00CB1F74">
        <w:rPr>
          <w:rFonts w:ascii="Times New Roman" w:hAnsi="Times New Roman"/>
          <w:b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b/>
          <w:sz w:val="28"/>
          <w:szCs w:val="28"/>
        </w:rPr>
        <w:t>почтовой связи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0406F" w:rsidRPr="00CB1F74" w:rsidRDefault="00E0406F" w:rsidP="001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1.</w:t>
      </w:r>
    </w:p>
    <w:p w:rsidR="00E0406F" w:rsidRPr="00CB1F74" w:rsidRDefault="00E0406F" w:rsidP="001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BB6739" w:rsidRPr="00CB1F74" w:rsidRDefault="00E0406F" w:rsidP="00512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1. </w:t>
      </w:r>
      <w:r w:rsidR="0051265B" w:rsidRPr="00CB1F74">
        <w:rPr>
          <w:rFonts w:ascii="Times New Roman" w:hAnsi="Times New Roman"/>
          <w:sz w:val="28"/>
          <w:szCs w:val="28"/>
        </w:rPr>
        <w:t>Настоящее Положение о лицензировании деятельности в области электрической и почтовой связи (далее</w:t>
      </w:r>
      <w:r w:rsidR="00FD467D" w:rsidRPr="00CB1F74">
        <w:rPr>
          <w:rFonts w:ascii="Times New Roman" w:hAnsi="Times New Roman"/>
          <w:sz w:val="28"/>
          <w:szCs w:val="28"/>
        </w:rPr>
        <w:t xml:space="preserve"> </w:t>
      </w:r>
      <w:r w:rsidR="0051265B" w:rsidRPr="00CB1F74">
        <w:rPr>
          <w:rFonts w:ascii="Times New Roman" w:hAnsi="Times New Roman"/>
          <w:sz w:val="28"/>
          <w:szCs w:val="28"/>
        </w:rPr>
        <w:t>-</w:t>
      </w:r>
      <w:r w:rsidR="00FD467D" w:rsidRPr="00CB1F74">
        <w:rPr>
          <w:rFonts w:ascii="Times New Roman" w:hAnsi="Times New Roman"/>
          <w:sz w:val="28"/>
          <w:szCs w:val="28"/>
        </w:rPr>
        <w:t xml:space="preserve"> </w:t>
      </w:r>
      <w:r w:rsidR="0051265B" w:rsidRPr="00CB1F74">
        <w:rPr>
          <w:rFonts w:ascii="Times New Roman" w:hAnsi="Times New Roman"/>
          <w:sz w:val="28"/>
          <w:szCs w:val="28"/>
        </w:rPr>
        <w:t>Положение) регламентирует порядок выдачи, переоформления, приостановления, возобновления и аннулирования лицензий на деятельность в области электрической связи, передачи данных, почтовой связи и (или) разрешения на допуск на ввоз на территорию Кыргызской Республики радиоэлектронных средств Государственным агентством связи при Государственном комитете информационных технологий и связи Кыргызской Республики.</w:t>
      </w:r>
      <w:r w:rsidR="005E46E6" w:rsidRPr="00CB1F74">
        <w:rPr>
          <w:rFonts w:ascii="Times New Roman" w:hAnsi="Times New Roman"/>
          <w:sz w:val="28"/>
          <w:szCs w:val="28"/>
        </w:rPr>
        <w:t xml:space="preserve"> </w:t>
      </w:r>
    </w:p>
    <w:p w:rsidR="00F238DA" w:rsidRPr="00CB1F74" w:rsidRDefault="00F238DA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Требования настоящего Положения не распространяются на ввоз в Кыргызскую Республику и вывоз за ее пределы, а также применение специальных технических средств, шифровальной техники и средств криптографической защиты информации.</w:t>
      </w:r>
    </w:p>
    <w:p w:rsidR="00E0406F" w:rsidRPr="00CB1F74" w:rsidRDefault="00BB6739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2.</w:t>
      </w:r>
      <w:r w:rsidR="002D431F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 xml:space="preserve">Физические и юридические лица, независимо от организационно-правовых форм и форм собственности, изъявившие желание заниматься лицензируемым видом деятельности в области </w:t>
      </w:r>
      <w:r w:rsidR="00512D33" w:rsidRPr="00CB1F74">
        <w:rPr>
          <w:rFonts w:ascii="Times New Roman" w:hAnsi="Times New Roman"/>
          <w:sz w:val="28"/>
          <w:szCs w:val="28"/>
        </w:rPr>
        <w:t xml:space="preserve">электрической и почтовой </w:t>
      </w:r>
      <w:r w:rsidR="00E0406F" w:rsidRPr="00CB1F74">
        <w:rPr>
          <w:rFonts w:ascii="Times New Roman" w:hAnsi="Times New Roman"/>
          <w:sz w:val="28"/>
          <w:szCs w:val="28"/>
        </w:rPr>
        <w:t xml:space="preserve">связи, обязаны получить </w:t>
      </w:r>
      <w:r w:rsidR="00572D0D" w:rsidRPr="00CB1F74">
        <w:rPr>
          <w:rFonts w:ascii="Times New Roman" w:hAnsi="Times New Roman"/>
          <w:sz w:val="28"/>
          <w:szCs w:val="28"/>
        </w:rPr>
        <w:t xml:space="preserve">соответствующие лицензию и </w:t>
      </w:r>
      <w:r w:rsidR="00FF301C" w:rsidRPr="00CB1F74">
        <w:rPr>
          <w:rFonts w:ascii="Times New Roman" w:hAnsi="Times New Roman"/>
          <w:sz w:val="28"/>
          <w:szCs w:val="28"/>
        </w:rPr>
        <w:t>(или)</w:t>
      </w:r>
      <w:r w:rsidR="00E0406F" w:rsidRPr="00CB1F74">
        <w:rPr>
          <w:rFonts w:ascii="Times New Roman" w:hAnsi="Times New Roman"/>
          <w:sz w:val="28"/>
          <w:szCs w:val="28"/>
        </w:rPr>
        <w:t xml:space="preserve"> разрешение.</w:t>
      </w:r>
    </w:p>
    <w:p w:rsidR="00E0406F" w:rsidRPr="00CB1F74" w:rsidRDefault="001B0C14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E0406F" w:rsidRPr="00CB1F74">
        <w:rPr>
          <w:rFonts w:ascii="Times New Roman" w:hAnsi="Times New Roman"/>
          <w:sz w:val="28"/>
          <w:szCs w:val="28"/>
        </w:rPr>
        <w:t>. Лицензиаром в области электрической и почтовой связи является Государственное аг</w:t>
      </w:r>
      <w:r w:rsidR="00535F56" w:rsidRPr="00CB1F74">
        <w:rPr>
          <w:rFonts w:ascii="Times New Roman" w:hAnsi="Times New Roman"/>
          <w:sz w:val="28"/>
          <w:szCs w:val="28"/>
        </w:rPr>
        <w:t xml:space="preserve">ентство связи при Государственном комитете информационных технологий и связи </w:t>
      </w:r>
      <w:r w:rsidR="00E0406F" w:rsidRPr="00CB1F74">
        <w:rPr>
          <w:rFonts w:ascii="Times New Roman" w:hAnsi="Times New Roman"/>
          <w:sz w:val="28"/>
          <w:szCs w:val="28"/>
        </w:rPr>
        <w:t>Кыргызской Республики</w:t>
      </w:r>
      <w:r w:rsidR="00FF301C" w:rsidRPr="00CB1F74">
        <w:rPr>
          <w:rFonts w:ascii="Times New Roman" w:hAnsi="Times New Roman"/>
          <w:sz w:val="28"/>
          <w:szCs w:val="28"/>
        </w:rPr>
        <w:t xml:space="preserve"> </w:t>
      </w:r>
      <w:r w:rsidR="002D431F" w:rsidRPr="00CB1F74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2D431F" w:rsidRPr="00CB1F74">
        <w:rPr>
          <w:rFonts w:ascii="Times New Roman" w:hAnsi="Times New Roman"/>
          <w:sz w:val="28"/>
          <w:szCs w:val="28"/>
        </w:rPr>
        <w:t xml:space="preserve">   </w:t>
      </w:r>
      <w:r w:rsidR="00FF301C" w:rsidRPr="00CB1F74">
        <w:rPr>
          <w:rFonts w:ascii="Times New Roman" w:hAnsi="Times New Roman"/>
          <w:sz w:val="28"/>
          <w:szCs w:val="28"/>
        </w:rPr>
        <w:t>(</w:t>
      </w:r>
      <w:proofErr w:type="gramEnd"/>
      <w:r w:rsidR="00FF301C" w:rsidRPr="00CB1F74">
        <w:rPr>
          <w:rFonts w:ascii="Times New Roman" w:hAnsi="Times New Roman"/>
          <w:sz w:val="28"/>
          <w:szCs w:val="28"/>
        </w:rPr>
        <w:t>далее</w:t>
      </w:r>
      <w:r w:rsidR="002D431F" w:rsidRPr="00CB1F74">
        <w:rPr>
          <w:rFonts w:ascii="Times New Roman" w:hAnsi="Times New Roman"/>
          <w:sz w:val="28"/>
          <w:szCs w:val="28"/>
        </w:rPr>
        <w:t xml:space="preserve"> </w:t>
      </w:r>
      <w:r w:rsidR="00FF301C" w:rsidRPr="00CB1F74">
        <w:rPr>
          <w:rFonts w:ascii="Times New Roman" w:hAnsi="Times New Roman"/>
          <w:sz w:val="28"/>
          <w:szCs w:val="28"/>
        </w:rPr>
        <w:t>-</w:t>
      </w:r>
      <w:r w:rsidR="002D431F" w:rsidRPr="00CB1F74">
        <w:rPr>
          <w:rFonts w:ascii="Times New Roman" w:hAnsi="Times New Roman"/>
          <w:sz w:val="28"/>
          <w:szCs w:val="28"/>
        </w:rPr>
        <w:t xml:space="preserve"> </w:t>
      </w:r>
      <w:r w:rsidR="00FF301C" w:rsidRPr="00CB1F74">
        <w:rPr>
          <w:rFonts w:ascii="Times New Roman" w:hAnsi="Times New Roman"/>
          <w:sz w:val="28"/>
          <w:szCs w:val="28"/>
        </w:rPr>
        <w:t>Лицензиар)</w:t>
      </w:r>
      <w:r w:rsidR="00E0406F" w:rsidRPr="00CB1F74">
        <w:rPr>
          <w:rFonts w:ascii="Times New Roman" w:hAnsi="Times New Roman"/>
          <w:sz w:val="28"/>
          <w:szCs w:val="28"/>
        </w:rPr>
        <w:t xml:space="preserve">, которое выдает следующие лицензии и </w:t>
      </w:r>
      <w:r w:rsidR="00374B4D" w:rsidRPr="00CB1F74">
        <w:rPr>
          <w:rFonts w:ascii="Times New Roman" w:hAnsi="Times New Roman"/>
          <w:sz w:val="28"/>
          <w:szCs w:val="28"/>
        </w:rPr>
        <w:t xml:space="preserve">(или) </w:t>
      </w:r>
      <w:r w:rsidR="00E0406F" w:rsidRPr="00CB1F74">
        <w:rPr>
          <w:rFonts w:ascii="Times New Roman" w:hAnsi="Times New Roman"/>
          <w:sz w:val="28"/>
          <w:szCs w:val="28"/>
        </w:rPr>
        <w:t>разрешения:</w:t>
      </w:r>
    </w:p>
    <w:p w:rsidR="00E0406F" w:rsidRPr="00CB1F74" w:rsidRDefault="00E0406F" w:rsidP="007B7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  <w:lang w:val="ky-KG"/>
        </w:rPr>
        <w:t>1</w:t>
      </w:r>
      <w:r w:rsidR="002D431F" w:rsidRPr="00CB1F74">
        <w:rPr>
          <w:rFonts w:ascii="Times New Roman" w:hAnsi="Times New Roman"/>
          <w:sz w:val="28"/>
          <w:szCs w:val="28"/>
        </w:rPr>
        <w:t xml:space="preserve">) </w:t>
      </w:r>
      <w:r w:rsidR="00424AF0" w:rsidRPr="00CB1F74">
        <w:rPr>
          <w:rFonts w:ascii="Times New Roman" w:hAnsi="Times New Roman"/>
          <w:sz w:val="28"/>
          <w:szCs w:val="28"/>
        </w:rPr>
        <w:t>лицензии</w:t>
      </w:r>
      <w:r w:rsidRPr="00CB1F74">
        <w:rPr>
          <w:rFonts w:ascii="Times New Roman" w:hAnsi="Times New Roman"/>
          <w:sz w:val="28"/>
          <w:szCs w:val="28"/>
        </w:rPr>
        <w:t xml:space="preserve"> на деятельность:</w:t>
      </w:r>
    </w:p>
    <w:p w:rsidR="00E0406F" w:rsidRPr="00CB1F74" w:rsidRDefault="00E0406F" w:rsidP="002D431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в области электрической связи</w:t>
      </w:r>
      <w:r w:rsidR="003541F0" w:rsidRPr="00CB1F74">
        <w:rPr>
          <w:rFonts w:ascii="Times New Roman" w:hAnsi="Times New Roman"/>
          <w:sz w:val="28"/>
          <w:szCs w:val="28"/>
        </w:rPr>
        <w:t xml:space="preserve"> (за исключением операторов и служб внутренних и закрытых сетей электросвязи)</w:t>
      </w:r>
      <w:r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E0406F" w:rsidP="007B7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в области передачи данных</w:t>
      </w:r>
      <w:r w:rsidR="003541F0" w:rsidRPr="00CB1F74">
        <w:rPr>
          <w:rFonts w:ascii="Times New Roman" w:hAnsi="Times New Roman"/>
          <w:sz w:val="28"/>
          <w:szCs w:val="28"/>
        </w:rPr>
        <w:t xml:space="preserve"> (за исключением операторов и служб внутренних или закрытых сетей электросвязи)</w:t>
      </w:r>
      <w:r w:rsidR="001032E4"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26627E" w:rsidP="007B7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в области почтовой связи</w:t>
      </w:r>
      <w:r w:rsidR="00FF4DDE" w:rsidRPr="00CB1F74">
        <w:rPr>
          <w:rFonts w:ascii="Times New Roman" w:hAnsi="Times New Roman"/>
          <w:sz w:val="28"/>
          <w:szCs w:val="28"/>
        </w:rPr>
        <w:t>;</w:t>
      </w:r>
    </w:p>
    <w:p w:rsidR="00841986" w:rsidRPr="00CB1F74" w:rsidRDefault="00314D10" w:rsidP="007B74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2) </w:t>
      </w:r>
      <w:r w:rsidR="00424AF0" w:rsidRPr="00CB1F74">
        <w:rPr>
          <w:rFonts w:ascii="Times New Roman" w:hAnsi="Times New Roman"/>
          <w:sz w:val="28"/>
          <w:szCs w:val="28"/>
        </w:rPr>
        <w:t>р</w:t>
      </w:r>
      <w:r w:rsidR="00535F56" w:rsidRPr="00CB1F74">
        <w:rPr>
          <w:rFonts w:ascii="Times New Roman" w:hAnsi="Times New Roman"/>
          <w:sz w:val="28"/>
          <w:szCs w:val="28"/>
        </w:rPr>
        <w:t xml:space="preserve">азрешения: </w:t>
      </w:r>
    </w:p>
    <w:p w:rsidR="007D71CD" w:rsidRPr="00CB1F74" w:rsidRDefault="00841986" w:rsidP="007B74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/>
          <w:sz w:val="28"/>
          <w:szCs w:val="28"/>
        </w:rPr>
        <w:t>допуск на ввоз на территорию Кыргызской Республики радиоэлектронных средств (далее - РЭС) и высокочастотных устройств (далее - ВЧУ), других технических средств, дающих радиочастотное излучение или являющихся источником высокочастотных эл</w:t>
      </w:r>
      <w:r w:rsidR="0043290C" w:rsidRPr="00CB1F74">
        <w:rPr>
          <w:rFonts w:ascii="Times New Roman" w:hAnsi="Times New Roman"/>
          <w:sz w:val="28"/>
          <w:szCs w:val="28"/>
        </w:rPr>
        <w:t>ектромагнитных волн.</w:t>
      </w:r>
    </w:p>
    <w:p w:rsidR="00E0406F" w:rsidRPr="00CB1F74" w:rsidRDefault="001B0C14" w:rsidP="007B74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4</w:t>
      </w:r>
      <w:r w:rsidR="00E0406F" w:rsidRPr="00CB1F74">
        <w:rPr>
          <w:rFonts w:ascii="Times New Roman" w:hAnsi="Times New Roman"/>
          <w:sz w:val="28"/>
          <w:szCs w:val="28"/>
        </w:rPr>
        <w:t>. Лицензия на деятельность в области электрической связи включает следующие виды услуг:</w:t>
      </w:r>
    </w:p>
    <w:p w:rsidR="00E0406F" w:rsidRPr="00CB1F74" w:rsidRDefault="00E02FCD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- услуги телеграфной связи</w:t>
      </w:r>
      <w:r w:rsidR="002D431F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2D431F" w:rsidRPr="00CB1F74">
        <w:rPr>
          <w:rFonts w:ascii="Times New Roman" w:hAnsi="Times New Roman"/>
          <w:sz w:val="28"/>
          <w:szCs w:val="28"/>
        </w:rPr>
        <w:t>–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передача на расстояние буквенно-цифровых сообщений – телеграмм, с обязательной записью их в пункте приема;</w:t>
      </w:r>
    </w:p>
    <w:p w:rsidR="00E0406F" w:rsidRPr="00CB1F74" w:rsidRDefault="002D431F" w:rsidP="002D431F">
      <w:pPr>
        <w:pStyle w:val="tkTekst"/>
        <w:tabs>
          <w:tab w:val="left" w:pos="567"/>
          <w:tab w:val="left" w:pos="709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услуги местной телефонной связи </w:t>
      </w:r>
      <w:r w:rsidRPr="00CB1F74">
        <w:rPr>
          <w:rFonts w:ascii="Times New Roman" w:hAnsi="Times New Roman"/>
          <w:sz w:val="28"/>
          <w:szCs w:val="28"/>
        </w:rPr>
        <w:t>–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предоставление услуг электросвязи, оказываемых </w:t>
      </w:r>
      <w:r w:rsidRPr="00CB1F74">
        <w:rPr>
          <w:rFonts w:ascii="Times New Roman" w:hAnsi="Times New Roman" w:cs="Times New Roman"/>
          <w:sz w:val="28"/>
          <w:szCs w:val="28"/>
        </w:rPr>
        <w:t>в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сети местной телефонной связи;</w:t>
      </w:r>
    </w:p>
    <w:p w:rsidR="007D71CD" w:rsidRPr="00CB1F74" w:rsidRDefault="00E0406F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</w:t>
      </w:r>
      <w:r w:rsidR="002D431F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993295" w:rsidRPr="00CB1F74">
        <w:rPr>
          <w:rFonts w:ascii="Times New Roman" w:hAnsi="Times New Roman" w:cs="Times New Roman"/>
          <w:sz w:val="28"/>
          <w:szCs w:val="28"/>
        </w:rPr>
        <w:t xml:space="preserve">услуги международной связи </w:t>
      </w:r>
      <w:r w:rsidR="002D431F" w:rsidRPr="00CB1F74">
        <w:rPr>
          <w:rFonts w:ascii="Times New Roman" w:hAnsi="Times New Roman"/>
          <w:sz w:val="28"/>
          <w:szCs w:val="28"/>
        </w:rPr>
        <w:t>–</w:t>
      </w:r>
      <w:r w:rsidR="00993295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7D71CD" w:rsidRPr="00CB1F74">
        <w:rPr>
          <w:rFonts w:ascii="Times New Roman" w:hAnsi="Times New Roman" w:cs="Times New Roman"/>
          <w:sz w:val="28"/>
          <w:szCs w:val="28"/>
        </w:rPr>
        <w:t xml:space="preserve">услуги электросвязи, оказываемые </w:t>
      </w:r>
      <w:r w:rsidR="002D431F" w:rsidRPr="00CB1F74">
        <w:rPr>
          <w:rFonts w:ascii="Times New Roman" w:hAnsi="Times New Roman" w:cs="Times New Roman"/>
          <w:sz w:val="28"/>
          <w:szCs w:val="28"/>
        </w:rPr>
        <w:t>в</w:t>
      </w:r>
      <w:r w:rsidR="007D71CD" w:rsidRPr="00CB1F74">
        <w:rPr>
          <w:rFonts w:ascii="Times New Roman" w:hAnsi="Times New Roman" w:cs="Times New Roman"/>
          <w:sz w:val="28"/>
          <w:szCs w:val="28"/>
        </w:rPr>
        <w:t xml:space="preserve"> сети международной связи, посредством которой осуществляется связь между оконечным оборудованием сети Кыргызской Республики и оконечным оборудованием сети других стран;</w:t>
      </w:r>
    </w:p>
    <w:p w:rsidR="00E0406F" w:rsidRPr="00CB1F74" w:rsidRDefault="00FD3504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услуги междугородной связи </w:t>
      </w:r>
      <w:r w:rsidR="002D431F" w:rsidRPr="00CB1F74">
        <w:rPr>
          <w:rFonts w:ascii="Times New Roman" w:hAnsi="Times New Roman"/>
          <w:sz w:val="28"/>
          <w:szCs w:val="28"/>
        </w:rPr>
        <w:t>–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предоставление услуг электросвязи, оказываемых </w:t>
      </w:r>
      <w:r w:rsidR="002D431F" w:rsidRPr="00CB1F74">
        <w:rPr>
          <w:rFonts w:ascii="Times New Roman" w:hAnsi="Times New Roman" w:cs="Times New Roman"/>
          <w:sz w:val="28"/>
          <w:szCs w:val="28"/>
        </w:rPr>
        <w:t>в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сети междугородной телефонной связи;</w:t>
      </w:r>
    </w:p>
    <w:p w:rsidR="007D71CD" w:rsidRPr="00CB1F74" w:rsidRDefault="00E0406F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услуги </w:t>
      </w:r>
      <w:proofErr w:type="spellStart"/>
      <w:r w:rsidRPr="00CB1F74">
        <w:rPr>
          <w:rFonts w:ascii="Times New Roman" w:hAnsi="Times New Roman" w:cs="Times New Roman"/>
          <w:sz w:val="28"/>
          <w:szCs w:val="28"/>
        </w:rPr>
        <w:t>телематических</w:t>
      </w:r>
      <w:proofErr w:type="spellEnd"/>
      <w:r w:rsidRPr="00CB1F74">
        <w:rPr>
          <w:rFonts w:ascii="Times New Roman" w:hAnsi="Times New Roman" w:cs="Times New Roman"/>
          <w:sz w:val="28"/>
          <w:szCs w:val="28"/>
        </w:rPr>
        <w:t xml:space="preserve"> служб </w:t>
      </w:r>
      <w:r w:rsidR="002D431F" w:rsidRPr="00CB1F74">
        <w:rPr>
          <w:rFonts w:ascii="Times New Roman" w:hAnsi="Times New Roman"/>
          <w:sz w:val="28"/>
          <w:szCs w:val="28"/>
        </w:rPr>
        <w:t>–</w:t>
      </w:r>
      <w:r w:rsidR="00530804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092F96" w:rsidRPr="00CB1F74">
        <w:rPr>
          <w:rFonts w:ascii="Times New Roman" w:hAnsi="Times New Roman" w:cs="Times New Roman"/>
          <w:sz w:val="28"/>
          <w:szCs w:val="28"/>
        </w:rPr>
        <w:t>услуги электросвязи, предназначенные для передачи информации</w:t>
      </w:r>
      <w:r w:rsidR="00D12E1F" w:rsidRPr="00CB1F74">
        <w:rPr>
          <w:rFonts w:ascii="Times New Roman" w:hAnsi="Times New Roman" w:cs="Times New Roman"/>
          <w:sz w:val="28"/>
          <w:szCs w:val="28"/>
        </w:rPr>
        <w:t xml:space="preserve"> через сети электросвязи, за исключением телефонной связи, телеграфной связи, передачи данных</w:t>
      </w:r>
      <w:r w:rsidR="008D091D" w:rsidRPr="00CB1F74">
        <w:rPr>
          <w:rFonts w:ascii="Times New Roman" w:hAnsi="Times New Roman" w:cs="Times New Roman"/>
          <w:sz w:val="28"/>
          <w:szCs w:val="28"/>
        </w:rPr>
        <w:t>;</w:t>
      </w:r>
    </w:p>
    <w:p w:rsidR="00E0406F" w:rsidRPr="00CB1F74" w:rsidRDefault="00FD3504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услуги подвижной радиотелефонной связи </w:t>
      </w:r>
      <w:r w:rsidR="002D431F" w:rsidRPr="00CB1F74">
        <w:rPr>
          <w:rFonts w:ascii="Times New Roman" w:hAnsi="Times New Roman"/>
          <w:sz w:val="28"/>
          <w:szCs w:val="28"/>
        </w:rPr>
        <w:t>–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прием и передача сообщений, осуществляемые посредством подвижной радиотелефонной связи;</w:t>
      </w:r>
    </w:p>
    <w:p w:rsidR="00E0406F" w:rsidRPr="00CB1F74" w:rsidRDefault="00E0406F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услуги по распространению теле-</w:t>
      </w:r>
      <w:r w:rsidR="002D431F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и </w:t>
      </w:r>
      <w:r w:rsidR="00530804" w:rsidRPr="00CB1F74">
        <w:rPr>
          <w:rFonts w:ascii="Times New Roman" w:hAnsi="Times New Roman" w:cs="Times New Roman"/>
          <w:sz w:val="28"/>
          <w:szCs w:val="28"/>
        </w:rPr>
        <w:t xml:space="preserve">радиопрограмм </w:t>
      </w:r>
      <w:r w:rsidR="002D431F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 w:cs="Times New Roman"/>
          <w:sz w:val="28"/>
          <w:szCs w:val="28"/>
        </w:rPr>
        <w:t xml:space="preserve"> распространение электрического сигнала вещания </w:t>
      </w:r>
      <w:r w:rsidR="002D431F" w:rsidRPr="00CB1F74">
        <w:rPr>
          <w:rFonts w:ascii="Times New Roman" w:hAnsi="Times New Roman" w:cs="Times New Roman"/>
          <w:sz w:val="28"/>
          <w:szCs w:val="28"/>
        </w:rPr>
        <w:t>в</w:t>
      </w:r>
      <w:r w:rsidRPr="00CB1F74">
        <w:rPr>
          <w:rFonts w:ascii="Times New Roman" w:hAnsi="Times New Roman" w:cs="Times New Roman"/>
          <w:sz w:val="28"/>
          <w:szCs w:val="28"/>
        </w:rPr>
        <w:t xml:space="preserve"> сетя</w:t>
      </w:r>
      <w:r w:rsidR="002D431F" w:rsidRPr="00CB1F74">
        <w:rPr>
          <w:rFonts w:ascii="Times New Roman" w:hAnsi="Times New Roman" w:cs="Times New Roman"/>
          <w:sz w:val="28"/>
          <w:szCs w:val="28"/>
        </w:rPr>
        <w:t>х</w:t>
      </w:r>
      <w:r w:rsidRPr="00CB1F74">
        <w:rPr>
          <w:rFonts w:ascii="Times New Roman" w:hAnsi="Times New Roman" w:cs="Times New Roman"/>
          <w:sz w:val="28"/>
          <w:szCs w:val="28"/>
        </w:rPr>
        <w:t xml:space="preserve"> электросвязи.</w:t>
      </w:r>
    </w:p>
    <w:p w:rsidR="00E0406F" w:rsidRPr="00CB1F74" w:rsidRDefault="00391198" w:rsidP="007B74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5</w:t>
      </w:r>
      <w:r w:rsidR="00E0406F" w:rsidRPr="00CB1F74">
        <w:rPr>
          <w:rFonts w:ascii="Times New Roman" w:hAnsi="Times New Roman"/>
          <w:sz w:val="28"/>
          <w:szCs w:val="28"/>
        </w:rPr>
        <w:t>. Признание лицензий на территории Кыргызской Республики, выданных уполномоченными органами иностранных государс</w:t>
      </w:r>
      <w:r w:rsidR="00FD3504" w:rsidRPr="00CB1F74">
        <w:rPr>
          <w:rFonts w:ascii="Times New Roman" w:hAnsi="Times New Roman"/>
          <w:sz w:val="28"/>
          <w:szCs w:val="28"/>
        </w:rPr>
        <w:t xml:space="preserve">тв, осуществляется в порядке и </w:t>
      </w:r>
      <w:r w:rsidR="00E0406F" w:rsidRPr="00CB1F74">
        <w:rPr>
          <w:rFonts w:ascii="Times New Roman" w:hAnsi="Times New Roman"/>
          <w:sz w:val="28"/>
          <w:szCs w:val="28"/>
        </w:rPr>
        <w:t xml:space="preserve">случаях, предусмотренных </w:t>
      </w:r>
      <w:r w:rsidR="0062721A" w:rsidRPr="00CB1F74">
        <w:rPr>
          <w:rFonts w:ascii="Times New Roman" w:hAnsi="Times New Roman"/>
          <w:sz w:val="28"/>
          <w:szCs w:val="28"/>
        </w:rPr>
        <w:t>Законом</w:t>
      </w:r>
      <w:r w:rsidR="00E0406F" w:rsidRPr="00CB1F74">
        <w:rPr>
          <w:rFonts w:ascii="Times New Roman" w:hAnsi="Times New Roman"/>
          <w:sz w:val="28"/>
          <w:szCs w:val="28"/>
        </w:rPr>
        <w:t xml:space="preserve"> Кыргызской Республики «О лицензионно-разрешительной системе в Кыргызской Республике».</w:t>
      </w:r>
    </w:p>
    <w:p w:rsidR="00E0406F" w:rsidRPr="00CB1F74" w:rsidRDefault="00391198" w:rsidP="007B74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6. Лицензии на деятельность в области электрической связи, деятельность в области передачи данных, деятельность в области почтовой связи и разрешение являются бессрочными и неотчуждаемыми.</w:t>
      </w:r>
    </w:p>
    <w:p w:rsidR="00391198" w:rsidRPr="00CB1F74" w:rsidRDefault="00391198" w:rsidP="006879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7. Выдача, переоформление лицензии и (или) разрешения </w:t>
      </w:r>
      <w:r w:rsidR="002D431F" w:rsidRPr="00CB1F74">
        <w:rPr>
          <w:rFonts w:ascii="Times New Roman" w:hAnsi="Times New Roman"/>
          <w:sz w:val="28"/>
          <w:szCs w:val="28"/>
        </w:rPr>
        <w:t>на</w:t>
      </w:r>
      <w:r w:rsidRPr="00CB1F74">
        <w:rPr>
          <w:rFonts w:ascii="Times New Roman" w:hAnsi="Times New Roman"/>
          <w:sz w:val="28"/>
          <w:szCs w:val="28"/>
        </w:rPr>
        <w:t xml:space="preserve"> выдач</w:t>
      </w:r>
      <w:r w:rsidR="002D431F" w:rsidRPr="00CB1F74">
        <w:rPr>
          <w:rFonts w:ascii="Times New Roman" w:hAnsi="Times New Roman"/>
          <w:sz w:val="28"/>
          <w:szCs w:val="28"/>
        </w:rPr>
        <w:t>у</w:t>
      </w:r>
      <w:r w:rsidRPr="00CB1F74">
        <w:rPr>
          <w:rFonts w:ascii="Times New Roman" w:hAnsi="Times New Roman"/>
          <w:sz w:val="28"/>
          <w:szCs w:val="28"/>
        </w:rPr>
        <w:t xml:space="preserve"> дубликата лицензии и (или) разрешения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62721A" w:rsidRPr="00CB1F74">
        <w:rPr>
          <w:rFonts w:ascii="Times New Roman" w:hAnsi="Times New Roman"/>
          <w:sz w:val="28"/>
          <w:szCs w:val="28"/>
        </w:rPr>
        <w:t>осуществля</w:t>
      </w:r>
      <w:r w:rsidR="002D431F" w:rsidRPr="00CB1F74">
        <w:rPr>
          <w:rFonts w:ascii="Times New Roman" w:hAnsi="Times New Roman"/>
          <w:sz w:val="28"/>
          <w:szCs w:val="28"/>
        </w:rPr>
        <w:t>ю</w:t>
      </w:r>
      <w:r w:rsidR="0062721A" w:rsidRPr="00CB1F74">
        <w:rPr>
          <w:rFonts w:ascii="Times New Roman" w:hAnsi="Times New Roman"/>
          <w:sz w:val="28"/>
          <w:szCs w:val="28"/>
        </w:rPr>
        <w:t xml:space="preserve">тся </w:t>
      </w:r>
      <w:r w:rsidRPr="00CB1F74">
        <w:rPr>
          <w:rFonts w:ascii="Times New Roman" w:hAnsi="Times New Roman"/>
          <w:sz w:val="28"/>
          <w:szCs w:val="28"/>
        </w:rPr>
        <w:t>в порядке, установленном</w:t>
      </w:r>
      <w:r w:rsidR="00C851BE" w:rsidRPr="00CB1F74">
        <w:rPr>
          <w:rFonts w:ascii="Times New Roman" w:hAnsi="Times New Roman"/>
          <w:sz w:val="28"/>
          <w:szCs w:val="28"/>
        </w:rPr>
        <w:t xml:space="preserve"> Законом Кыргызской Республики «О лицензионно-разрешительной системе в Кыргызской Республике»</w:t>
      </w:r>
      <w:r w:rsidR="00687902" w:rsidRPr="00CB1F74">
        <w:rPr>
          <w:rFonts w:ascii="Times New Roman" w:hAnsi="Times New Roman"/>
          <w:sz w:val="28"/>
          <w:szCs w:val="28"/>
        </w:rPr>
        <w:t>.</w:t>
      </w:r>
    </w:p>
    <w:p w:rsidR="00AC7BEF" w:rsidRPr="00CB1F74" w:rsidRDefault="00AC7BEF" w:rsidP="006879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06F" w:rsidRPr="00CB1F74" w:rsidRDefault="00E0406F" w:rsidP="00114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2.</w:t>
      </w:r>
    </w:p>
    <w:p w:rsidR="00E0406F" w:rsidRPr="00CB1F74" w:rsidRDefault="00BF0B0C" w:rsidP="001140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П</w:t>
      </w:r>
      <w:r w:rsidR="00E0406F" w:rsidRPr="00CB1F74">
        <w:rPr>
          <w:rFonts w:ascii="Times New Roman" w:hAnsi="Times New Roman"/>
          <w:b/>
          <w:sz w:val="28"/>
          <w:szCs w:val="28"/>
        </w:rPr>
        <w:t>ринципы лицензирования</w:t>
      </w:r>
    </w:p>
    <w:p w:rsidR="00314D10" w:rsidRPr="00CB1F74" w:rsidRDefault="00314D10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184E86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8</w:t>
      </w:r>
      <w:r w:rsidR="00841986" w:rsidRPr="00CB1F74">
        <w:rPr>
          <w:rFonts w:ascii="Times New Roman" w:hAnsi="Times New Roman"/>
          <w:sz w:val="28"/>
          <w:szCs w:val="28"/>
        </w:rPr>
        <w:t>.</w:t>
      </w:r>
      <w:r w:rsidR="003D5D97" w:rsidRPr="00CB1F74">
        <w:rPr>
          <w:rFonts w:ascii="Times New Roman" w:hAnsi="Times New Roman"/>
          <w:sz w:val="28"/>
          <w:szCs w:val="28"/>
        </w:rPr>
        <w:t xml:space="preserve"> </w:t>
      </w:r>
      <w:r w:rsidR="00841986" w:rsidRPr="00CB1F74">
        <w:rPr>
          <w:rFonts w:ascii="Times New Roman" w:hAnsi="Times New Roman"/>
          <w:sz w:val="28"/>
          <w:szCs w:val="28"/>
        </w:rPr>
        <w:t>Принципами лицензирования являются:</w:t>
      </w:r>
    </w:p>
    <w:p w:rsidR="00841986" w:rsidRPr="00CB1F74" w:rsidRDefault="0013115E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1) </w:t>
      </w:r>
      <w:r w:rsidR="00044860" w:rsidRPr="00CB1F74">
        <w:rPr>
          <w:rFonts w:ascii="Times New Roman" w:hAnsi="Times New Roman"/>
          <w:sz w:val="28"/>
          <w:szCs w:val="28"/>
        </w:rPr>
        <w:t>прозрачность</w:t>
      </w:r>
      <w:r w:rsidR="00841986" w:rsidRPr="00CB1F74">
        <w:rPr>
          <w:rFonts w:ascii="Times New Roman" w:hAnsi="Times New Roman"/>
          <w:sz w:val="28"/>
          <w:szCs w:val="28"/>
        </w:rPr>
        <w:t>, открытость процедур лицензирования;</w:t>
      </w:r>
    </w:p>
    <w:p w:rsidR="00841986" w:rsidRPr="00CB1F74" w:rsidRDefault="0013115E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2) </w:t>
      </w:r>
      <w:r w:rsidR="00044860" w:rsidRPr="00CB1F74">
        <w:rPr>
          <w:rFonts w:ascii="Times New Roman" w:hAnsi="Times New Roman"/>
          <w:sz w:val="28"/>
          <w:szCs w:val="28"/>
        </w:rPr>
        <w:t>равные</w:t>
      </w:r>
      <w:r w:rsidR="00841986" w:rsidRPr="00CB1F74">
        <w:rPr>
          <w:rFonts w:ascii="Times New Roman" w:hAnsi="Times New Roman"/>
          <w:sz w:val="28"/>
          <w:szCs w:val="28"/>
        </w:rPr>
        <w:t xml:space="preserve"> основания и условия выдачи лицензии и (или) разрешения для всех физических и юридических лиц, независимо от форм собственности, в том числе иностранных физических и юридических лиц;</w:t>
      </w:r>
    </w:p>
    <w:p w:rsidR="00841986" w:rsidRPr="00CB1F74" w:rsidRDefault="0013115E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3) </w:t>
      </w:r>
      <w:r w:rsidR="00A96CD0" w:rsidRPr="00CB1F74">
        <w:rPr>
          <w:rFonts w:ascii="Times New Roman" w:hAnsi="Times New Roman"/>
          <w:sz w:val="28"/>
          <w:szCs w:val="28"/>
          <w:lang w:val="ky-KG"/>
        </w:rPr>
        <w:t>запрет</w:t>
      </w:r>
      <w:r w:rsidR="00841986" w:rsidRPr="00CB1F74">
        <w:rPr>
          <w:rFonts w:ascii="Times New Roman" w:hAnsi="Times New Roman"/>
          <w:sz w:val="28"/>
          <w:szCs w:val="28"/>
        </w:rPr>
        <w:t xml:space="preserve"> лицензиарам выдавать дополнительные лицензии и (или) разрешения, связанные с деятельностью, подлежащей лицензированию в соответствии с Законом</w:t>
      </w:r>
      <w:r w:rsidR="00196CBE" w:rsidRPr="00CB1F74">
        <w:rPr>
          <w:rFonts w:ascii="Times New Roman" w:hAnsi="Times New Roman"/>
          <w:sz w:val="28"/>
          <w:szCs w:val="28"/>
        </w:rPr>
        <w:t xml:space="preserve"> Кыргызской Республики «О лицензионно-разрешительной системе в Кыргызской Республики»</w:t>
      </w:r>
      <w:r w:rsidR="00841986" w:rsidRPr="00CB1F74">
        <w:rPr>
          <w:rFonts w:ascii="Times New Roman" w:hAnsi="Times New Roman"/>
          <w:sz w:val="28"/>
          <w:szCs w:val="28"/>
        </w:rPr>
        <w:t>;</w:t>
      </w:r>
    </w:p>
    <w:p w:rsidR="00841986" w:rsidRPr="00CB1F74" w:rsidRDefault="0013115E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A96CD0" w:rsidRPr="00CB1F74">
        <w:rPr>
          <w:rFonts w:ascii="Times New Roman" w:hAnsi="Times New Roman"/>
          <w:sz w:val="28"/>
          <w:szCs w:val="28"/>
        </w:rPr>
        <w:t>признание</w:t>
      </w:r>
      <w:r w:rsidR="00841986" w:rsidRPr="00CB1F74">
        <w:rPr>
          <w:rFonts w:ascii="Times New Roman" w:hAnsi="Times New Roman"/>
          <w:sz w:val="28"/>
          <w:szCs w:val="28"/>
        </w:rPr>
        <w:t xml:space="preserve"> добросовестности лицензиата, если иное не доказано и не обосновано документами;</w:t>
      </w:r>
    </w:p>
    <w:p w:rsidR="00841986" w:rsidRPr="00CB1F74" w:rsidRDefault="0013115E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5) </w:t>
      </w:r>
      <w:r w:rsidR="00A96CD0" w:rsidRPr="00CB1F74">
        <w:rPr>
          <w:rFonts w:ascii="Times New Roman" w:hAnsi="Times New Roman"/>
          <w:sz w:val="28"/>
          <w:szCs w:val="28"/>
        </w:rPr>
        <w:t>исключение</w:t>
      </w:r>
      <w:r w:rsidR="00841986" w:rsidRPr="00CB1F74">
        <w:rPr>
          <w:rFonts w:ascii="Times New Roman" w:hAnsi="Times New Roman"/>
          <w:sz w:val="28"/>
          <w:szCs w:val="28"/>
        </w:rPr>
        <w:t xml:space="preserve"> усиления монополизма на рынке или ограничения свободы предпринимательской деятельности при лицензировании;</w:t>
      </w:r>
    </w:p>
    <w:p w:rsidR="00841986" w:rsidRPr="00CB1F74" w:rsidRDefault="00841986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6) </w:t>
      </w:r>
      <w:r w:rsidR="00A96CD0" w:rsidRPr="00CB1F74">
        <w:rPr>
          <w:rFonts w:ascii="Times New Roman" w:hAnsi="Times New Roman"/>
          <w:sz w:val="28"/>
          <w:szCs w:val="28"/>
        </w:rPr>
        <w:t>признание</w:t>
      </w:r>
      <w:r w:rsidRPr="00CB1F74">
        <w:rPr>
          <w:rFonts w:ascii="Times New Roman" w:hAnsi="Times New Roman"/>
          <w:sz w:val="28"/>
          <w:szCs w:val="28"/>
        </w:rPr>
        <w:t xml:space="preserve"> действующих на территории Кыргызской Республики лицензий и (или) разрешений, полученных в других государствах, на условия</w:t>
      </w:r>
      <w:r w:rsidR="00034960" w:rsidRPr="00CB1F74">
        <w:rPr>
          <w:rFonts w:ascii="Times New Roman" w:hAnsi="Times New Roman"/>
          <w:sz w:val="28"/>
          <w:szCs w:val="28"/>
        </w:rPr>
        <w:t>х соответствующих международных договоров, участницей которых является</w:t>
      </w:r>
      <w:r w:rsidR="003D5D97" w:rsidRPr="00CB1F74">
        <w:rPr>
          <w:rFonts w:ascii="Times New Roman" w:hAnsi="Times New Roman"/>
          <w:sz w:val="28"/>
          <w:szCs w:val="28"/>
        </w:rPr>
        <w:t>,</w:t>
      </w:r>
      <w:r w:rsidR="00034960" w:rsidRPr="00CB1F74">
        <w:rPr>
          <w:rFonts w:ascii="Times New Roman" w:hAnsi="Times New Roman"/>
          <w:sz w:val="28"/>
          <w:szCs w:val="28"/>
        </w:rPr>
        <w:t xml:space="preserve"> Кыргызская Республика</w:t>
      </w:r>
      <w:r w:rsidRPr="00CB1F74">
        <w:rPr>
          <w:rFonts w:ascii="Times New Roman" w:hAnsi="Times New Roman"/>
          <w:sz w:val="28"/>
          <w:szCs w:val="28"/>
        </w:rPr>
        <w:t xml:space="preserve"> или признанных в одностороннем порядке;</w:t>
      </w:r>
    </w:p>
    <w:p w:rsidR="00841986" w:rsidRPr="00CB1F74" w:rsidRDefault="0013115E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7) </w:t>
      </w:r>
      <w:r w:rsidR="001B16E7" w:rsidRPr="00CB1F74">
        <w:rPr>
          <w:rFonts w:ascii="Times New Roman" w:hAnsi="Times New Roman"/>
          <w:sz w:val="28"/>
          <w:szCs w:val="28"/>
        </w:rPr>
        <w:t>осуществление</w:t>
      </w:r>
      <w:r w:rsidR="00841986" w:rsidRPr="00CB1F74">
        <w:rPr>
          <w:rFonts w:ascii="Times New Roman" w:hAnsi="Times New Roman"/>
          <w:sz w:val="28"/>
          <w:szCs w:val="28"/>
        </w:rPr>
        <w:t xml:space="preserve"> лицензионного контроля исключительно за счет средств республиканского бюджета. Запрет осуществления лицензионного контроля (мониторинга) лицензиарами за счет средств и имущества </w:t>
      </w:r>
      <w:r w:rsidR="00F06D25" w:rsidRPr="00CB1F74">
        <w:rPr>
          <w:rFonts w:ascii="Times New Roman" w:hAnsi="Times New Roman"/>
          <w:sz w:val="28"/>
          <w:szCs w:val="28"/>
        </w:rPr>
        <w:t>лицензиата.</w:t>
      </w:r>
    </w:p>
    <w:p w:rsidR="00E0406F" w:rsidRPr="00CB1F74" w:rsidRDefault="00184E86" w:rsidP="006272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9</w:t>
      </w:r>
      <w:r w:rsidR="00157199" w:rsidRPr="00CB1F74">
        <w:rPr>
          <w:rFonts w:ascii="Times New Roman" w:hAnsi="Times New Roman"/>
          <w:sz w:val="28"/>
          <w:szCs w:val="28"/>
        </w:rPr>
        <w:t>.</w:t>
      </w:r>
      <w:r w:rsidR="00E0406F" w:rsidRPr="00CB1F74">
        <w:rPr>
          <w:rFonts w:ascii="Times New Roman" w:hAnsi="Times New Roman"/>
          <w:sz w:val="28"/>
          <w:szCs w:val="28"/>
        </w:rPr>
        <w:t xml:space="preserve"> Процедура лицензирования осуществляется на принципах, предусмотренных </w:t>
      </w:r>
      <w:r w:rsidR="00067F4A" w:rsidRPr="00CB1F74">
        <w:rPr>
          <w:rFonts w:ascii="Times New Roman" w:hAnsi="Times New Roman"/>
          <w:sz w:val="28"/>
          <w:szCs w:val="28"/>
        </w:rPr>
        <w:t>Законом</w:t>
      </w:r>
      <w:r w:rsidR="00E0406F" w:rsidRPr="00CB1F74">
        <w:rPr>
          <w:rFonts w:ascii="Times New Roman" w:hAnsi="Times New Roman"/>
          <w:sz w:val="28"/>
          <w:szCs w:val="28"/>
        </w:rPr>
        <w:t xml:space="preserve"> Кыргызской Республики «О лицензионно-разрешительной системе в Кыргызской Республике».</w:t>
      </w:r>
    </w:p>
    <w:p w:rsidR="00E0406F" w:rsidRPr="00CB1F74" w:rsidRDefault="00E0406F" w:rsidP="007B74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06F" w:rsidRPr="00CB1F74" w:rsidRDefault="00AC7BEF" w:rsidP="00E02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3</w:t>
      </w:r>
      <w:r w:rsidR="00FB07E5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572D0D" w:rsidP="00E02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Содержание лицензии и</w:t>
      </w:r>
      <w:r w:rsidR="00E0406F" w:rsidRPr="00CB1F74">
        <w:rPr>
          <w:rFonts w:ascii="Times New Roman" w:hAnsi="Times New Roman"/>
          <w:b/>
          <w:sz w:val="28"/>
          <w:szCs w:val="28"/>
        </w:rPr>
        <w:t xml:space="preserve"> разрешения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87F85" w:rsidRPr="00CB1F74" w:rsidRDefault="00184E8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10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. </w:t>
      </w:r>
      <w:r w:rsidR="00A87F85" w:rsidRPr="00CB1F74">
        <w:rPr>
          <w:rFonts w:ascii="Times New Roman" w:hAnsi="Times New Roman" w:cs="Times New Roman"/>
          <w:sz w:val="28"/>
          <w:szCs w:val="28"/>
        </w:rPr>
        <w:t>Лицензии на деятельность в области электрической связи, деятельность в области передачи данных, в области почтовой связи выдаются по форме,</w:t>
      </w:r>
      <w:r w:rsidR="00B62951" w:rsidRPr="00CB1F74">
        <w:rPr>
          <w:rFonts w:ascii="Times New Roman" w:hAnsi="Times New Roman" w:cs="Times New Roman"/>
          <w:sz w:val="28"/>
          <w:szCs w:val="28"/>
        </w:rPr>
        <w:t xml:space="preserve"> указанной в </w:t>
      </w:r>
      <w:r w:rsidR="003D5D97" w:rsidRPr="00CB1F74">
        <w:rPr>
          <w:rFonts w:ascii="Times New Roman" w:hAnsi="Times New Roman" w:cs="Times New Roman"/>
          <w:sz w:val="28"/>
          <w:szCs w:val="28"/>
        </w:rPr>
        <w:t>п</w:t>
      </w:r>
      <w:r w:rsidR="00B62951" w:rsidRPr="00CB1F74">
        <w:rPr>
          <w:rFonts w:ascii="Times New Roman" w:hAnsi="Times New Roman" w:cs="Times New Roman"/>
          <w:sz w:val="28"/>
          <w:szCs w:val="28"/>
        </w:rPr>
        <w:t>риложении 1</w:t>
      </w:r>
      <w:r w:rsidR="00EE4C5A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4960F5" w:rsidRPr="00CB1F74">
        <w:rPr>
          <w:rFonts w:ascii="Times New Roman" w:hAnsi="Times New Roman" w:cs="Times New Roman"/>
          <w:sz w:val="28"/>
          <w:szCs w:val="28"/>
        </w:rPr>
        <w:t xml:space="preserve">к </w:t>
      </w:r>
      <w:r w:rsidR="00EE4C5A" w:rsidRPr="00CB1F74">
        <w:rPr>
          <w:rFonts w:ascii="Times New Roman" w:hAnsi="Times New Roman" w:cs="Times New Roman"/>
          <w:sz w:val="28"/>
          <w:szCs w:val="28"/>
        </w:rPr>
        <w:t>настояще</w:t>
      </w:r>
      <w:r w:rsidR="004960F5" w:rsidRPr="00CB1F74">
        <w:rPr>
          <w:rFonts w:ascii="Times New Roman" w:hAnsi="Times New Roman" w:cs="Times New Roman"/>
          <w:sz w:val="28"/>
          <w:szCs w:val="28"/>
        </w:rPr>
        <w:t>му</w:t>
      </w:r>
      <w:r w:rsidR="00EE4C5A" w:rsidRPr="00CB1F74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4960F5" w:rsidRPr="00CB1F74">
        <w:rPr>
          <w:rFonts w:ascii="Times New Roman" w:hAnsi="Times New Roman" w:cs="Times New Roman"/>
          <w:sz w:val="28"/>
          <w:szCs w:val="28"/>
        </w:rPr>
        <w:t>ю</w:t>
      </w:r>
      <w:r w:rsidR="0012538E" w:rsidRPr="00CB1F74">
        <w:rPr>
          <w:rFonts w:ascii="Times New Roman" w:hAnsi="Times New Roman" w:cs="Times New Roman"/>
          <w:sz w:val="28"/>
          <w:szCs w:val="28"/>
        </w:rPr>
        <w:t>.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В лицензии указываются: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наименование лицензирующего органа;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полное и сокращенное </w:t>
      </w:r>
      <w:r w:rsidR="00F26821" w:rsidRPr="00CB1F74">
        <w:rPr>
          <w:rFonts w:ascii="Times New Roman" w:hAnsi="Times New Roman" w:cs="Times New Roman"/>
          <w:sz w:val="28"/>
          <w:szCs w:val="28"/>
        </w:rPr>
        <w:t>фирменн</w:t>
      </w:r>
      <w:r w:rsidR="003D5D97" w:rsidRPr="00CB1F74">
        <w:rPr>
          <w:rFonts w:ascii="Times New Roman" w:hAnsi="Times New Roman" w:cs="Times New Roman"/>
          <w:sz w:val="28"/>
          <w:szCs w:val="28"/>
        </w:rPr>
        <w:t>ы</w:t>
      </w:r>
      <w:r w:rsidR="00F26821" w:rsidRPr="00CB1F74">
        <w:rPr>
          <w:rFonts w:ascii="Times New Roman" w:hAnsi="Times New Roman" w:cs="Times New Roman"/>
          <w:sz w:val="28"/>
          <w:szCs w:val="28"/>
        </w:rPr>
        <w:t xml:space="preserve">е </w:t>
      </w:r>
      <w:r w:rsidRPr="00CB1F74">
        <w:rPr>
          <w:rFonts w:ascii="Times New Roman" w:hAnsi="Times New Roman" w:cs="Times New Roman"/>
          <w:sz w:val="28"/>
          <w:szCs w:val="28"/>
        </w:rPr>
        <w:t>наименовани</w:t>
      </w:r>
      <w:r w:rsidR="003D5D97" w:rsidRPr="00CB1F74">
        <w:rPr>
          <w:rFonts w:ascii="Times New Roman" w:hAnsi="Times New Roman" w:cs="Times New Roman"/>
          <w:sz w:val="28"/>
          <w:szCs w:val="28"/>
        </w:rPr>
        <w:t>я</w:t>
      </w:r>
      <w:r w:rsidRPr="00CB1F74">
        <w:rPr>
          <w:rFonts w:ascii="Times New Roman" w:hAnsi="Times New Roman" w:cs="Times New Roman"/>
          <w:sz w:val="28"/>
          <w:szCs w:val="28"/>
        </w:rPr>
        <w:t>, организационно-правовая форма юридического лица, номер свидетельства о государственной регистрации (перерегистрации) юридического л</w:t>
      </w:r>
      <w:r w:rsidR="00454B59" w:rsidRPr="00CB1F74">
        <w:rPr>
          <w:rFonts w:ascii="Times New Roman" w:hAnsi="Times New Roman" w:cs="Times New Roman"/>
          <w:sz w:val="28"/>
          <w:szCs w:val="28"/>
        </w:rPr>
        <w:t>ица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78132B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фамилия, имя, отчество физического лица, данные документа, удостоверяющего его личность </w:t>
      </w:r>
      <w:r w:rsidR="003D5D97" w:rsidRPr="00CB1F74">
        <w:rPr>
          <w:rFonts w:ascii="Times New Roman" w:hAnsi="Times New Roman" w:cs="Times New Roman"/>
          <w:sz w:val="28"/>
          <w:szCs w:val="28"/>
        </w:rPr>
        <w:t>(</w:t>
      </w:r>
      <w:r w:rsidRPr="00CB1F74">
        <w:rPr>
          <w:rFonts w:ascii="Times New Roman" w:hAnsi="Times New Roman" w:cs="Times New Roman"/>
          <w:sz w:val="28"/>
          <w:szCs w:val="28"/>
        </w:rPr>
        <w:t xml:space="preserve">для </w:t>
      </w:r>
      <w:r w:rsidR="0078132B" w:rsidRPr="00CB1F74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="003D5D97" w:rsidRPr="00CB1F74">
        <w:rPr>
          <w:rFonts w:ascii="Times New Roman" w:hAnsi="Times New Roman" w:cs="Times New Roman"/>
          <w:sz w:val="28"/>
          <w:szCs w:val="28"/>
        </w:rPr>
        <w:t>)</w:t>
      </w:r>
      <w:r w:rsidR="0078132B" w:rsidRPr="00CB1F74">
        <w:rPr>
          <w:rFonts w:ascii="Times New Roman" w:hAnsi="Times New Roman" w:cs="Times New Roman"/>
          <w:sz w:val="28"/>
          <w:szCs w:val="28"/>
        </w:rPr>
        <w:t>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регистрационный номер записи о государственной регистрации индивидуального предпринимателя;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лицензируемый вид деятельности;</w:t>
      </w:r>
    </w:p>
    <w:p w:rsidR="00897346" w:rsidRPr="00CB1F74" w:rsidRDefault="00897346" w:rsidP="007B7465">
      <w:pPr>
        <w:pStyle w:val="tkTekst"/>
        <w:tabs>
          <w:tab w:val="left" w:pos="423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срок действия лицензи</w:t>
      </w:r>
      <w:r w:rsidR="00572D0D" w:rsidRPr="00CB1F74">
        <w:rPr>
          <w:rFonts w:ascii="Times New Roman" w:hAnsi="Times New Roman" w:cs="Times New Roman"/>
          <w:sz w:val="28"/>
          <w:szCs w:val="28"/>
        </w:rPr>
        <w:t>й;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территория осуществления деятельности;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дата выдачи и регистрационный номер лицензии;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налогоплательщика.</w:t>
      </w:r>
    </w:p>
    <w:p w:rsidR="009619C3" w:rsidRPr="00CB1F74" w:rsidRDefault="00184E8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11</w:t>
      </w:r>
      <w:r w:rsidR="003D5D97" w:rsidRPr="00CB1F74">
        <w:rPr>
          <w:rFonts w:ascii="Times New Roman" w:hAnsi="Times New Roman" w:cs="Times New Roman"/>
          <w:sz w:val="28"/>
          <w:szCs w:val="28"/>
        </w:rPr>
        <w:t xml:space="preserve">. Разрешение </w:t>
      </w:r>
      <w:r w:rsidR="003D5D97" w:rsidRPr="00CB1F74">
        <w:rPr>
          <w:rFonts w:ascii="Times New Roman" w:hAnsi="Times New Roman"/>
          <w:sz w:val="28"/>
          <w:szCs w:val="28"/>
        </w:rPr>
        <w:t xml:space="preserve">– </w:t>
      </w:r>
      <w:r w:rsidR="00D7069F" w:rsidRPr="00CB1F74">
        <w:rPr>
          <w:rFonts w:ascii="Times New Roman" w:hAnsi="Times New Roman" w:cs="Times New Roman"/>
          <w:sz w:val="28"/>
          <w:szCs w:val="28"/>
        </w:rPr>
        <w:t>допуск на ввоз на территорию Кыргызской Республики радиоэлектронных средств (РЭС) и высокочастотных устройств (ВЧУ), других технических средств, дающих радиочастотное излучение или являющихся источником высокочастотных электромагнитных волн,</w:t>
      </w:r>
      <w:r w:rsidR="00386C07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3D5D97" w:rsidRPr="00CB1F74">
        <w:rPr>
          <w:rFonts w:ascii="Times New Roman" w:hAnsi="Times New Roman" w:cs="Times New Roman"/>
          <w:sz w:val="28"/>
          <w:szCs w:val="28"/>
        </w:rPr>
        <w:t>выдаются по форме согласно п</w:t>
      </w:r>
      <w:r w:rsidR="00877C97" w:rsidRPr="00CB1F74">
        <w:rPr>
          <w:rFonts w:ascii="Times New Roman" w:hAnsi="Times New Roman" w:cs="Times New Roman"/>
          <w:sz w:val="28"/>
          <w:szCs w:val="28"/>
        </w:rPr>
        <w:t>риложению</w:t>
      </w:r>
      <w:r w:rsidR="009443F1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877C97" w:rsidRPr="00CB1F74">
        <w:rPr>
          <w:rFonts w:ascii="Times New Roman" w:hAnsi="Times New Roman" w:cs="Times New Roman"/>
          <w:sz w:val="28"/>
          <w:szCs w:val="28"/>
        </w:rPr>
        <w:t>2</w:t>
      </w:r>
      <w:r w:rsidR="00EE4C5A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4960F5" w:rsidRPr="00CB1F74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="00877C97" w:rsidRPr="00CB1F74">
        <w:rPr>
          <w:rFonts w:ascii="Times New Roman" w:hAnsi="Times New Roman" w:cs="Times New Roman"/>
          <w:sz w:val="28"/>
          <w:szCs w:val="28"/>
        </w:rPr>
        <w:t>.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В разрешении указываются: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- наименование лицензирующего органа;</w:t>
      </w:r>
    </w:p>
    <w:p w:rsidR="009443F1" w:rsidRPr="00CB1F74" w:rsidRDefault="009443F1" w:rsidP="009443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B1F74"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 w:rsidRPr="00CB1F74">
        <w:rPr>
          <w:rFonts w:ascii="Times New Roman" w:hAnsi="Times New Roman" w:cs="Times New Roman"/>
          <w:sz w:val="28"/>
          <w:szCs w:val="28"/>
        </w:rPr>
        <w:t xml:space="preserve"> и сокращенное фирменное наименование и организационно-правовая форма юридического лица, номер свидетельства о государственной регистрации (перерегистрации) юридического лица;</w:t>
      </w:r>
    </w:p>
    <w:p w:rsidR="009443F1" w:rsidRPr="00CB1F74" w:rsidRDefault="009443F1" w:rsidP="009443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фамилия, имя, отчество физического лица, данные документ</w:t>
      </w:r>
      <w:r w:rsidR="003D5D97" w:rsidRPr="00CB1F74">
        <w:rPr>
          <w:rFonts w:ascii="Times New Roman" w:hAnsi="Times New Roman" w:cs="Times New Roman"/>
          <w:sz w:val="28"/>
          <w:szCs w:val="28"/>
        </w:rPr>
        <w:t>а, удостоверяющего его личность</w:t>
      </w:r>
      <w:r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3D5D97" w:rsidRPr="00CB1F74">
        <w:rPr>
          <w:rFonts w:ascii="Times New Roman" w:hAnsi="Times New Roman" w:cs="Times New Roman"/>
          <w:sz w:val="28"/>
          <w:szCs w:val="28"/>
        </w:rPr>
        <w:t>(</w:t>
      </w:r>
      <w:r w:rsidRPr="00CB1F74">
        <w:rPr>
          <w:rFonts w:ascii="Times New Roman" w:hAnsi="Times New Roman" w:cs="Times New Roman"/>
          <w:sz w:val="28"/>
          <w:szCs w:val="28"/>
        </w:rPr>
        <w:t>для индивидуальных предпринимателей</w:t>
      </w:r>
      <w:r w:rsidR="003D5D97" w:rsidRPr="00CB1F74">
        <w:rPr>
          <w:rFonts w:ascii="Times New Roman" w:hAnsi="Times New Roman" w:cs="Times New Roman"/>
          <w:sz w:val="28"/>
          <w:szCs w:val="28"/>
        </w:rPr>
        <w:t>)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897346" w:rsidRPr="00CB1F74" w:rsidRDefault="009443F1" w:rsidP="009443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регистрационный номер записи о государственной регистрации индивидуального предпринимателя;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дата выдачи и регистрационный номер разрешения;</w:t>
      </w:r>
    </w:p>
    <w:p w:rsidR="00897346" w:rsidRPr="00CB1F74" w:rsidRDefault="0089734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налогоплательщика;</w:t>
      </w:r>
    </w:p>
    <w:p w:rsidR="00897346" w:rsidRPr="00CB1F74" w:rsidRDefault="00E06FE2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897346" w:rsidRPr="00CB1F74">
        <w:rPr>
          <w:rFonts w:ascii="Times New Roman" w:hAnsi="Times New Roman" w:cs="Times New Roman"/>
          <w:sz w:val="28"/>
          <w:szCs w:val="28"/>
        </w:rPr>
        <w:t>информация о ввозимых технических средства</w:t>
      </w:r>
      <w:r w:rsidR="003E7251" w:rsidRPr="00CB1F74">
        <w:rPr>
          <w:rFonts w:ascii="Times New Roman" w:hAnsi="Times New Roman" w:cs="Times New Roman"/>
          <w:sz w:val="28"/>
          <w:szCs w:val="28"/>
        </w:rPr>
        <w:t>х (тип, марка, количес</w:t>
      </w:r>
      <w:r w:rsidR="00207872" w:rsidRPr="00CB1F74">
        <w:rPr>
          <w:rFonts w:ascii="Times New Roman" w:hAnsi="Times New Roman" w:cs="Times New Roman"/>
          <w:sz w:val="28"/>
          <w:szCs w:val="28"/>
        </w:rPr>
        <w:t xml:space="preserve">тво </w:t>
      </w:r>
      <w:r w:rsidR="003E7251" w:rsidRPr="00CB1F74">
        <w:rPr>
          <w:rFonts w:ascii="Times New Roman" w:hAnsi="Times New Roman" w:cs="Times New Roman"/>
          <w:sz w:val="28"/>
          <w:szCs w:val="28"/>
        </w:rPr>
        <w:t>и товаросопроводительные документы, на основании которых осуществляется ввоз).</w:t>
      </w:r>
    </w:p>
    <w:p w:rsidR="00E0406F" w:rsidRPr="00CB1F74" w:rsidRDefault="00184E86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12</w:t>
      </w:r>
      <w:r w:rsidR="00572D0D" w:rsidRPr="00CB1F74">
        <w:rPr>
          <w:rFonts w:ascii="Times New Roman" w:hAnsi="Times New Roman"/>
          <w:sz w:val="28"/>
          <w:szCs w:val="28"/>
        </w:rPr>
        <w:t xml:space="preserve">. </w:t>
      </w:r>
      <w:r w:rsidR="00A55366" w:rsidRPr="00CB1F74">
        <w:rPr>
          <w:rFonts w:ascii="Times New Roman" w:hAnsi="Times New Roman"/>
          <w:sz w:val="28"/>
          <w:szCs w:val="28"/>
        </w:rPr>
        <w:t>Лицензии и разрешения могут быть оформлены на бумажном носителе или в виде электронного документа, оформленного в соотв</w:t>
      </w:r>
      <w:r w:rsidR="001F1C78" w:rsidRPr="00CB1F74">
        <w:rPr>
          <w:rFonts w:ascii="Times New Roman" w:hAnsi="Times New Roman"/>
          <w:sz w:val="28"/>
          <w:szCs w:val="28"/>
        </w:rPr>
        <w:t>е</w:t>
      </w:r>
      <w:r w:rsidR="00A55366" w:rsidRPr="00CB1F74">
        <w:rPr>
          <w:rFonts w:ascii="Times New Roman" w:hAnsi="Times New Roman"/>
          <w:sz w:val="28"/>
          <w:szCs w:val="28"/>
        </w:rPr>
        <w:t xml:space="preserve">тствии с требованиями Закона Кыргызской Республики </w:t>
      </w:r>
      <w:r w:rsidR="003D5D97" w:rsidRPr="00CB1F74"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 w:rsidR="003D5D97" w:rsidRPr="00CB1F74">
        <w:rPr>
          <w:rFonts w:ascii="Times New Roman" w:hAnsi="Times New Roman"/>
          <w:sz w:val="28"/>
          <w:szCs w:val="28"/>
        </w:rPr>
        <w:t xml:space="preserve">   </w:t>
      </w:r>
      <w:r w:rsidR="00A55366" w:rsidRPr="00CB1F74">
        <w:rPr>
          <w:rFonts w:ascii="Times New Roman" w:hAnsi="Times New Roman"/>
          <w:sz w:val="28"/>
          <w:szCs w:val="28"/>
        </w:rPr>
        <w:t>«</w:t>
      </w:r>
      <w:proofErr w:type="gramEnd"/>
      <w:r w:rsidR="001F1C78" w:rsidRPr="00CB1F74">
        <w:rPr>
          <w:rFonts w:ascii="Times New Roman" w:hAnsi="Times New Roman"/>
          <w:sz w:val="28"/>
          <w:szCs w:val="28"/>
        </w:rPr>
        <w:t>Об электронной подписи</w:t>
      </w:r>
      <w:r w:rsidR="00A55366" w:rsidRPr="00CB1F74">
        <w:rPr>
          <w:rFonts w:ascii="Times New Roman" w:hAnsi="Times New Roman"/>
          <w:sz w:val="28"/>
          <w:szCs w:val="28"/>
        </w:rPr>
        <w:t>»</w:t>
      </w:r>
      <w:r w:rsidR="001F1C78" w:rsidRPr="00CB1F74">
        <w:rPr>
          <w:rFonts w:ascii="Times New Roman" w:hAnsi="Times New Roman"/>
          <w:sz w:val="28"/>
          <w:szCs w:val="28"/>
        </w:rPr>
        <w:t xml:space="preserve"> и выдаваемого с использованием информационных технологий, равнозначного лицензии и разрешению</w:t>
      </w:r>
      <w:r w:rsidR="004960F5" w:rsidRPr="00CB1F74">
        <w:rPr>
          <w:rFonts w:ascii="Times New Roman" w:hAnsi="Times New Roman"/>
          <w:sz w:val="28"/>
          <w:szCs w:val="28"/>
        </w:rPr>
        <w:t>,</w:t>
      </w:r>
      <w:r w:rsidR="001F1C78" w:rsidRPr="00CB1F74">
        <w:rPr>
          <w:rFonts w:ascii="Times New Roman" w:hAnsi="Times New Roman"/>
          <w:sz w:val="28"/>
          <w:szCs w:val="28"/>
        </w:rPr>
        <w:t xml:space="preserve"> на бумажном носителе.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trike/>
          <w:sz w:val="28"/>
          <w:szCs w:val="28"/>
        </w:rPr>
      </w:pPr>
    </w:p>
    <w:p w:rsidR="00E0406F" w:rsidRPr="00CB1F74" w:rsidRDefault="005078B0" w:rsidP="00E02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4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F82713" w:rsidRPr="00CB1F74" w:rsidRDefault="00B82BA5" w:rsidP="00F827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Выдача лицензии и (или) разрешения</w:t>
      </w:r>
    </w:p>
    <w:p w:rsidR="00B82BA5" w:rsidRPr="00CB1F74" w:rsidRDefault="00B82BA5" w:rsidP="00F827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82BA5" w:rsidRPr="00CB1F74" w:rsidRDefault="00937A68" w:rsidP="00B82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13</w:t>
      </w:r>
      <w:r w:rsidR="00B82BA5" w:rsidRPr="00CB1F74">
        <w:rPr>
          <w:rFonts w:ascii="Times New Roman" w:hAnsi="Times New Roman"/>
          <w:sz w:val="28"/>
          <w:szCs w:val="28"/>
        </w:rPr>
        <w:t>. Лицензиар принимает решение о выдаче лицензии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FD6B1B" w:rsidRPr="00CB1F74">
        <w:rPr>
          <w:rFonts w:ascii="Times New Roman" w:hAnsi="Times New Roman"/>
          <w:sz w:val="28"/>
          <w:szCs w:val="28"/>
        </w:rPr>
        <w:t>и (или) разрешения</w:t>
      </w:r>
      <w:r w:rsidR="00B82BA5" w:rsidRPr="00CB1F74">
        <w:rPr>
          <w:rFonts w:ascii="Times New Roman" w:hAnsi="Times New Roman"/>
          <w:sz w:val="28"/>
          <w:szCs w:val="28"/>
        </w:rPr>
        <w:t xml:space="preserve"> в сроки, определенные Законом Кыргызской Республики «О лицензионно-разрешительной системе в Кыргызской Республике». Решение принимается в форме приказа Лицензиара.</w:t>
      </w:r>
    </w:p>
    <w:p w:rsidR="00E0406F" w:rsidRPr="00CB1F74" w:rsidRDefault="00937A68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14</w:t>
      </w:r>
      <w:r w:rsidR="00572D0D" w:rsidRPr="00CB1F74">
        <w:rPr>
          <w:rFonts w:ascii="Times New Roman" w:hAnsi="Times New Roman"/>
          <w:sz w:val="28"/>
          <w:szCs w:val="28"/>
        </w:rPr>
        <w:t>. При</w:t>
      </w:r>
      <w:r w:rsidR="00EE4C5A" w:rsidRPr="00CB1F74">
        <w:rPr>
          <w:rFonts w:ascii="Times New Roman" w:hAnsi="Times New Roman"/>
          <w:sz w:val="28"/>
          <w:szCs w:val="28"/>
        </w:rPr>
        <w:t xml:space="preserve"> выдаче и </w:t>
      </w:r>
      <w:r w:rsidR="00572D0D" w:rsidRPr="00CB1F74">
        <w:rPr>
          <w:rFonts w:ascii="Times New Roman" w:hAnsi="Times New Roman"/>
          <w:sz w:val="28"/>
          <w:szCs w:val="28"/>
        </w:rPr>
        <w:t>переоформлении</w:t>
      </w:r>
      <w:r w:rsidR="00EE4C5A" w:rsidRPr="00CB1F74">
        <w:rPr>
          <w:rFonts w:ascii="Times New Roman" w:hAnsi="Times New Roman"/>
          <w:sz w:val="28"/>
          <w:szCs w:val="28"/>
        </w:rPr>
        <w:t xml:space="preserve"> лицензии</w:t>
      </w:r>
      <w:r w:rsidR="00572D0D" w:rsidRPr="00CB1F74">
        <w:rPr>
          <w:rFonts w:ascii="Times New Roman" w:hAnsi="Times New Roman"/>
          <w:sz w:val="28"/>
          <w:szCs w:val="28"/>
        </w:rPr>
        <w:t xml:space="preserve">, выдаче дубликата </w:t>
      </w:r>
      <w:r w:rsidR="00F569F6" w:rsidRPr="00CB1F74">
        <w:rPr>
          <w:rFonts w:ascii="Times New Roman" w:hAnsi="Times New Roman"/>
          <w:sz w:val="28"/>
          <w:szCs w:val="28"/>
        </w:rPr>
        <w:t>лицензии и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EE4C5A" w:rsidRPr="00CB1F74">
        <w:rPr>
          <w:rFonts w:ascii="Times New Roman" w:hAnsi="Times New Roman"/>
          <w:sz w:val="28"/>
          <w:szCs w:val="28"/>
        </w:rPr>
        <w:t>(или)</w:t>
      </w:r>
      <w:r w:rsidR="00C64187" w:rsidRPr="00CB1F74">
        <w:rPr>
          <w:rFonts w:ascii="Times New Roman" w:hAnsi="Times New Roman"/>
          <w:sz w:val="28"/>
          <w:szCs w:val="28"/>
        </w:rPr>
        <w:t xml:space="preserve"> </w:t>
      </w:r>
      <w:r w:rsidR="00314D10" w:rsidRPr="00CB1F74">
        <w:rPr>
          <w:rFonts w:ascii="Times New Roman" w:hAnsi="Times New Roman"/>
          <w:sz w:val="28"/>
          <w:szCs w:val="28"/>
        </w:rPr>
        <w:t>разрешения,</w:t>
      </w:r>
      <w:r w:rsidR="00196CBE" w:rsidRPr="00CB1F74">
        <w:rPr>
          <w:rFonts w:ascii="Times New Roman" w:hAnsi="Times New Roman"/>
          <w:sz w:val="28"/>
          <w:szCs w:val="28"/>
        </w:rPr>
        <w:t xml:space="preserve"> выдаваемы</w:t>
      </w:r>
      <w:r w:rsidR="004960F5" w:rsidRPr="00CB1F74">
        <w:rPr>
          <w:rFonts w:ascii="Times New Roman" w:hAnsi="Times New Roman"/>
          <w:sz w:val="28"/>
          <w:szCs w:val="28"/>
        </w:rPr>
        <w:t>х</w:t>
      </w:r>
      <w:r w:rsidR="008E4CEB" w:rsidRPr="00CB1F74">
        <w:rPr>
          <w:rFonts w:ascii="Times New Roman" w:hAnsi="Times New Roman"/>
          <w:sz w:val="28"/>
          <w:szCs w:val="28"/>
        </w:rPr>
        <w:t xml:space="preserve"> Л</w:t>
      </w:r>
      <w:r w:rsidR="00572D0D" w:rsidRPr="00CB1F74">
        <w:rPr>
          <w:rFonts w:ascii="Times New Roman" w:hAnsi="Times New Roman"/>
          <w:sz w:val="28"/>
          <w:szCs w:val="28"/>
        </w:rPr>
        <w:t>ицензиаром</w:t>
      </w:r>
      <w:r w:rsidR="008E4CEB" w:rsidRPr="00CB1F74">
        <w:rPr>
          <w:rFonts w:ascii="Times New Roman" w:hAnsi="Times New Roman"/>
          <w:sz w:val="28"/>
          <w:szCs w:val="28"/>
        </w:rPr>
        <w:t>,</w:t>
      </w:r>
      <w:r w:rsidR="00572D0D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 xml:space="preserve">взимается </w:t>
      </w:r>
      <w:r w:rsidR="0017564E" w:rsidRPr="00CB1F74">
        <w:rPr>
          <w:rFonts w:ascii="Times New Roman" w:hAnsi="Times New Roman"/>
          <w:sz w:val="28"/>
          <w:szCs w:val="28"/>
        </w:rPr>
        <w:t>государственная пошлина</w:t>
      </w:r>
      <w:r w:rsidR="00E0406F" w:rsidRPr="00CB1F74">
        <w:rPr>
          <w:rFonts w:ascii="Times New Roman" w:hAnsi="Times New Roman"/>
          <w:sz w:val="28"/>
          <w:szCs w:val="28"/>
        </w:rPr>
        <w:t xml:space="preserve"> в </w:t>
      </w:r>
      <w:r w:rsidR="007B0971" w:rsidRPr="00CB1F74">
        <w:rPr>
          <w:rFonts w:ascii="Times New Roman" w:hAnsi="Times New Roman"/>
          <w:sz w:val="28"/>
          <w:szCs w:val="28"/>
        </w:rPr>
        <w:t>соответствии с законодательством Кыргызской Республики о неналоговых доходах</w:t>
      </w:r>
      <w:r w:rsidR="002930BF" w:rsidRPr="00CB1F74">
        <w:rPr>
          <w:rFonts w:ascii="Times New Roman" w:hAnsi="Times New Roman"/>
          <w:sz w:val="28"/>
          <w:szCs w:val="28"/>
        </w:rPr>
        <w:t>.</w:t>
      </w:r>
    </w:p>
    <w:p w:rsidR="00E02FCD" w:rsidRPr="00CB1F74" w:rsidRDefault="00E02FCD" w:rsidP="00E02F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E0406F" w:rsidP="00E02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Глава </w:t>
      </w:r>
      <w:r w:rsidR="005078B0" w:rsidRPr="00CB1F74">
        <w:rPr>
          <w:rFonts w:ascii="Times New Roman" w:hAnsi="Times New Roman"/>
          <w:b/>
          <w:sz w:val="28"/>
          <w:szCs w:val="28"/>
        </w:rPr>
        <w:t>5</w:t>
      </w:r>
      <w:r w:rsidRPr="00CB1F74">
        <w:rPr>
          <w:rFonts w:ascii="Times New Roman" w:hAnsi="Times New Roman"/>
          <w:b/>
          <w:sz w:val="28"/>
          <w:szCs w:val="28"/>
        </w:rPr>
        <w:t>.</w:t>
      </w:r>
    </w:p>
    <w:p w:rsidR="00E02FCD" w:rsidRPr="00CB1F74" w:rsidRDefault="00E0406F" w:rsidP="00E02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Документы, необходимые для получ</w:t>
      </w:r>
      <w:r w:rsidR="00E02FCD" w:rsidRPr="00CB1F74">
        <w:rPr>
          <w:rFonts w:ascii="Times New Roman" w:hAnsi="Times New Roman"/>
          <w:b/>
          <w:sz w:val="28"/>
          <w:szCs w:val="28"/>
        </w:rPr>
        <w:t>ения</w:t>
      </w:r>
    </w:p>
    <w:p w:rsidR="00E0406F" w:rsidRPr="00CB1F74" w:rsidRDefault="00E02FCD" w:rsidP="00FB0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лицензии </w:t>
      </w:r>
      <w:r w:rsidR="009C592E" w:rsidRPr="00CB1F74">
        <w:rPr>
          <w:rFonts w:ascii="Times New Roman" w:hAnsi="Times New Roman"/>
          <w:b/>
          <w:sz w:val="28"/>
          <w:szCs w:val="28"/>
        </w:rPr>
        <w:t>и (или) разрешения</w:t>
      </w:r>
    </w:p>
    <w:p w:rsidR="00FB07E5" w:rsidRPr="00CB1F74" w:rsidRDefault="00FB07E5" w:rsidP="00FB07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937A68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15</w:t>
      </w:r>
      <w:r w:rsidR="00E0406F" w:rsidRPr="00CB1F74">
        <w:rPr>
          <w:rFonts w:ascii="Times New Roman" w:hAnsi="Times New Roman"/>
          <w:sz w:val="28"/>
          <w:szCs w:val="28"/>
        </w:rPr>
        <w:t xml:space="preserve">. Для получения лицензии на соответствующий вид деятельности заявитель представляет или направляет </w:t>
      </w:r>
      <w:r w:rsidR="008A0F35" w:rsidRPr="00CB1F74">
        <w:rPr>
          <w:rFonts w:ascii="Times New Roman" w:hAnsi="Times New Roman"/>
          <w:sz w:val="28"/>
          <w:szCs w:val="28"/>
        </w:rPr>
        <w:t>л</w:t>
      </w:r>
      <w:r w:rsidR="00F569F6" w:rsidRPr="00CB1F74">
        <w:rPr>
          <w:rFonts w:ascii="Times New Roman" w:hAnsi="Times New Roman"/>
          <w:sz w:val="28"/>
          <w:szCs w:val="28"/>
        </w:rPr>
        <w:t>ицензиару: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за</w:t>
      </w:r>
      <w:r w:rsidR="00E66775" w:rsidRPr="00CB1F74">
        <w:rPr>
          <w:rFonts w:ascii="Times New Roman" w:hAnsi="Times New Roman"/>
          <w:sz w:val="28"/>
          <w:szCs w:val="28"/>
        </w:rPr>
        <w:t xml:space="preserve">явление для получения лицензии </w:t>
      </w:r>
      <w:r w:rsidRPr="00CB1F74">
        <w:rPr>
          <w:rFonts w:ascii="Times New Roman" w:hAnsi="Times New Roman"/>
          <w:sz w:val="28"/>
          <w:szCs w:val="28"/>
        </w:rPr>
        <w:t>п</w:t>
      </w:r>
      <w:r w:rsidR="00CF5A61" w:rsidRPr="00CB1F74">
        <w:rPr>
          <w:rFonts w:ascii="Times New Roman" w:hAnsi="Times New Roman"/>
          <w:sz w:val="28"/>
          <w:szCs w:val="28"/>
        </w:rPr>
        <w:t>о</w:t>
      </w:r>
      <w:r w:rsidR="00E66775" w:rsidRPr="00CB1F74">
        <w:rPr>
          <w:rFonts w:ascii="Times New Roman" w:hAnsi="Times New Roman"/>
          <w:sz w:val="28"/>
          <w:szCs w:val="28"/>
        </w:rPr>
        <w:t xml:space="preserve"> форме</w:t>
      </w:r>
      <w:r w:rsidR="00CF5A61" w:rsidRPr="00CB1F74">
        <w:rPr>
          <w:rFonts w:ascii="Times New Roman" w:hAnsi="Times New Roman"/>
          <w:sz w:val="28"/>
          <w:szCs w:val="28"/>
        </w:rPr>
        <w:t xml:space="preserve"> согласно </w:t>
      </w:r>
      <w:r w:rsidR="003D5D97" w:rsidRPr="00CB1F74">
        <w:rPr>
          <w:rFonts w:ascii="Times New Roman" w:hAnsi="Times New Roman"/>
          <w:sz w:val="28"/>
          <w:szCs w:val="28"/>
        </w:rPr>
        <w:t xml:space="preserve">          </w:t>
      </w:r>
      <w:r w:rsidR="00CF5A61" w:rsidRPr="00CB1F74">
        <w:rPr>
          <w:rFonts w:ascii="Times New Roman" w:hAnsi="Times New Roman"/>
          <w:sz w:val="28"/>
          <w:szCs w:val="28"/>
        </w:rPr>
        <w:t>приложению 3</w:t>
      </w:r>
      <w:r w:rsidR="00EE4C5A" w:rsidRPr="00CB1F74">
        <w:rPr>
          <w:rFonts w:ascii="Times New Roman" w:hAnsi="Times New Roman"/>
          <w:sz w:val="28"/>
          <w:szCs w:val="28"/>
        </w:rPr>
        <w:t xml:space="preserve"> </w:t>
      </w:r>
      <w:r w:rsidR="004960F5" w:rsidRPr="00CB1F74">
        <w:rPr>
          <w:rFonts w:ascii="Times New Roman" w:hAnsi="Times New Roman"/>
          <w:sz w:val="28"/>
          <w:szCs w:val="28"/>
        </w:rPr>
        <w:t>к настоящему Положению</w:t>
      </w:r>
      <w:r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копию доку</w:t>
      </w:r>
      <w:r w:rsidR="00F569F6" w:rsidRPr="00CB1F74">
        <w:rPr>
          <w:rFonts w:ascii="Times New Roman" w:hAnsi="Times New Roman"/>
          <w:sz w:val="28"/>
          <w:szCs w:val="28"/>
        </w:rPr>
        <w:t>мента, удостоверяющего личность</w:t>
      </w:r>
      <w:r w:rsidR="003D5D97" w:rsidRPr="00CB1F74">
        <w:rPr>
          <w:rFonts w:ascii="Times New Roman" w:hAnsi="Times New Roman"/>
          <w:sz w:val="28"/>
          <w:szCs w:val="28"/>
        </w:rPr>
        <w:t xml:space="preserve"> (</w:t>
      </w:r>
      <w:r w:rsidRPr="00CB1F74">
        <w:rPr>
          <w:rFonts w:ascii="Times New Roman" w:hAnsi="Times New Roman"/>
          <w:sz w:val="28"/>
          <w:szCs w:val="28"/>
        </w:rPr>
        <w:t>для физического лица</w:t>
      </w:r>
      <w:r w:rsidR="003D5D97" w:rsidRPr="00CB1F74">
        <w:rPr>
          <w:rFonts w:ascii="Times New Roman" w:hAnsi="Times New Roman"/>
          <w:sz w:val="28"/>
          <w:szCs w:val="28"/>
        </w:rPr>
        <w:t>)</w:t>
      </w:r>
      <w:r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EB35FB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</w:t>
      </w:r>
      <w:r w:rsidR="003D5D97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>копию свидетельства о государственной регистрации</w:t>
      </w:r>
      <w:r w:rsidR="00283444" w:rsidRPr="00CB1F74">
        <w:rPr>
          <w:rFonts w:ascii="Times New Roman" w:hAnsi="Times New Roman"/>
          <w:sz w:val="28"/>
          <w:szCs w:val="28"/>
        </w:rPr>
        <w:t>, учредительные документы</w:t>
      </w:r>
      <w:r w:rsidR="00E0406F" w:rsidRPr="00CB1F74">
        <w:rPr>
          <w:rFonts w:ascii="Times New Roman" w:hAnsi="Times New Roman"/>
          <w:sz w:val="28"/>
          <w:szCs w:val="28"/>
        </w:rPr>
        <w:t xml:space="preserve"> </w:t>
      </w:r>
      <w:r w:rsidR="003D5D97" w:rsidRPr="00CB1F74">
        <w:rPr>
          <w:rFonts w:ascii="Times New Roman" w:hAnsi="Times New Roman"/>
          <w:sz w:val="28"/>
          <w:szCs w:val="28"/>
        </w:rPr>
        <w:t>(</w:t>
      </w:r>
      <w:r w:rsidR="00E0406F" w:rsidRPr="00CB1F74">
        <w:rPr>
          <w:rFonts w:ascii="Times New Roman" w:hAnsi="Times New Roman"/>
          <w:sz w:val="28"/>
          <w:szCs w:val="28"/>
        </w:rPr>
        <w:t xml:space="preserve">для юридического лица и индивидуального </w:t>
      </w:r>
      <w:r w:rsidR="00E0406F" w:rsidRPr="00CB1F74">
        <w:rPr>
          <w:rFonts w:ascii="Times New Roman" w:hAnsi="Times New Roman"/>
          <w:sz w:val="28"/>
          <w:szCs w:val="28"/>
        </w:rPr>
        <w:lastRenderedPageBreak/>
        <w:t>предпринимателя</w:t>
      </w:r>
      <w:r w:rsidR="003D5D97" w:rsidRPr="00CB1F74">
        <w:rPr>
          <w:rFonts w:ascii="Times New Roman" w:hAnsi="Times New Roman"/>
          <w:sz w:val="28"/>
          <w:szCs w:val="28"/>
        </w:rPr>
        <w:t>)</w:t>
      </w:r>
      <w:r w:rsidR="00E0406F"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314D10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/>
          <w:sz w:val="28"/>
          <w:szCs w:val="28"/>
        </w:rPr>
        <w:t xml:space="preserve">копию документа, подтверждающего </w:t>
      </w:r>
      <w:r w:rsidR="00746BF1" w:rsidRPr="00CB1F74">
        <w:rPr>
          <w:rFonts w:ascii="Times New Roman" w:hAnsi="Times New Roman"/>
          <w:sz w:val="28"/>
          <w:szCs w:val="28"/>
        </w:rPr>
        <w:t xml:space="preserve">уплату государственной пошлины </w:t>
      </w:r>
      <w:r w:rsidR="00E0406F" w:rsidRPr="00CB1F74">
        <w:rPr>
          <w:rFonts w:ascii="Times New Roman" w:hAnsi="Times New Roman"/>
          <w:sz w:val="28"/>
          <w:szCs w:val="28"/>
        </w:rPr>
        <w:t>за рассмотрение заявления и вы</w:t>
      </w:r>
      <w:r w:rsidR="00F569F6" w:rsidRPr="00CB1F74">
        <w:rPr>
          <w:rFonts w:ascii="Times New Roman" w:hAnsi="Times New Roman"/>
          <w:sz w:val="28"/>
          <w:szCs w:val="28"/>
        </w:rPr>
        <w:t>дачу лицензии</w:t>
      </w:r>
      <w:r w:rsidR="00E0406F"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E0406F" w:rsidP="007B746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</w:t>
      </w:r>
      <w:r w:rsidR="003D5D97" w:rsidRPr="00CB1F74">
        <w:rPr>
          <w:rFonts w:ascii="Times New Roman" w:hAnsi="Times New Roman"/>
          <w:sz w:val="28"/>
          <w:szCs w:val="28"/>
        </w:rPr>
        <w:t xml:space="preserve"> </w:t>
      </w:r>
      <w:r w:rsidRPr="00CB1F74">
        <w:rPr>
          <w:rFonts w:ascii="Times New Roman" w:hAnsi="Times New Roman"/>
          <w:sz w:val="28"/>
          <w:szCs w:val="28"/>
        </w:rPr>
        <w:t>копию документа, подтверждающего присвоение заявителю идентификационного налогового номера налогоплательщика и плательщика страховых взносов;</w:t>
      </w:r>
    </w:p>
    <w:p w:rsidR="00E0406F" w:rsidRPr="00CB1F74" w:rsidRDefault="00E66775" w:rsidP="007B746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3D5D97" w:rsidRPr="00CB1F74">
        <w:rPr>
          <w:rFonts w:ascii="Times New Roman" w:hAnsi="Times New Roman"/>
          <w:sz w:val="28"/>
          <w:szCs w:val="28"/>
        </w:rPr>
        <w:t>для юридических лиц –</w:t>
      </w:r>
      <w:r w:rsidR="00E0406F" w:rsidRPr="00CB1F74">
        <w:rPr>
          <w:rFonts w:ascii="Times New Roman" w:hAnsi="Times New Roman"/>
          <w:sz w:val="28"/>
          <w:szCs w:val="28"/>
        </w:rPr>
        <w:t xml:space="preserve"> с</w:t>
      </w:r>
      <w:r w:rsidR="00B6692F" w:rsidRPr="00CB1F74">
        <w:rPr>
          <w:rFonts w:ascii="Times New Roman" w:hAnsi="Times New Roman"/>
          <w:sz w:val="28"/>
          <w:szCs w:val="28"/>
        </w:rPr>
        <w:t>ведения о банковских реквизитах, при наличии;</w:t>
      </w:r>
    </w:p>
    <w:p w:rsidR="00E0406F" w:rsidRPr="00CB1F74" w:rsidRDefault="00E0406F" w:rsidP="007B746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копию схемы построения сети связи (топология)</w:t>
      </w:r>
      <w:r w:rsidR="003D5D97" w:rsidRPr="00CB1F74">
        <w:rPr>
          <w:rFonts w:ascii="Times New Roman" w:hAnsi="Times New Roman"/>
          <w:sz w:val="28"/>
          <w:szCs w:val="28"/>
        </w:rPr>
        <w:t>,</w:t>
      </w:r>
      <w:r w:rsidRPr="00CB1F74">
        <w:rPr>
          <w:rFonts w:ascii="Times New Roman" w:hAnsi="Times New Roman"/>
          <w:sz w:val="28"/>
          <w:szCs w:val="28"/>
        </w:rPr>
        <w:t xml:space="preserve"> с указанием коммутационных узлов, точек присоединения, используемых про</w:t>
      </w:r>
      <w:r w:rsidR="00E66775" w:rsidRPr="00CB1F74">
        <w:rPr>
          <w:rFonts w:ascii="Times New Roman" w:hAnsi="Times New Roman"/>
          <w:sz w:val="28"/>
          <w:szCs w:val="28"/>
        </w:rPr>
        <w:t xml:space="preserve">токолов и систем сигнализации, </w:t>
      </w:r>
      <w:r w:rsidR="0078132B" w:rsidRPr="00CB1F74">
        <w:rPr>
          <w:rFonts w:ascii="Times New Roman" w:hAnsi="Times New Roman"/>
          <w:sz w:val="28"/>
          <w:szCs w:val="28"/>
        </w:rPr>
        <w:t>описание услуг связи.</w:t>
      </w:r>
    </w:p>
    <w:p w:rsidR="00AC75C5" w:rsidRPr="00CB1F74" w:rsidRDefault="00937A68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16</w:t>
      </w:r>
      <w:r w:rsidR="005001F9" w:rsidRPr="00CB1F74">
        <w:rPr>
          <w:rFonts w:ascii="Times New Roman" w:hAnsi="Times New Roman"/>
          <w:sz w:val="28"/>
          <w:szCs w:val="28"/>
        </w:rPr>
        <w:t xml:space="preserve">. </w:t>
      </w:r>
      <w:r w:rsidR="00AC75C5" w:rsidRPr="00CB1F74">
        <w:rPr>
          <w:rFonts w:ascii="Times New Roman" w:hAnsi="Times New Roman"/>
          <w:sz w:val="28"/>
          <w:szCs w:val="28"/>
        </w:rPr>
        <w:t>Для получения разрешения</w:t>
      </w:r>
      <w:r w:rsidR="00E66775" w:rsidRPr="00CB1F74">
        <w:rPr>
          <w:rFonts w:ascii="Times New Roman" w:hAnsi="Times New Roman"/>
          <w:sz w:val="28"/>
          <w:szCs w:val="28"/>
          <w:lang w:val="ky-KG"/>
        </w:rPr>
        <w:t xml:space="preserve"> на </w:t>
      </w:r>
      <w:r w:rsidR="000E6DB3" w:rsidRPr="00CB1F74">
        <w:rPr>
          <w:rFonts w:ascii="Times New Roman" w:hAnsi="Times New Roman"/>
          <w:sz w:val="28"/>
          <w:szCs w:val="28"/>
          <w:lang w:val="ky-KG"/>
        </w:rPr>
        <w:t>допуск на ввоз на территорию Кыргызской Республики радиоэлектронных средств (РЭС) и высокочастотных устройств (ВЧУ), других технических средств, дающих радиочастотное излучение или являющихся источником высокочастотных электромагнитных волн</w:t>
      </w:r>
      <w:r w:rsidR="003D5D97" w:rsidRPr="00CB1F74">
        <w:rPr>
          <w:rFonts w:ascii="Times New Roman" w:hAnsi="Times New Roman"/>
          <w:sz w:val="28"/>
          <w:szCs w:val="28"/>
          <w:lang w:val="ky-KG"/>
        </w:rPr>
        <w:t>,</w:t>
      </w:r>
      <w:r w:rsidR="000E6DB3" w:rsidRPr="00CB1F7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C75C5" w:rsidRPr="00CB1F74">
        <w:rPr>
          <w:rFonts w:ascii="Times New Roman" w:hAnsi="Times New Roman"/>
          <w:sz w:val="28"/>
          <w:szCs w:val="28"/>
        </w:rPr>
        <w:t>заявитель представляет следующие документы:</w:t>
      </w:r>
    </w:p>
    <w:p w:rsidR="00AC75C5" w:rsidRPr="00CB1F74" w:rsidRDefault="00AF732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   </w:t>
      </w:r>
      <w:r w:rsidR="005317D6" w:rsidRPr="00CB1F74">
        <w:rPr>
          <w:rFonts w:ascii="Times New Roman" w:hAnsi="Times New Roman"/>
          <w:sz w:val="28"/>
          <w:szCs w:val="28"/>
        </w:rPr>
        <w:t>заявление</w:t>
      </w:r>
      <w:r w:rsidR="003D5D97" w:rsidRPr="00CB1F74">
        <w:rPr>
          <w:rFonts w:ascii="Times New Roman" w:hAnsi="Times New Roman"/>
          <w:sz w:val="28"/>
          <w:szCs w:val="28"/>
        </w:rPr>
        <w:t xml:space="preserve"> </w:t>
      </w:r>
      <w:r w:rsidR="005317D6" w:rsidRPr="00CB1F74">
        <w:rPr>
          <w:rFonts w:ascii="Times New Roman" w:hAnsi="Times New Roman"/>
          <w:sz w:val="28"/>
          <w:szCs w:val="28"/>
          <w:lang w:val="ky-KG"/>
        </w:rPr>
        <w:t xml:space="preserve">по форме, </w:t>
      </w:r>
      <w:r w:rsidR="00AC75C5" w:rsidRPr="00CB1F74">
        <w:rPr>
          <w:rFonts w:ascii="Times New Roman" w:hAnsi="Times New Roman"/>
          <w:sz w:val="28"/>
          <w:szCs w:val="28"/>
        </w:rPr>
        <w:t>указанной в приложении 4</w:t>
      </w:r>
      <w:r w:rsidR="00584124" w:rsidRPr="00CB1F74">
        <w:rPr>
          <w:rFonts w:ascii="Times New Roman" w:hAnsi="Times New Roman"/>
          <w:sz w:val="28"/>
          <w:szCs w:val="28"/>
        </w:rPr>
        <w:t xml:space="preserve"> </w:t>
      </w:r>
      <w:r w:rsidR="004960F5" w:rsidRPr="00CB1F74">
        <w:rPr>
          <w:rFonts w:ascii="Times New Roman" w:hAnsi="Times New Roman"/>
          <w:sz w:val="28"/>
          <w:szCs w:val="28"/>
        </w:rPr>
        <w:t>к настоящему Положению</w:t>
      </w:r>
      <w:r w:rsidR="00AC75C5" w:rsidRPr="00CB1F74">
        <w:rPr>
          <w:rFonts w:ascii="Times New Roman" w:hAnsi="Times New Roman"/>
          <w:sz w:val="28"/>
          <w:szCs w:val="28"/>
        </w:rPr>
        <w:t>;</w:t>
      </w:r>
    </w:p>
    <w:p w:rsidR="00AC75C5" w:rsidRPr="00CB1F74" w:rsidRDefault="00AF732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AC75C5" w:rsidRPr="00CB1F74">
        <w:rPr>
          <w:rFonts w:ascii="Times New Roman" w:hAnsi="Times New Roman"/>
          <w:sz w:val="28"/>
          <w:szCs w:val="28"/>
        </w:rPr>
        <w:t>копии товаросопроводительных документов на вв</w:t>
      </w:r>
      <w:r w:rsidRPr="00CB1F74">
        <w:rPr>
          <w:rFonts w:ascii="Times New Roman" w:hAnsi="Times New Roman"/>
          <w:sz w:val="28"/>
          <w:szCs w:val="28"/>
        </w:rPr>
        <w:t>озимые технические средства (сче</w:t>
      </w:r>
      <w:r w:rsidR="00AC75C5" w:rsidRPr="00CB1F74">
        <w:rPr>
          <w:rFonts w:ascii="Times New Roman" w:hAnsi="Times New Roman"/>
          <w:sz w:val="28"/>
          <w:szCs w:val="28"/>
        </w:rPr>
        <w:t>т-факту</w:t>
      </w:r>
      <w:r w:rsidR="0078132B" w:rsidRPr="00CB1F74">
        <w:rPr>
          <w:rFonts w:ascii="Times New Roman" w:hAnsi="Times New Roman"/>
          <w:sz w:val="28"/>
          <w:szCs w:val="28"/>
        </w:rPr>
        <w:t>ра (инвойс), договор (контракт)</w:t>
      </w:r>
      <w:r w:rsidR="00AC75C5" w:rsidRPr="00CB1F74">
        <w:rPr>
          <w:rFonts w:ascii="Times New Roman" w:hAnsi="Times New Roman"/>
          <w:sz w:val="28"/>
          <w:szCs w:val="28"/>
        </w:rPr>
        <w:t>;</w:t>
      </w:r>
    </w:p>
    <w:p w:rsidR="00AC75C5" w:rsidRPr="00CB1F74" w:rsidRDefault="00AC75C5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доверенность </w:t>
      </w:r>
      <w:r w:rsidR="00DC0EE2" w:rsidRPr="00CB1F74">
        <w:rPr>
          <w:rFonts w:ascii="Times New Roman" w:hAnsi="Times New Roman"/>
          <w:sz w:val="28"/>
          <w:szCs w:val="28"/>
        </w:rPr>
        <w:t xml:space="preserve">(в случае необходимости) </w:t>
      </w:r>
      <w:r w:rsidRPr="00CB1F74">
        <w:rPr>
          <w:rFonts w:ascii="Times New Roman" w:hAnsi="Times New Roman"/>
          <w:sz w:val="28"/>
          <w:szCs w:val="28"/>
        </w:rPr>
        <w:t>на право оформления</w:t>
      </w:r>
      <w:r w:rsidR="00B45A78" w:rsidRPr="00CB1F74">
        <w:rPr>
          <w:rFonts w:ascii="Times New Roman" w:hAnsi="Times New Roman"/>
          <w:sz w:val="28"/>
          <w:szCs w:val="28"/>
        </w:rPr>
        <w:t>, оплаты и получения разрешения, выданная в установленной форме;</w:t>
      </w:r>
    </w:p>
    <w:p w:rsidR="00AC75C5" w:rsidRPr="00CB1F74" w:rsidRDefault="00AC75C5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B1F74">
        <w:rPr>
          <w:rFonts w:ascii="Times New Roman" w:hAnsi="Times New Roman"/>
          <w:sz w:val="28"/>
          <w:szCs w:val="28"/>
        </w:rPr>
        <w:t xml:space="preserve">- копию </w:t>
      </w:r>
      <w:r w:rsidR="00B45A78" w:rsidRPr="00CB1F74">
        <w:rPr>
          <w:rFonts w:ascii="Times New Roman" w:hAnsi="Times New Roman"/>
          <w:sz w:val="28"/>
          <w:szCs w:val="28"/>
        </w:rPr>
        <w:t>документа</w:t>
      </w:r>
      <w:r w:rsidR="001323C9" w:rsidRPr="00CB1F74">
        <w:rPr>
          <w:rFonts w:ascii="Times New Roman" w:hAnsi="Times New Roman"/>
          <w:sz w:val="28"/>
          <w:szCs w:val="28"/>
        </w:rPr>
        <w:t>, удостоверяющего личность</w:t>
      </w:r>
      <w:r w:rsidR="001323C9" w:rsidRPr="00CB1F74">
        <w:rPr>
          <w:rFonts w:ascii="Times New Roman" w:hAnsi="Times New Roman"/>
          <w:sz w:val="28"/>
          <w:szCs w:val="28"/>
          <w:lang w:val="ky-KG"/>
        </w:rPr>
        <w:t>;</w:t>
      </w:r>
    </w:p>
    <w:p w:rsidR="00AC75C5" w:rsidRPr="00CB1F74" w:rsidRDefault="00B45A78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копия свидетельства</w:t>
      </w:r>
      <w:r w:rsidR="00AC75C5" w:rsidRPr="00CB1F74">
        <w:rPr>
          <w:rFonts w:ascii="Times New Roman" w:hAnsi="Times New Roman"/>
          <w:sz w:val="28"/>
          <w:szCs w:val="28"/>
        </w:rPr>
        <w:t xml:space="preserve"> о государственной регистрации;</w:t>
      </w:r>
    </w:p>
    <w:p w:rsidR="00AC75C5" w:rsidRPr="00CB1F74" w:rsidRDefault="00AC75C5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</w:t>
      </w:r>
      <w:r w:rsidR="00AF7329" w:rsidRPr="00CB1F74">
        <w:rPr>
          <w:rFonts w:ascii="Times New Roman" w:hAnsi="Times New Roman"/>
          <w:sz w:val="28"/>
          <w:szCs w:val="28"/>
        </w:rPr>
        <w:t xml:space="preserve"> </w:t>
      </w:r>
      <w:r w:rsidR="000A6AEA" w:rsidRPr="00CB1F74">
        <w:rPr>
          <w:rFonts w:ascii="Times New Roman" w:hAnsi="Times New Roman"/>
          <w:sz w:val="28"/>
          <w:szCs w:val="28"/>
        </w:rPr>
        <w:t>копию документа, подтверждающего уплату государственной пошлины за выдачу разрешения</w:t>
      </w:r>
      <w:r w:rsidRPr="00CB1F74">
        <w:rPr>
          <w:rFonts w:ascii="Times New Roman" w:hAnsi="Times New Roman"/>
          <w:sz w:val="28"/>
          <w:szCs w:val="28"/>
        </w:rPr>
        <w:t>;</w:t>
      </w:r>
    </w:p>
    <w:p w:rsidR="00AC75C5" w:rsidRPr="00CB1F74" w:rsidRDefault="00AC75C5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</w:t>
      </w:r>
      <w:r w:rsidR="00AF7329" w:rsidRPr="00CB1F74">
        <w:rPr>
          <w:rFonts w:ascii="Times New Roman" w:hAnsi="Times New Roman"/>
          <w:sz w:val="28"/>
          <w:szCs w:val="28"/>
        </w:rPr>
        <w:t xml:space="preserve"> </w:t>
      </w:r>
      <w:r w:rsidRPr="00CB1F74">
        <w:rPr>
          <w:rFonts w:ascii="Times New Roman" w:hAnsi="Times New Roman"/>
          <w:sz w:val="28"/>
          <w:szCs w:val="28"/>
        </w:rPr>
        <w:t>информацию о ввозимых радиоэлектронных средствах и (или) высокочастотных устройствах.</w:t>
      </w:r>
    </w:p>
    <w:p w:rsidR="0016057A" w:rsidRPr="00CB1F74" w:rsidRDefault="00937A68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17</w:t>
      </w:r>
      <w:r w:rsidR="0016057A" w:rsidRPr="00CB1F74">
        <w:rPr>
          <w:rFonts w:ascii="Times New Roman" w:hAnsi="Times New Roman"/>
          <w:sz w:val="28"/>
          <w:szCs w:val="28"/>
        </w:rPr>
        <w:t>.</w:t>
      </w:r>
      <w:r w:rsidR="00AF7329" w:rsidRPr="00CB1F74">
        <w:rPr>
          <w:rFonts w:ascii="Times New Roman" w:hAnsi="Times New Roman"/>
          <w:sz w:val="28"/>
          <w:szCs w:val="28"/>
        </w:rPr>
        <w:t xml:space="preserve"> </w:t>
      </w:r>
      <w:r w:rsidR="001E6F91" w:rsidRPr="00CB1F74">
        <w:rPr>
          <w:rFonts w:ascii="Times New Roman" w:hAnsi="Times New Roman" w:cs="Times New Roman"/>
          <w:sz w:val="28"/>
          <w:szCs w:val="28"/>
        </w:rPr>
        <w:t>В заявлении на получение</w:t>
      </w:r>
      <w:r w:rsidR="0016057A" w:rsidRPr="00CB1F74">
        <w:rPr>
          <w:rFonts w:ascii="Times New Roman" w:hAnsi="Times New Roman" w:cs="Times New Roman"/>
          <w:sz w:val="28"/>
          <w:szCs w:val="28"/>
        </w:rPr>
        <w:t xml:space="preserve"> разрешения указывается:</w:t>
      </w:r>
    </w:p>
    <w:p w:rsidR="0016057A" w:rsidRPr="00CB1F74" w:rsidRDefault="0016057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Ф</w:t>
      </w:r>
      <w:r w:rsidR="00AF7329" w:rsidRPr="00CB1F74">
        <w:rPr>
          <w:rFonts w:ascii="Times New Roman" w:hAnsi="Times New Roman" w:cs="Times New Roman"/>
          <w:sz w:val="28"/>
          <w:szCs w:val="28"/>
        </w:rPr>
        <w:t>.</w:t>
      </w:r>
      <w:r w:rsidRPr="00CB1F74">
        <w:rPr>
          <w:rFonts w:ascii="Times New Roman" w:hAnsi="Times New Roman" w:cs="Times New Roman"/>
          <w:sz w:val="28"/>
          <w:szCs w:val="28"/>
        </w:rPr>
        <w:t>И</w:t>
      </w:r>
      <w:r w:rsidR="00E02FCD" w:rsidRPr="00CB1F74">
        <w:rPr>
          <w:rFonts w:ascii="Times New Roman" w:hAnsi="Times New Roman" w:cs="Times New Roman"/>
          <w:sz w:val="28"/>
          <w:szCs w:val="28"/>
        </w:rPr>
        <w:t>.</w:t>
      </w:r>
      <w:r w:rsidRPr="00CB1F74">
        <w:rPr>
          <w:rFonts w:ascii="Times New Roman" w:hAnsi="Times New Roman" w:cs="Times New Roman"/>
          <w:sz w:val="28"/>
          <w:szCs w:val="28"/>
        </w:rPr>
        <w:t>О</w:t>
      </w:r>
      <w:r w:rsidR="00E02FCD" w:rsidRPr="00CB1F74">
        <w:rPr>
          <w:rFonts w:ascii="Times New Roman" w:hAnsi="Times New Roman" w:cs="Times New Roman"/>
          <w:sz w:val="28"/>
          <w:szCs w:val="28"/>
        </w:rPr>
        <w:t>.</w:t>
      </w:r>
      <w:r w:rsidRPr="00CB1F74">
        <w:rPr>
          <w:rFonts w:ascii="Times New Roman" w:hAnsi="Times New Roman" w:cs="Times New Roman"/>
          <w:sz w:val="28"/>
          <w:szCs w:val="28"/>
        </w:rPr>
        <w:t xml:space="preserve"> заявителя, элек</w:t>
      </w:r>
      <w:r w:rsidR="00DC0EE2" w:rsidRPr="00CB1F74">
        <w:rPr>
          <w:rFonts w:ascii="Times New Roman" w:hAnsi="Times New Roman" w:cs="Times New Roman"/>
          <w:sz w:val="28"/>
          <w:szCs w:val="28"/>
        </w:rPr>
        <w:t xml:space="preserve">тронный адрес, место жительства </w:t>
      </w:r>
      <w:r w:rsidR="00AF7329" w:rsidRPr="00CB1F74">
        <w:rPr>
          <w:rFonts w:ascii="Times New Roman" w:hAnsi="Times New Roman" w:cs="Times New Roman"/>
          <w:sz w:val="28"/>
          <w:szCs w:val="28"/>
        </w:rPr>
        <w:t>(</w:t>
      </w:r>
      <w:r w:rsidR="00DC0EE2" w:rsidRPr="00CB1F74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AF7329" w:rsidRPr="00CB1F74">
        <w:rPr>
          <w:rFonts w:ascii="Times New Roman" w:hAnsi="Times New Roman" w:cs="Times New Roman"/>
          <w:sz w:val="28"/>
          <w:szCs w:val="28"/>
        </w:rPr>
        <w:t>)</w:t>
      </w:r>
      <w:r w:rsidR="00DC0EE2" w:rsidRPr="00CB1F74">
        <w:rPr>
          <w:rFonts w:ascii="Times New Roman" w:hAnsi="Times New Roman" w:cs="Times New Roman"/>
          <w:sz w:val="28"/>
          <w:szCs w:val="28"/>
        </w:rPr>
        <w:t>;</w:t>
      </w:r>
    </w:p>
    <w:p w:rsidR="00DC0EE2" w:rsidRPr="00CB1F74" w:rsidRDefault="00DC0EE2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полное </w:t>
      </w:r>
      <w:r w:rsidR="00D43028" w:rsidRPr="00CB1F74">
        <w:rPr>
          <w:rFonts w:ascii="Times New Roman" w:hAnsi="Times New Roman" w:cs="Times New Roman"/>
          <w:sz w:val="28"/>
          <w:szCs w:val="28"/>
        </w:rPr>
        <w:t xml:space="preserve">и сокращенное </w:t>
      </w:r>
      <w:r w:rsidR="00B45A78" w:rsidRPr="00CB1F74">
        <w:rPr>
          <w:rFonts w:ascii="Times New Roman" w:hAnsi="Times New Roman" w:cs="Times New Roman"/>
          <w:sz w:val="28"/>
          <w:szCs w:val="28"/>
        </w:rPr>
        <w:t xml:space="preserve">фирменное </w:t>
      </w:r>
      <w:r w:rsidR="00D43028" w:rsidRPr="00CB1F74">
        <w:rPr>
          <w:rFonts w:ascii="Times New Roman" w:hAnsi="Times New Roman" w:cs="Times New Roman"/>
          <w:sz w:val="28"/>
          <w:szCs w:val="28"/>
        </w:rPr>
        <w:t>наимен</w:t>
      </w:r>
      <w:r w:rsidR="002A5200" w:rsidRPr="00CB1F74">
        <w:rPr>
          <w:rFonts w:ascii="Times New Roman" w:hAnsi="Times New Roman" w:cs="Times New Roman"/>
          <w:sz w:val="28"/>
          <w:szCs w:val="28"/>
        </w:rPr>
        <w:t>ование</w:t>
      </w:r>
      <w:r w:rsidR="00D43028" w:rsidRPr="00CB1F74">
        <w:rPr>
          <w:rFonts w:ascii="Times New Roman" w:hAnsi="Times New Roman" w:cs="Times New Roman"/>
          <w:sz w:val="28"/>
          <w:szCs w:val="28"/>
        </w:rPr>
        <w:t xml:space="preserve"> и организационно-правовая форма юридическ</w:t>
      </w:r>
      <w:r w:rsidR="00B45A78" w:rsidRPr="00CB1F74">
        <w:rPr>
          <w:rFonts w:ascii="Times New Roman" w:hAnsi="Times New Roman" w:cs="Times New Roman"/>
          <w:sz w:val="28"/>
          <w:szCs w:val="28"/>
        </w:rPr>
        <w:t>ого лица</w:t>
      </w:r>
      <w:r w:rsidR="00D43028" w:rsidRPr="00CB1F74">
        <w:rPr>
          <w:rFonts w:ascii="Times New Roman" w:hAnsi="Times New Roman" w:cs="Times New Roman"/>
          <w:sz w:val="28"/>
          <w:szCs w:val="28"/>
        </w:rPr>
        <w:t>;</w:t>
      </w:r>
    </w:p>
    <w:p w:rsidR="0016057A" w:rsidRPr="00CB1F74" w:rsidRDefault="0016057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тип аппаратуры;</w:t>
      </w:r>
    </w:p>
    <w:p w:rsidR="0016057A" w:rsidRPr="00CB1F74" w:rsidRDefault="0016057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количество ввозимой аппаратуры;</w:t>
      </w:r>
    </w:p>
    <w:p w:rsidR="0016057A" w:rsidRPr="00CB1F74" w:rsidRDefault="00283444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</w:t>
      </w:r>
      <w:r w:rsidR="00340A11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16057A" w:rsidRPr="00CB1F74">
        <w:rPr>
          <w:rFonts w:ascii="Times New Roman" w:hAnsi="Times New Roman" w:cs="Times New Roman"/>
          <w:sz w:val="28"/>
          <w:szCs w:val="28"/>
        </w:rPr>
        <w:t>товаросопроводительный документ</w:t>
      </w:r>
      <w:r w:rsidR="00340A11" w:rsidRPr="00CB1F74">
        <w:rPr>
          <w:rFonts w:ascii="Times New Roman" w:hAnsi="Times New Roman" w:cs="Times New Roman"/>
          <w:sz w:val="28"/>
          <w:szCs w:val="28"/>
        </w:rPr>
        <w:t>,</w:t>
      </w:r>
      <w:r w:rsidR="0016057A" w:rsidRPr="00CB1F74">
        <w:rPr>
          <w:rFonts w:ascii="Times New Roman" w:hAnsi="Times New Roman" w:cs="Times New Roman"/>
          <w:sz w:val="28"/>
          <w:szCs w:val="28"/>
        </w:rPr>
        <w:t xml:space="preserve"> на основании которого осуществляется ввоз;</w:t>
      </w:r>
    </w:p>
    <w:p w:rsidR="0016057A" w:rsidRPr="00CB1F74" w:rsidRDefault="0016057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обязательство о проведении процедуры подтверждения соответствия;</w:t>
      </w:r>
    </w:p>
    <w:p w:rsidR="0016057A" w:rsidRPr="00CB1F74" w:rsidRDefault="0016057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обязательства о </w:t>
      </w:r>
      <w:proofErr w:type="spellStart"/>
      <w:r w:rsidRPr="00CB1F74">
        <w:rPr>
          <w:rFonts w:ascii="Times New Roman" w:hAnsi="Times New Roman" w:cs="Times New Roman"/>
          <w:sz w:val="28"/>
          <w:szCs w:val="28"/>
        </w:rPr>
        <w:t>неразмещении</w:t>
      </w:r>
      <w:proofErr w:type="spellEnd"/>
      <w:r w:rsidRPr="00CB1F74">
        <w:rPr>
          <w:rFonts w:ascii="Times New Roman" w:hAnsi="Times New Roman" w:cs="Times New Roman"/>
          <w:sz w:val="28"/>
          <w:szCs w:val="28"/>
        </w:rPr>
        <w:t xml:space="preserve"> несертифицированной продукции на рынке Кыргызской Республики.</w:t>
      </w:r>
    </w:p>
    <w:p w:rsidR="00020660" w:rsidRPr="00CB1F74" w:rsidRDefault="00937A68" w:rsidP="007B7465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18</w:t>
      </w:r>
      <w:r w:rsidR="00020660" w:rsidRPr="00CB1F74">
        <w:rPr>
          <w:rFonts w:ascii="Times New Roman" w:hAnsi="Times New Roman"/>
          <w:sz w:val="28"/>
          <w:szCs w:val="28"/>
        </w:rPr>
        <w:t xml:space="preserve">. </w:t>
      </w:r>
      <w:r w:rsidR="00233FF0" w:rsidRPr="00CB1F74">
        <w:rPr>
          <w:rFonts w:ascii="Times New Roman" w:hAnsi="Times New Roman"/>
          <w:sz w:val="28"/>
          <w:szCs w:val="28"/>
        </w:rPr>
        <w:t>Документы, указанные в пункте</w:t>
      </w:r>
      <w:r w:rsidR="00B45A78" w:rsidRPr="00CB1F74">
        <w:rPr>
          <w:rFonts w:ascii="Times New Roman" w:hAnsi="Times New Roman"/>
          <w:sz w:val="28"/>
          <w:szCs w:val="28"/>
        </w:rPr>
        <w:t xml:space="preserve"> </w:t>
      </w:r>
      <w:r w:rsidR="00233FF0" w:rsidRPr="00CB1F74">
        <w:rPr>
          <w:rFonts w:ascii="Times New Roman" w:hAnsi="Times New Roman"/>
          <w:sz w:val="28"/>
          <w:szCs w:val="28"/>
        </w:rPr>
        <w:t>15</w:t>
      </w:r>
      <w:r w:rsidR="00B6692F" w:rsidRPr="00CB1F74">
        <w:rPr>
          <w:rFonts w:ascii="Times New Roman" w:hAnsi="Times New Roman"/>
          <w:sz w:val="28"/>
          <w:szCs w:val="28"/>
        </w:rPr>
        <w:t xml:space="preserve"> настоящего Положения, предоставляются заявителем на государственном или официальном языках, </w:t>
      </w:r>
      <w:r w:rsidR="00340A11" w:rsidRPr="00CB1F74">
        <w:rPr>
          <w:rFonts w:ascii="Times New Roman" w:hAnsi="Times New Roman"/>
          <w:sz w:val="28"/>
          <w:szCs w:val="28"/>
        </w:rPr>
        <w:t xml:space="preserve">в бумажном или </w:t>
      </w:r>
      <w:r w:rsidR="008B042F" w:rsidRPr="00CB1F74">
        <w:rPr>
          <w:rFonts w:ascii="Times New Roman" w:hAnsi="Times New Roman"/>
          <w:sz w:val="28"/>
          <w:szCs w:val="28"/>
        </w:rPr>
        <w:t>электронном виде</w:t>
      </w:r>
      <w:r w:rsidR="00340A11" w:rsidRPr="00CB1F74">
        <w:rPr>
          <w:rFonts w:ascii="Times New Roman" w:hAnsi="Times New Roman"/>
          <w:sz w:val="28"/>
          <w:szCs w:val="28"/>
        </w:rPr>
        <w:t>,</w:t>
      </w:r>
      <w:r w:rsidR="008B042F" w:rsidRPr="00CB1F74">
        <w:rPr>
          <w:rFonts w:ascii="Times New Roman" w:hAnsi="Times New Roman"/>
          <w:sz w:val="28"/>
          <w:szCs w:val="28"/>
        </w:rPr>
        <w:t xml:space="preserve"> в соответствии с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8B042F" w:rsidRPr="00CB1F74">
        <w:rPr>
          <w:rFonts w:ascii="Times New Roman" w:hAnsi="Times New Roman"/>
          <w:sz w:val="28"/>
          <w:szCs w:val="28"/>
        </w:rPr>
        <w:t xml:space="preserve">Законом </w:t>
      </w:r>
      <w:r w:rsidR="008B042F" w:rsidRPr="00CB1F74">
        <w:rPr>
          <w:rFonts w:ascii="Times New Roman" w:hAnsi="Times New Roman"/>
          <w:sz w:val="28"/>
          <w:szCs w:val="28"/>
        </w:rPr>
        <w:lastRenderedPageBreak/>
        <w:t>Кыргызской Республики «О лицензионно-разрешительной системе в Кыргызской Республике»</w:t>
      </w:r>
      <w:r w:rsidR="00B45A78" w:rsidRPr="00CB1F74">
        <w:rPr>
          <w:rFonts w:ascii="Times New Roman" w:hAnsi="Times New Roman"/>
          <w:sz w:val="28"/>
          <w:szCs w:val="28"/>
        </w:rPr>
        <w:t>, в случае</w:t>
      </w:r>
      <w:r w:rsidR="008B042F" w:rsidRPr="00CB1F74">
        <w:rPr>
          <w:rFonts w:ascii="Times New Roman" w:hAnsi="Times New Roman"/>
          <w:sz w:val="28"/>
          <w:szCs w:val="28"/>
        </w:rPr>
        <w:t xml:space="preserve"> предоставления в бумажном </w:t>
      </w:r>
      <w:r w:rsidR="00340A11" w:rsidRPr="00CB1F74">
        <w:rPr>
          <w:rFonts w:ascii="Times New Roman" w:hAnsi="Times New Roman"/>
          <w:sz w:val="28"/>
          <w:szCs w:val="28"/>
        </w:rPr>
        <w:t xml:space="preserve">               </w:t>
      </w:r>
      <w:r w:rsidR="008B042F" w:rsidRPr="00CB1F74">
        <w:rPr>
          <w:rFonts w:ascii="Times New Roman" w:hAnsi="Times New Roman"/>
          <w:sz w:val="28"/>
          <w:szCs w:val="28"/>
        </w:rPr>
        <w:t>виде</w:t>
      </w:r>
      <w:r w:rsidR="00340A11" w:rsidRPr="00CB1F74">
        <w:rPr>
          <w:rFonts w:ascii="Times New Roman" w:hAnsi="Times New Roman"/>
          <w:sz w:val="28"/>
          <w:szCs w:val="28"/>
        </w:rPr>
        <w:t xml:space="preserve"> –</w:t>
      </w:r>
      <w:r w:rsidR="008B042F" w:rsidRPr="00CB1F74">
        <w:rPr>
          <w:rFonts w:ascii="Times New Roman" w:hAnsi="Times New Roman"/>
          <w:sz w:val="28"/>
          <w:szCs w:val="28"/>
        </w:rPr>
        <w:t xml:space="preserve"> документы </w:t>
      </w:r>
      <w:r w:rsidR="00B6692F" w:rsidRPr="00CB1F74">
        <w:rPr>
          <w:rFonts w:ascii="Times New Roman" w:hAnsi="Times New Roman"/>
          <w:sz w:val="28"/>
          <w:szCs w:val="28"/>
        </w:rPr>
        <w:t>должны быть прошиты и пронумерованы</w:t>
      </w:r>
      <w:r w:rsidR="00FC4FCF" w:rsidRPr="00CB1F74">
        <w:rPr>
          <w:rFonts w:ascii="Times New Roman" w:hAnsi="Times New Roman"/>
          <w:sz w:val="28"/>
          <w:szCs w:val="28"/>
        </w:rPr>
        <w:t>.</w:t>
      </w:r>
    </w:p>
    <w:p w:rsidR="00FC4FCF" w:rsidRPr="00CB1F74" w:rsidRDefault="00937A68" w:rsidP="007B746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19</w:t>
      </w:r>
      <w:r w:rsidR="00FC4FCF" w:rsidRPr="00CB1F74">
        <w:rPr>
          <w:rFonts w:ascii="Times New Roman" w:hAnsi="Times New Roman"/>
          <w:sz w:val="28"/>
          <w:szCs w:val="28"/>
        </w:rPr>
        <w:t xml:space="preserve">. Дипломатическими представительствами и </w:t>
      </w:r>
      <w:r w:rsidR="00FB45AC" w:rsidRPr="00CB1F74">
        <w:rPr>
          <w:rFonts w:ascii="Times New Roman" w:hAnsi="Times New Roman"/>
          <w:sz w:val="28"/>
          <w:szCs w:val="28"/>
        </w:rPr>
        <w:t>консульскими учреждениями иностранных государств,</w:t>
      </w:r>
      <w:r w:rsidR="00340A11" w:rsidRPr="00CB1F74">
        <w:rPr>
          <w:rFonts w:ascii="Times New Roman" w:hAnsi="Times New Roman"/>
          <w:sz w:val="28"/>
          <w:szCs w:val="28"/>
        </w:rPr>
        <w:t xml:space="preserve"> </w:t>
      </w:r>
      <w:r w:rsidR="00FC4FCF" w:rsidRPr="00CB1F74">
        <w:rPr>
          <w:rFonts w:ascii="Times New Roman" w:hAnsi="Times New Roman"/>
          <w:sz w:val="28"/>
          <w:szCs w:val="28"/>
        </w:rPr>
        <w:t xml:space="preserve">представительствами международных организаций </w:t>
      </w:r>
      <w:r w:rsidR="004507C2" w:rsidRPr="00CB1F74">
        <w:rPr>
          <w:rFonts w:ascii="Times New Roman" w:hAnsi="Times New Roman"/>
          <w:sz w:val="28"/>
          <w:szCs w:val="28"/>
        </w:rPr>
        <w:t xml:space="preserve">документы, указанные в пунктах </w:t>
      </w:r>
      <w:r w:rsidR="000426F4" w:rsidRPr="00CB1F74">
        <w:rPr>
          <w:rFonts w:ascii="Times New Roman" w:hAnsi="Times New Roman"/>
          <w:sz w:val="28"/>
          <w:szCs w:val="28"/>
        </w:rPr>
        <w:t>15</w:t>
      </w:r>
      <w:r w:rsidR="00340A11" w:rsidRPr="00CB1F74">
        <w:rPr>
          <w:rFonts w:ascii="Times New Roman" w:hAnsi="Times New Roman"/>
          <w:sz w:val="28"/>
          <w:szCs w:val="28"/>
        </w:rPr>
        <w:t xml:space="preserve"> и </w:t>
      </w:r>
      <w:r w:rsidR="000426F4" w:rsidRPr="00CB1F74">
        <w:rPr>
          <w:rFonts w:ascii="Times New Roman" w:hAnsi="Times New Roman"/>
          <w:sz w:val="28"/>
          <w:szCs w:val="28"/>
        </w:rPr>
        <w:t>16</w:t>
      </w:r>
      <w:r w:rsidR="00FC4FCF" w:rsidRPr="00CB1F74">
        <w:rPr>
          <w:rFonts w:ascii="Times New Roman" w:hAnsi="Times New Roman"/>
          <w:sz w:val="28"/>
          <w:szCs w:val="28"/>
        </w:rPr>
        <w:t xml:space="preserve"> настоящего</w:t>
      </w:r>
      <w:r w:rsidR="00A71EAB" w:rsidRPr="00CB1F74">
        <w:rPr>
          <w:rFonts w:ascii="Times New Roman" w:hAnsi="Times New Roman"/>
          <w:sz w:val="28"/>
          <w:szCs w:val="28"/>
        </w:rPr>
        <w:t xml:space="preserve"> Положения, передаются в адрес л</w:t>
      </w:r>
      <w:r w:rsidR="00FC4FCF" w:rsidRPr="00CB1F74">
        <w:rPr>
          <w:rFonts w:ascii="Times New Roman" w:hAnsi="Times New Roman"/>
          <w:sz w:val="28"/>
          <w:szCs w:val="28"/>
        </w:rPr>
        <w:t>ицензиара через уполномоченный государственный орган в области иностранных дел Кыргызской Республики.</w:t>
      </w:r>
    </w:p>
    <w:p w:rsidR="00E0406F" w:rsidRPr="00CB1F74" w:rsidRDefault="00937A68" w:rsidP="007B7465">
      <w:pPr>
        <w:pStyle w:val="a3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20</w:t>
      </w:r>
      <w:r w:rsidR="00E0406F" w:rsidRPr="00CB1F74">
        <w:rPr>
          <w:rFonts w:ascii="Times New Roman" w:hAnsi="Times New Roman"/>
          <w:sz w:val="28"/>
          <w:szCs w:val="28"/>
        </w:rPr>
        <w:t>. Доку</w:t>
      </w:r>
      <w:r w:rsidR="00020660" w:rsidRPr="00CB1F74">
        <w:rPr>
          <w:rFonts w:ascii="Times New Roman" w:hAnsi="Times New Roman"/>
          <w:sz w:val="28"/>
          <w:szCs w:val="28"/>
        </w:rPr>
        <w:t xml:space="preserve">менты, </w:t>
      </w:r>
      <w:r w:rsidR="00FC4FCF" w:rsidRPr="00CB1F74">
        <w:rPr>
          <w:rFonts w:ascii="Times New Roman" w:hAnsi="Times New Roman"/>
          <w:sz w:val="28"/>
          <w:szCs w:val="28"/>
        </w:rPr>
        <w:t xml:space="preserve">представляемые иностранными лицами, должны быть легализованы либо </w:t>
      </w:r>
      <w:proofErr w:type="spellStart"/>
      <w:r w:rsidR="00FC4FCF" w:rsidRPr="00CB1F74">
        <w:rPr>
          <w:rFonts w:ascii="Times New Roman" w:hAnsi="Times New Roman"/>
          <w:sz w:val="28"/>
          <w:szCs w:val="28"/>
        </w:rPr>
        <w:t>апостилированы</w:t>
      </w:r>
      <w:proofErr w:type="spellEnd"/>
      <w:r w:rsidR="00FC4FCF" w:rsidRPr="00CB1F74">
        <w:rPr>
          <w:rFonts w:ascii="Times New Roman" w:hAnsi="Times New Roman"/>
          <w:sz w:val="28"/>
          <w:szCs w:val="28"/>
        </w:rPr>
        <w:t xml:space="preserve"> компетентным органом государства, в котором они были совершены.</w:t>
      </w:r>
    </w:p>
    <w:p w:rsidR="00205750" w:rsidRPr="00CB1F74" w:rsidRDefault="00937A68" w:rsidP="007B7465">
      <w:pPr>
        <w:pStyle w:val="a3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21</w:t>
      </w:r>
      <w:r w:rsidR="00205750" w:rsidRPr="00CB1F74">
        <w:rPr>
          <w:rFonts w:ascii="Times New Roman" w:hAnsi="Times New Roman"/>
          <w:sz w:val="28"/>
          <w:szCs w:val="28"/>
        </w:rPr>
        <w:t>. Заявитель может обратиться к лицензиару о выдаче электронной лицензии и (или) разреше</w:t>
      </w:r>
      <w:r w:rsidR="00772F5B" w:rsidRPr="00CB1F74">
        <w:rPr>
          <w:rFonts w:ascii="Times New Roman" w:hAnsi="Times New Roman"/>
          <w:sz w:val="28"/>
          <w:szCs w:val="28"/>
        </w:rPr>
        <w:t>ния, указав об этом в заявлении.</w:t>
      </w:r>
    </w:p>
    <w:p w:rsidR="00857D33" w:rsidRPr="00CB1F74" w:rsidRDefault="00937A68" w:rsidP="007B7465">
      <w:pPr>
        <w:pStyle w:val="a3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22</w:t>
      </w:r>
      <w:r w:rsidR="00772F5B" w:rsidRPr="00CB1F74">
        <w:rPr>
          <w:rFonts w:ascii="Times New Roman" w:hAnsi="Times New Roman"/>
          <w:sz w:val="28"/>
          <w:szCs w:val="28"/>
        </w:rPr>
        <w:t xml:space="preserve">. Требование лицензиаром от заявителя представления документов, не предусмотренных настоящим </w:t>
      </w:r>
      <w:r w:rsidR="002F6F42" w:rsidRPr="00CB1F74">
        <w:rPr>
          <w:rFonts w:ascii="Times New Roman" w:hAnsi="Times New Roman"/>
          <w:sz w:val="28"/>
          <w:szCs w:val="28"/>
        </w:rPr>
        <w:t>Положением</w:t>
      </w:r>
      <w:r w:rsidR="00FE043A" w:rsidRPr="00CB1F74">
        <w:rPr>
          <w:rFonts w:ascii="Times New Roman" w:hAnsi="Times New Roman"/>
          <w:sz w:val="28"/>
          <w:szCs w:val="28"/>
          <w:lang w:val="ky-KG"/>
        </w:rPr>
        <w:t>,</w:t>
      </w:r>
      <w:r w:rsidR="002F6F42" w:rsidRPr="00CB1F74">
        <w:rPr>
          <w:rFonts w:ascii="Times New Roman" w:hAnsi="Times New Roman"/>
          <w:sz w:val="28"/>
          <w:szCs w:val="28"/>
        </w:rPr>
        <w:t xml:space="preserve"> </w:t>
      </w:r>
      <w:r w:rsidR="00772F5B" w:rsidRPr="00CB1F74">
        <w:rPr>
          <w:rFonts w:ascii="Times New Roman" w:hAnsi="Times New Roman"/>
          <w:sz w:val="28"/>
          <w:szCs w:val="28"/>
        </w:rPr>
        <w:t>запрещается.</w:t>
      </w:r>
    </w:p>
    <w:p w:rsidR="00E82D8A" w:rsidRPr="00CB1F74" w:rsidRDefault="00E82D8A" w:rsidP="007B7465">
      <w:pPr>
        <w:pStyle w:val="a3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06F" w:rsidRPr="00CB1F74" w:rsidRDefault="005078B0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6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022999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Отказ в выдаче лицензии и</w:t>
      </w:r>
      <w:r w:rsidR="002A5200" w:rsidRPr="00CB1F74">
        <w:rPr>
          <w:rFonts w:ascii="Times New Roman" w:hAnsi="Times New Roman"/>
          <w:b/>
          <w:sz w:val="28"/>
          <w:szCs w:val="28"/>
        </w:rPr>
        <w:t xml:space="preserve"> </w:t>
      </w:r>
      <w:r w:rsidR="00BC1858" w:rsidRPr="00CB1F74">
        <w:rPr>
          <w:rFonts w:ascii="Times New Roman" w:hAnsi="Times New Roman"/>
          <w:b/>
          <w:sz w:val="28"/>
          <w:szCs w:val="28"/>
        </w:rPr>
        <w:t>(или)</w:t>
      </w:r>
      <w:r w:rsidR="002A5200" w:rsidRPr="00CB1F74">
        <w:rPr>
          <w:rFonts w:ascii="Times New Roman" w:hAnsi="Times New Roman"/>
          <w:b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b/>
          <w:sz w:val="28"/>
          <w:szCs w:val="28"/>
        </w:rPr>
        <w:t>разрешения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937A68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23</w:t>
      </w:r>
      <w:r w:rsidR="00E0406F" w:rsidRPr="00CB1F74">
        <w:rPr>
          <w:rFonts w:ascii="Times New Roman" w:hAnsi="Times New Roman"/>
          <w:sz w:val="28"/>
          <w:szCs w:val="28"/>
        </w:rPr>
        <w:t xml:space="preserve">. Основаниями для отказа в выдаче лицензии </w:t>
      </w:r>
      <w:r w:rsidR="00022999" w:rsidRPr="00CB1F74">
        <w:rPr>
          <w:rFonts w:ascii="Times New Roman" w:hAnsi="Times New Roman"/>
          <w:sz w:val="28"/>
          <w:szCs w:val="28"/>
        </w:rPr>
        <w:t xml:space="preserve">и </w:t>
      </w:r>
      <w:r w:rsidR="00FB45AC" w:rsidRPr="00CB1F74">
        <w:rPr>
          <w:rFonts w:ascii="Times New Roman" w:hAnsi="Times New Roman"/>
          <w:sz w:val="28"/>
          <w:szCs w:val="28"/>
        </w:rPr>
        <w:t>(или)</w:t>
      </w:r>
      <w:r w:rsidR="00677BAF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 xml:space="preserve">разрешения являются основания, указанные в </w:t>
      </w:r>
      <w:r w:rsidR="005556C0" w:rsidRPr="00CB1F74">
        <w:rPr>
          <w:rFonts w:ascii="Times New Roman" w:hAnsi="Times New Roman"/>
          <w:sz w:val="28"/>
          <w:szCs w:val="28"/>
        </w:rPr>
        <w:t>Законе</w:t>
      </w:r>
      <w:r w:rsidR="00E0406F" w:rsidRPr="00CB1F74">
        <w:rPr>
          <w:rFonts w:ascii="Times New Roman" w:hAnsi="Times New Roman"/>
          <w:sz w:val="28"/>
          <w:szCs w:val="28"/>
        </w:rPr>
        <w:t xml:space="preserve"> Кыргызской Республики «О лицензионно-разрешительной системе в Кыргызской Республике».</w:t>
      </w:r>
      <w:r w:rsidR="004D3D28" w:rsidRPr="00CB1F74">
        <w:rPr>
          <w:rFonts w:ascii="Times New Roman" w:hAnsi="Times New Roman"/>
          <w:sz w:val="28"/>
          <w:szCs w:val="28"/>
        </w:rPr>
        <w:t xml:space="preserve"> Запрещается отказ в выдаче лицензии и (или) разрешения по основаниям, не предусмотренным Законом Кыргызской Республики «О лицензионно-разрешительной системе в Кыргызской Республике».</w:t>
      </w:r>
    </w:p>
    <w:p w:rsidR="002921B7" w:rsidRPr="00CB1F74" w:rsidRDefault="00937A68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24</w:t>
      </w:r>
      <w:r w:rsidR="00E0406F" w:rsidRPr="00CB1F74">
        <w:rPr>
          <w:rFonts w:ascii="Times New Roman" w:hAnsi="Times New Roman"/>
          <w:sz w:val="28"/>
          <w:szCs w:val="28"/>
        </w:rPr>
        <w:t xml:space="preserve">. </w:t>
      </w:r>
      <w:r w:rsidR="00E576EF" w:rsidRPr="00CB1F74">
        <w:rPr>
          <w:rFonts w:ascii="Times New Roman" w:hAnsi="Times New Roman"/>
          <w:sz w:val="28"/>
          <w:szCs w:val="28"/>
        </w:rPr>
        <w:t>Лицензиар</w:t>
      </w:r>
      <w:r w:rsidR="00E0406F" w:rsidRPr="00CB1F74">
        <w:rPr>
          <w:rFonts w:ascii="Times New Roman" w:hAnsi="Times New Roman"/>
          <w:sz w:val="28"/>
          <w:szCs w:val="28"/>
        </w:rPr>
        <w:t xml:space="preserve"> принимает решение об отказе в выдаче лицензии не позднее 30 календарных дней со дня подачи </w:t>
      </w:r>
      <w:r w:rsidR="00773DC3" w:rsidRPr="00CB1F74">
        <w:rPr>
          <w:rFonts w:ascii="Times New Roman" w:hAnsi="Times New Roman"/>
          <w:sz w:val="28"/>
          <w:szCs w:val="28"/>
        </w:rPr>
        <w:t xml:space="preserve">заявления </w:t>
      </w:r>
      <w:r w:rsidR="002D0DF8" w:rsidRPr="00CB1F74">
        <w:rPr>
          <w:rFonts w:ascii="Times New Roman" w:hAnsi="Times New Roman"/>
          <w:sz w:val="28"/>
          <w:szCs w:val="28"/>
        </w:rPr>
        <w:t>с документами,</w:t>
      </w:r>
      <w:r w:rsidR="00773DC3" w:rsidRPr="00CB1F74">
        <w:rPr>
          <w:rFonts w:ascii="Times New Roman" w:hAnsi="Times New Roman"/>
          <w:sz w:val="28"/>
          <w:szCs w:val="28"/>
        </w:rPr>
        <w:t xml:space="preserve"> предусмотренными </w:t>
      </w:r>
      <w:r w:rsidR="008A0F35" w:rsidRPr="00CB1F74">
        <w:rPr>
          <w:rFonts w:ascii="Times New Roman" w:hAnsi="Times New Roman"/>
          <w:sz w:val="28"/>
          <w:szCs w:val="28"/>
        </w:rPr>
        <w:t xml:space="preserve">в пункте </w:t>
      </w:r>
      <w:r w:rsidR="00C76DBF" w:rsidRPr="00CB1F74">
        <w:rPr>
          <w:rFonts w:ascii="Times New Roman" w:hAnsi="Times New Roman"/>
          <w:sz w:val="28"/>
          <w:szCs w:val="28"/>
        </w:rPr>
        <w:t>15</w:t>
      </w:r>
      <w:r w:rsidR="00340A11" w:rsidRPr="00CB1F74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8A0F35" w:rsidRPr="00CB1F74">
        <w:rPr>
          <w:rFonts w:ascii="Times New Roman" w:hAnsi="Times New Roman"/>
          <w:sz w:val="28"/>
          <w:szCs w:val="28"/>
        </w:rPr>
        <w:t>.</w:t>
      </w:r>
      <w:r w:rsidR="002921B7" w:rsidRPr="00CB1F74">
        <w:rPr>
          <w:rFonts w:ascii="Times New Roman" w:hAnsi="Times New Roman"/>
          <w:sz w:val="28"/>
          <w:szCs w:val="28"/>
        </w:rPr>
        <w:t xml:space="preserve"> Лицензиар обязан уведомить заявителя лицензии о принятом решении в письменной форме</w:t>
      </w:r>
      <w:r w:rsidR="00340A11" w:rsidRPr="00CB1F74">
        <w:rPr>
          <w:rFonts w:ascii="Times New Roman" w:hAnsi="Times New Roman"/>
          <w:sz w:val="28"/>
          <w:szCs w:val="28"/>
        </w:rPr>
        <w:t>,</w:t>
      </w:r>
      <w:r w:rsidR="002921B7" w:rsidRPr="00CB1F74">
        <w:rPr>
          <w:rFonts w:ascii="Times New Roman" w:hAnsi="Times New Roman"/>
          <w:sz w:val="28"/>
          <w:szCs w:val="28"/>
        </w:rPr>
        <w:t xml:space="preserve"> с указанием причин отказа.</w:t>
      </w:r>
    </w:p>
    <w:p w:rsidR="00E0406F" w:rsidRPr="00CB1F74" w:rsidRDefault="00937A68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25</w:t>
      </w:r>
      <w:r w:rsidR="00E0406F" w:rsidRPr="00CB1F74">
        <w:rPr>
          <w:rFonts w:ascii="Times New Roman" w:hAnsi="Times New Roman"/>
          <w:sz w:val="28"/>
          <w:szCs w:val="28"/>
        </w:rPr>
        <w:t xml:space="preserve">. Решение об отказе в выдаче разрешения </w:t>
      </w:r>
      <w:r w:rsidR="00910BA6" w:rsidRPr="00CB1F74">
        <w:rPr>
          <w:rFonts w:ascii="Times New Roman" w:hAnsi="Times New Roman"/>
          <w:sz w:val="28"/>
          <w:szCs w:val="28"/>
        </w:rPr>
        <w:t xml:space="preserve">принимается не позднее 2 (двух) </w:t>
      </w:r>
      <w:r w:rsidR="00AC7A64" w:rsidRPr="00CB1F74">
        <w:rPr>
          <w:rFonts w:ascii="Times New Roman" w:hAnsi="Times New Roman"/>
          <w:sz w:val="28"/>
          <w:szCs w:val="28"/>
        </w:rPr>
        <w:t xml:space="preserve">рабочих </w:t>
      </w:r>
      <w:r w:rsidR="00910BA6" w:rsidRPr="00CB1F74">
        <w:rPr>
          <w:rFonts w:ascii="Times New Roman" w:hAnsi="Times New Roman"/>
          <w:sz w:val="28"/>
          <w:szCs w:val="28"/>
        </w:rPr>
        <w:t>дней со дня подачи</w:t>
      </w:r>
      <w:r w:rsidR="003A6D45" w:rsidRPr="00CB1F74">
        <w:rPr>
          <w:rFonts w:ascii="Times New Roman" w:hAnsi="Times New Roman"/>
          <w:sz w:val="28"/>
          <w:szCs w:val="28"/>
        </w:rPr>
        <w:t xml:space="preserve"> </w:t>
      </w:r>
      <w:r w:rsidR="004E6529" w:rsidRPr="00CB1F74">
        <w:rPr>
          <w:rFonts w:ascii="Times New Roman" w:hAnsi="Times New Roman"/>
          <w:sz w:val="28"/>
          <w:szCs w:val="28"/>
        </w:rPr>
        <w:t>документов,</w:t>
      </w:r>
      <w:r w:rsidR="00AC7A64" w:rsidRPr="00CB1F74">
        <w:rPr>
          <w:rFonts w:ascii="Times New Roman" w:hAnsi="Times New Roman"/>
          <w:sz w:val="28"/>
          <w:szCs w:val="28"/>
        </w:rPr>
        <w:t xml:space="preserve"> предусмотренных </w:t>
      </w:r>
      <w:r w:rsidR="00C76DBF" w:rsidRPr="00CB1F74">
        <w:rPr>
          <w:rFonts w:ascii="Times New Roman" w:hAnsi="Times New Roman"/>
          <w:sz w:val="28"/>
          <w:szCs w:val="28"/>
        </w:rPr>
        <w:t>в пункте 16</w:t>
      </w:r>
      <w:r w:rsidR="00340A11" w:rsidRPr="00CB1F74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8A0F35" w:rsidRPr="00CB1F74">
        <w:rPr>
          <w:rFonts w:ascii="Times New Roman" w:hAnsi="Times New Roman"/>
          <w:sz w:val="28"/>
          <w:szCs w:val="28"/>
        </w:rPr>
        <w:t>.</w:t>
      </w:r>
      <w:r w:rsidR="0011266F" w:rsidRPr="00CB1F74">
        <w:rPr>
          <w:rFonts w:ascii="Times New Roman" w:hAnsi="Times New Roman"/>
          <w:sz w:val="28"/>
          <w:szCs w:val="28"/>
        </w:rPr>
        <w:t xml:space="preserve"> Лицензиар обязан уведомить заявителя</w:t>
      </w:r>
      <w:r w:rsidR="004E6529" w:rsidRPr="00CB1F74">
        <w:rPr>
          <w:rFonts w:ascii="Times New Roman" w:hAnsi="Times New Roman"/>
          <w:sz w:val="28"/>
          <w:szCs w:val="28"/>
        </w:rPr>
        <w:t xml:space="preserve"> </w:t>
      </w:r>
      <w:r w:rsidR="00CC022D" w:rsidRPr="00CB1F74">
        <w:rPr>
          <w:rFonts w:ascii="Times New Roman" w:hAnsi="Times New Roman"/>
          <w:sz w:val="28"/>
          <w:szCs w:val="28"/>
        </w:rPr>
        <w:t>о принятом</w:t>
      </w:r>
      <w:r w:rsidR="004E6529" w:rsidRPr="00CB1F74">
        <w:rPr>
          <w:rFonts w:ascii="Times New Roman" w:hAnsi="Times New Roman"/>
          <w:sz w:val="28"/>
          <w:szCs w:val="28"/>
        </w:rPr>
        <w:t xml:space="preserve"> решении в письменной форме</w:t>
      </w:r>
      <w:r w:rsidR="00340A11" w:rsidRPr="00CB1F74">
        <w:rPr>
          <w:rFonts w:ascii="Times New Roman" w:hAnsi="Times New Roman"/>
          <w:sz w:val="28"/>
          <w:szCs w:val="28"/>
        </w:rPr>
        <w:t>,</w:t>
      </w:r>
      <w:r w:rsidR="004E6529" w:rsidRPr="00CB1F74">
        <w:rPr>
          <w:rFonts w:ascii="Times New Roman" w:hAnsi="Times New Roman"/>
          <w:sz w:val="28"/>
          <w:szCs w:val="28"/>
        </w:rPr>
        <w:t xml:space="preserve"> с указанием причин отказа.</w:t>
      </w:r>
    </w:p>
    <w:p w:rsidR="00E576EF" w:rsidRPr="00CB1F74" w:rsidRDefault="00937A68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26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. Отказ </w:t>
      </w:r>
      <w:r w:rsidR="008A0F35" w:rsidRPr="00CB1F74">
        <w:rPr>
          <w:rFonts w:ascii="Times New Roman" w:hAnsi="Times New Roman" w:cs="Times New Roman"/>
          <w:sz w:val="28"/>
          <w:szCs w:val="28"/>
        </w:rPr>
        <w:t>л</w:t>
      </w:r>
      <w:r w:rsidR="00E576EF" w:rsidRPr="00CB1F74">
        <w:rPr>
          <w:rFonts w:ascii="Times New Roman" w:hAnsi="Times New Roman" w:cs="Times New Roman"/>
          <w:sz w:val="28"/>
          <w:szCs w:val="28"/>
        </w:rPr>
        <w:t xml:space="preserve">ицензиара </w:t>
      </w:r>
      <w:r w:rsidR="00D3027C" w:rsidRPr="00CB1F74">
        <w:rPr>
          <w:rFonts w:ascii="Times New Roman" w:hAnsi="Times New Roman" w:cs="Times New Roman"/>
          <w:sz w:val="28"/>
          <w:szCs w:val="28"/>
        </w:rPr>
        <w:t>в выдаче лицензии и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разрешения заявитель имеет право обжаловать в порядке, установленн</w:t>
      </w:r>
      <w:r w:rsidR="002C535C" w:rsidRPr="00CB1F74">
        <w:rPr>
          <w:rFonts w:ascii="Times New Roman" w:hAnsi="Times New Roman" w:cs="Times New Roman"/>
          <w:sz w:val="28"/>
          <w:szCs w:val="28"/>
        </w:rPr>
        <w:t>о</w:t>
      </w:r>
      <w:r w:rsidR="00A42B26" w:rsidRPr="00CB1F74">
        <w:rPr>
          <w:rFonts w:ascii="Times New Roman" w:hAnsi="Times New Roman" w:cs="Times New Roman"/>
          <w:sz w:val="28"/>
          <w:szCs w:val="28"/>
        </w:rPr>
        <w:t>м</w:t>
      </w:r>
      <w:r w:rsidR="00F72FDC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F83D10" w:rsidRPr="00CB1F74">
        <w:rPr>
          <w:rFonts w:ascii="Times New Roman" w:hAnsi="Times New Roman" w:cs="Times New Roman"/>
          <w:sz w:val="28"/>
          <w:szCs w:val="28"/>
        </w:rPr>
        <w:t>Законом</w:t>
      </w:r>
      <w:r w:rsidR="00E576EF" w:rsidRPr="00CB1F74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3A6D45" w:rsidRPr="00CB1F74">
        <w:rPr>
          <w:rFonts w:ascii="Times New Roman" w:hAnsi="Times New Roman" w:cs="Times New Roman"/>
          <w:sz w:val="28"/>
          <w:szCs w:val="28"/>
        </w:rPr>
        <w:t>«О</w:t>
      </w:r>
      <w:r w:rsidR="00E576EF" w:rsidRPr="00CB1F74">
        <w:rPr>
          <w:rFonts w:ascii="Times New Roman" w:hAnsi="Times New Roman" w:cs="Times New Roman"/>
          <w:sz w:val="28"/>
          <w:szCs w:val="28"/>
        </w:rPr>
        <w:t xml:space="preserve">б основах </w:t>
      </w:r>
      <w:r w:rsidR="00CC022D" w:rsidRPr="00CB1F74">
        <w:rPr>
          <w:rFonts w:ascii="Times New Roman" w:hAnsi="Times New Roman" w:cs="Times New Roman"/>
          <w:sz w:val="28"/>
          <w:szCs w:val="28"/>
        </w:rPr>
        <w:t>административной деятельности</w:t>
      </w:r>
      <w:r w:rsidR="00E576EF" w:rsidRPr="00CB1F74">
        <w:rPr>
          <w:rFonts w:ascii="Times New Roman" w:hAnsi="Times New Roman" w:cs="Times New Roman"/>
          <w:sz w:val="28"/>
          <w:szCs w:val="28"/>
        </w:rPr>
        <w:t xml:space="preserve"> и административных процедурах</w:t>
      </w:r>
      <w:r w:rsidR="003A6D45" w:rsidRPr="00CB1F74">
        <w:rPr>
          <w:rFonts w:ascii="Times New Roman" w:hAnsi="Times New Roman" w:cs="Times New Roman"/>
          <w:sz w:val="28"/>
          <w:szCs w:val="28"/>
        </w:rPr>
        <w:t>»</w:t>
      </w:r>
      <w:r w:rsidR="00E576EF" w:rsidRPr="00CB1F74">
        <w:rPr>
          <w:rFonts w:ascii="Times New Roman" w:hAnsi="Times New Roman" w:cs="Times New Roman"/>
          <w:sz w:val="28"/>
          <w:szCs w:val="28"/>
        </w:rPr>
        <w:t>.</w:t>
      </w:r>
    </w:p>
    <w:p w:rsidR="00A42B26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</w:t>
      </w:r>
      <w:r w:rsidR="00FE043A" w:rsidRPr="00CB1F74">
        <w:rPr>
          <w:rFonts w:ascii="Times New Roman" w:hAnsi="Times New Roman" w:cs="Times New Roman"/>
          <w:sz w:val="28"/>
          <w:szCs w:val="28"/>
        </w:rPr>
        <w:t>7</w:t>
      </w:r>
      <w:r w:rsidR="00A42B26" w:rsidRPr="00CB1F74">
        <w:rPr>
          <w:rFonts w:ascii="Times New Roman" w:hAnsi="Times New Roman" w:cs="Times New Roman"/>
          <w:sz w:val="28"/>
          <w:szCs w:val="28"/>
        </w:rPr>
        <w:t>. В случае устранения оснований отказа</w:t>
      </w:r>
      <w:r w:rsidR="00EB1A43" w:rsidRPr="00CB1F74">
        <w:rPr>
          <w:rFonts w:ascii="Times New Roman" w:hAnsi="Times New Roman" w:cs="Times New Roman"/>
          <w:sz w:val="28"/>
          <w:szCs w:val="28"/>
        </w:rPr>
        <w:t xml:space="preserve">, заявление подлежит повторному рассмотрению. При этом срок рассмотрения заявления и выдачи лицензии и (или) разрешения начинает исчисляться со дня предоставления заявления на повторное </w:t>
      </w:r>
      <w:r w:rsidR="005D66F7" w:rsidRPr="00CB1F74">
        <w:rPr>
          <w:rFonts w:ascii="Times New Roman" w:hAnsi="Times New Roman" w:cs="Times New Roman"/>
          <w:sz w:val="28"/>
          <w:szCs w:val="28"/>
        </w:rPr>
        <w:t xml:space="preserve">рассмотрение. </w:t>
      </w:r>
    </w:p>
    <w:p w:rsidR="00672CA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E043A" w:rsidRPr="00CB1F74">
        <w:rPr>
          <w:rFonts w:ascii="Times New Roman" w:hAnsi="Times New Roman" w:cs="Times New Roman"/>
          <w:sz w:val="28"/>
          <w:szCs w:val="28"/>
        </w:rPr>
        <w:t>8</w:t>
      </w:r>
      <w:r w:rsidR="00672CA0" w:rsidRPr="00CB1F74">
        <w:rPr>
          <w:rFonts w:ascii="Times New Roman" w:hAnsi="Times New Roman" w:cs="Times New Roman"/>
          <w:sz w:val="28"/>
          <w:szCs w:val="28"/>
        </w:rPr>
        <w:t>. Возмещение убытков, вызванных необоснованным отказом в выдаче лицензии или нарушением прав лицензиата, осуществляется в порядке, установленно</w:t>
      </w:r>
      <w:r w:rsidR="004D3D28" w:rsidRPr="00CB1F74">
        <w:rPr>
          <w:rFonts w:ascii="Times New Roman" w:hAnsi="Times New Roman" w:cs="Times New Roman"/>
          <w:sz w:val="28"/>
          <w:szCs w:val="28"/>
        </w:rPr>
        <w:t>м гражданским законодательством.</w:t>
      </w:r>
    </w:p>
    <w:p w:rsidR="009B2B31" w:rsidRPr="00CB1F74" w:rsidRDefault="009B2B3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0406F" w:rsidRPr="00CB1F74" w:rsidRDefault="00FB07E5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</w:t>
      </w:r>
      <w:r w:rsidR="005078B0" w:rsidRPr="00CB1F74">
        <w:rPr>
          <w:rFonts w:ascii="Times New Roman" w:hAnsi="Times New Roman"/>
          <w:b/>
          <w:sz w:val="28"/>
          <w:szCs w:val="28"/>
        </w:rPr>
        <w:t>лава 7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E0406F" w:rsidP="00BF488C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Переоформление лицензии</w:t>
      </w:r>
    </w:p>
    <w:p w:rsidR="00E0406F" w:rsidRPr="00CB1F74" w:rsidRDefault="00E0406F" w:rsidP="007B7465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3027C" w:rsidRPr="00CB1F74" w:rsidRDefault="00FE043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29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. </w:t>
      </w:r>
      <w:r w:rsidR="00D3027C" w:rsidRPr="00CB1F74">
        <w:rPr>
          <w:rFonts w:ascii="Times New Roman" w:hAnsi="Times New Roman" w:cs="Times New Roman"/>
          <w:sz w:val="28"/>
          <w:szCs w:val="28"/>
        </w:rPr>
        <w:t>Переоформление лицензии осуществляется в случаях:</w:t>
      </w:r>
    </w:p>
    <w:p w:rsidR="00D3027C" w:rsidRPr="00CB1F74" w:rsidRDefault="00D3027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реорганизации юридического лица;</w:t>
      </w:r>
    </w:p>
    <w:p w:rsidR="00D3027C" w:rsidRPr="00CB1F74" w:rsidRDefault="00D3027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изменения наименования юридического лица;</w:t>
      </w:r>
    </w:p>
    <w:p w:rsidR="00D3027C" w:rsidRPr="00CB1F74" w:rsidRDefault="00D3027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изменения фамилии, имени, отчества физического лица;</w:t>
      </w:r>
    </w:p>
    <w:p w:rsidR="00D3027C" w:rsidRPr="00CB1F74" w:rsidRDefault="00D3027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Для переоформления лицензии лицензиат предоставляет копии документов, которые явились основанием для переоформления.</w:t>
      </w:r>
    </w:p>
    <w:p w:rsidR="00E0406F" w:rsidRPr="00CB1F74" w:rsidRDefault="00A54581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0</w:t>
      </w:r>
      <w:r w:rsidR="00E0406F" w:rsidRPr="00CB1F74">
        <w:rPr>
          <w:rFonts w:ascii="Times New Roman" w:hAnsi="Times New Roman"/>
          <w:sz w:val="28"/>
          <w:szCs w:val="28"/>
        </w:rPr>
        <w:t>. Заявление о</w:t>
      </w:r>
      <w:r w:rsidR="00270B87" w:rsidRPr="00CB1F74">
        <w:rPr>
          <w:rFonts w:ascii="Times New Roman" w:hAnsi="Times New Roman"/>
          <w:sz w:val="28"/>
          <w:szCs w:val="28"/>
        </w:rPr>
        <w:t xml:space="preserve"> переоформлении лицензии</w:t>
      </w:r>
      <w:r w:rsidR="00340A11" w:rsidRPr="00CB1F74">
        <w:rPr>
          <w:rFonts w:ascii="Times New Roman" w:hAnsi="Times New Roman"/>
          <w:sz w:val="28"/>
          <w:szCs w:val="28"/>
        </w:rPr>
        <w:t>,</w:t>
      </w:r>
      <w:r w:rsidR="00270B87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>с указанием основания для переоформления и новых сведений, с приложением документов, подтвержд</w:t>
      </w:r>
      <w:r w:rsidR="008957C6" w:rsidRPr="00CB1F74">
        <w:rPr>
          <w:rFonts w:ascii="Times New Roman" w:hAnsi="Times New Roman"/>
          <w:sz w:val="28"/>
          <w:szCs w:val="28"/>
        </w:rPr>
        <w:t>ающих соответствующие изменения,</w:t>
      </w:r>
      <w:r w:rsidR="00E0406F" w:rsidRPr="00CB1F74">
        <w:rPr>
          <w:rFonts w:ascii="Times New Roman" w:hAnsi="Times New Roman"/>
          <w:sz w:val="28"/>
          <w:szCs w:val="28"/>
        </w:rPr>
        <w:t xml:space="preserve"> подается </w:t>
      </w:r>
      <w:r w:rsidR="00D3027C" w:rsidRPr="00CB1F74">
        <w:rPr>
          <w:rFonts w:ascii="Times New Roman" w:hAnsi="Times New Roman"/>
          <w:sz w:val="28"/>
          <w:szCs w:val="28"/>
        </w:rPr>
        <w:t>Лицензиару</w:t>
      </w:r>
      <w:r w:rsidR="00E0406F" w:rsidRPr="00CB1F74">
        <w:rPr>
          <w:rFonts w:ascii="Times New Roman" w:hAnsi="Times New Roman"/>
          <w:sz w:val="28"/>
          <w:szCs w:val="28"/>
        </w:rPr>
        <w:t>.</w:t>
      </w:r>
    </w:p>
    <w:p w:rsidR="00E0406F" w:rsidRPr="00CB1F74" w:rsidRDefault="00A54581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1</w:t>
      </w:r>
      <w:r w:rsidR="00E0406F" w:rsidRPr="00CB1F74">
        <w:rPr>
          <w:rFonts w:ascii="Times New Roman" w:hAnsi="Times New Roman"/>
          <w:sz w:val="28"/>
          <w:szCs w:val="28"/>
        </w:rPr>
        <w:t>. Переоформл</w:t>
      </w:r>
      <w:r w:rsidR="00D3027C" w:rsidRPr="00CB1F74">
        <w:rPr>
          <w:rFonts w:ascii="Times New Roman" w:hAnsi="Times New Roman"/>
          <w:sz w:val="28"/>
          <w:szCs w:val="28"/>
        </w:rPr>
        <w:t>ение лицензии</w:t>
      </w:r>
      <w:r w:rsidR="00E0406F" w:rsidRPr="00CB1F74">
        <w:rPr>
          <w:rFonts w:ascii="Times New Roman" w:hAnsi="Times New Roman"/>
          <w:sz w:val="28"/>
          <w:szCs w:val="28"/>
        </w:rPr>
        <w:t xml:space="preserve"> осуществляется в течение пяти рабочих дней со дня получения </w:t>
      </w:r>
      <w:r w:rsidR="00D3027C" w:rsidRPr="00CB1F74">
        <w:rPr>
          <w:rFonts w:ascii="Times New Roman" w:hAnsi="Times New Roman"/>
          <w:sz w:val="28"/>
          <w:szCs w:val="28"/>
        </w:rPr>
        <w:t>Лицензиаром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>соответствующего заявления. При переоформл</w:t>
      </w:r>
      <w:r w:rsidR="00D3027C" w:rsidRPr="00CB1F74">
        <w:rPr>
          <w:rFonts w:ascii="Times New Roman" w:hAnsi="Times New Roman"/>
          <w:sz w:val="28"/>
          <w:szCs w:val="28"/>
        </w:rPr>
        <w:t>ении лицензии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D3027C" w:rsidRPr="00CB1F74">
        <w:rPr>
          <w:rFonts w:ascii="Times New Roman" w:hAnsi="Times New Roman"/>
          <w:sz w:val="28"/>
          <w:szCs w:val="28"/>
        </w:rPr>
        <w:t>Лицензиар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>вносит соответствующие изменения в ре</w:t>
      </w:r>
      <w:r w:rsidR="00D3027C" w:rsidRPr="00CB1F74">
        <w:rPr>
          <w:rFonts w:ascii="Times New Roman" w:hAnsi="Times New Roman"/>
          <w:sz w:val="28"/>
          <w:szCs w:val="28"/>
        </w:rPr>
        <w:t>естр лицензий</w:t>
      </w:r>
      <w:r w:rsidR="00E0406F" w:rsidRPr="00CB1F74">
        <w:rPr>
          <w:rFonts w:ascii="Times New Roman" w:hAnsi="Times New Roman"/>
          <w:sz w:val="28"/>
          <w:szCs w:val="28"/>
        </w:rPr>
        <w:t>.</w:t>
      </w:r>
    </w:p>
    <w:p w:rsidR="00E0406F" w:rsidRPr="00CB1F74" w:rsidRDefault="00A54581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2</w:t>
      </w:r>
      <w:r w:rsidR="00E0406F" w:rsidRPr="00CB1F74">
        <w:rPr>
          <w:rFonts w:ascii="Times New Roman" w:hAnsi="Times New Roman"/>
          <w:sz w:val="28"/>
          <w:szCs w:val="28"/>
        </w:rPr>
        <w:t>. До переоформления лицензии и получения лицензии на руки лицензиат осуществляет деятельность на основании ранее выданной лицензии.</w:t>
      </w:r>
    </w:p>
    <w:p w:rsidR="00E0406F" w:rsidRPr="00CB1F74" w:rsidRDefault="00E0406F" w:rsidP="007B7465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E0406F" w:rsidRPr="00CB1F74" w:rsidRDefault="005078B0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8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5E5F30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Реестры лицензий и</w:t>
      </w:r>
      <w:r w:rsidR="009823D2" w:rsidRPr="00CB1F74">
        <w:rPr>
          <w:rFonts w:ascii="Times New Roman" w:hAnsi="Times New Roman"/>
          <w:b/>
          <w:sz w:val="28"/>
          <w:szCs w:val="28"/>
        </w:rPr>
        <w:t xml:space="preserve"> </w:t>
      </w:r>
      <w:r w:rsidR="008957C6" w:rsidRPr="00CB1F74">
        <w:rPr>
          <w:rFonts w:ascii="Times New Roman" w:hAnsi="Times New Roman"/>
          <w:b/>
          <w:sz w:val="28"/>
          <w:szCs w:val="28"/>
        </w:rPr>
        <w:t>(или)</w:t>
      </w:r>
      <w:r w:rsidR="009823D2" w:rsidRPr="00CB1F74">
        <w:rPr>
          <w:rFonts w:ascii="Times New Roman" w:hAnsi="Times New Roman"/>
          <w:b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b/>
          <w:sz w:val="28"/>
          <w:szCs w:val="28"/>
        </w:rPr>
        <w:t>разрешений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0406F" w:rsidRPr="00CB1F74" w:rsidRDefault="00A5458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3</w:t>
      </w:r>
      <w:r w:rsidR="00E0406F" w:rsidRPr="00CB1F74">
        <w:rPr>
          <w:rFonts w:ascii="Times New Roman" w:hAnsi="Times New Roman"/>
          <w:sz w:val="28"/>
          <w:szCs w:val="28"/>
        </w:rPr>
        <w:t>. Реестр лицензий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3F12D4" w:rsidRPr="00CB1F74">
        <w:rPr>
          <w:rFonts w:ascii="Times New Roman" w:hAnsi="Times New Roman"/>
          <w:sz w:val="28"/>
          <w:szCs w:val="28"/>
        </w:rPr>
        <w:t xml:space="preserve">и </w:t>
      </w:r>
      <w:r w:rsidR="00E0406F" w:rsidRPr="00CB1F74">
        <w:rPr>
          <w:rFonts w:ascii="Times New Roman" w:hAnsi="Times New Roman"/>
          <w:sz w:val="28"/>
          <w:szCs w:val="28"/>
        </w:rPr>
        <w:t>разрешений (далее - реестр) является единственным официальным источником, подтверждающим на</w:t>
      </w:r>
      <w:r w:rsidR="003F12D4" w:rsidRPr="00CB1F74">
        <w:rPr>
          <w:rFonts w:ascii="Times New Roman" w:hAnsi="Times New Roman"/>
          <w:sz w:val="28"/>
          <w:szCs w:val="28"/>
        </w:rPr>
        <w:t xml:space="preserve">личие выданных лицензий и </w:t>
      </w:r>
      <w:r w:rsidR="008957C6" w:rsidRPr="00CB1F74">
        <w:rPr>
          <w:rFonts w:ascii="Times New Roman" w:hAnsi="Times New Roman"/>
          <w:sz w:val="28"/>
          <w:szCs w:val="28"/>
        </w:rPr>
        <w:t>(или)</w:t>
      </w:r>
      <w:r w:rsidR="00CE6B18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 xml:space="preserve">разрешений, а также их правовой статус. </w:t>
      </w:r>
    </w:p>
    <w:p w:rsidR="00E0406F" w:rsidRPr="00CB1F74" w:rsidRDefault="00A5458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4</w:t>
      </w:r>
      <w:r w:rsidR="007124FD" w:rsidRPr="00CB1F74">
        <w:rPr>
          <w:rFonts w:ascii="Times New Roman" w:hAnsi="Times New Roman"/>
          <w:sz w:val="28"/>
          <w:szCs w:val="28"/>
        </w:rPr>
        <w:t xml:space="preserve">. </w:t>
      </w:r>
      <w:r w:rsidR="003F12D4" w:rsidRPr="00CB1F74">
        <w:rPr>
          <w:rFonts w:ascii="Times New Roman" w:hAnsi="Times New Roman"/>
          <w:sz w:val="28"/>
          <w:szCs w:val="28"/>
        </w:rPr>
        <w:t>Лицензиар</w:t>
      </w:r>
      <w:r w:rsidR="00E0406F" w:rsidRPr="00CB1F74">
        <w:rPr>
          <w:rFonts w:ascii="Times New Roman" w:hAnsi="Times New Roman"/>
          <w:sz w:val="28"/>
          <w:szCs w:val="28"/>
        </w:rPr>
        <w:t xml:space="preserve"> ведет реестры по видам деятельности, лицензирование которых оно осуществляет на бумажном носителе и в электронном формате.</w:t>
      </w:r>
      <w:r w:rsidR="003F12D4" w:rsidRPr="00CB1F74">
        <w:rPr>
          <w:rFonts w:ascii="Times New Roman" w:hAnsi="Times New Roman"/>
          <w:sz w:val="28"/>
          <w:szCs w:val="28"/>
        </w:rPr>
        <w:t xml:space="preserve"> Реестр подлежит обязательному размещению на официальном сайте Лицензиара и является открытым и доступным для ознакомления заинтересованных лиц со сведениями, содержащимися в нем, за исключением сведений, доступ к которым ограничен законодательством Кыргызской Республики.</w:t>
      </w:r>
      <w:r w:rsidR="00E0406F" w:rsidRPr="00CB1F74">
        <w:rPr>
          <w:rFonts w:ascii="Times New Roman" w:hAnsi="Times New Roman"/>
          <w:sz w:val="28"/>
          <w:szCs w:val="28"/>
        </w:rPr>
        <w:t xml:space="preserve"> В реестре указываются следующие сведения:</w:t>
      </w:r>
    </w:p>
    <w:p w:rsidR="00E0406F" w:rsidRPr="00CB1F74" w:rsidRDefault="006F7583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1) </w:t>
      </w:r>
      <w:r w:rsidR="00AC77D1" w:rsidRPr="00CB1F74">
        <w:rPr>
          <w:rFonts w:ascii="Times New Roman" w:hAnsi="Times New Roman" w:cs="Times New Roman"/>
          <w:sz w:val="28"/>
          <w:szCs w:val="28"/>
        </w:rPr>
        <w:t>п</w:t>
      </w:r>
      <w:r w:rsidR="00CA0539" w:rsidRPr="00CB1F74">
        <w:rPr>
          <w:rFonts w:ascii="Times New Roman" w:hAnsi="Times New Roman" w:cs="Times New Roman"/>
          <w:sz w:val="28"/>
          <w:szCs w:val="28"/>
        </w:rPr>
        <w:t>олное и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сокращенное </w:t>
      </w:r>
      <w:r w:rsidR="00CA0539" w:rsidRPr="00CB1F74">
        <w:rPr>
          <w:rFonts w:ascii="Times New Roman" w:hAnsi="Times New Roman" w:cs="Times New Roman"/>
          <w:sz w:val="28"/>
          <w:szCs w:val="28"/>
        </w:rPr>
        <w:t>фирменное наименование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и организационно-правовая форма юридического лица, юридический адрес;</w:t>
      </w:r>
    </w:p>
    <w:p w:rsidR="00E0406F" w:rsidRPr="00CB1F74" w:rsidRDefault="006F7583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2) </w:t>
      </w:r>
      <w:r w:rsidR="00AC77D1" w:rsidRPr="00CB1F74">
        <w:rPr>
          <w:rFonts w:ascii="Times New Roman" w:hAnsi="Times New Roman" w:cs="Times New Roman"/>
          <w:sz w:val="28"/>
          <w:szCs w:val="28"/>
        </w:rPr>
        <w:t>ф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амилия, имя, отчество физического лица, место его жительства, данные документа, удостоверяющего его личность, для индивидуальных предпринимателей </w:t>
      </w:r>
      <w:r w:rsidR="00340A11" w:rsidRPr="00CB1F74">
        <w:rPr>
          <w:rFonts w:ascii="Times New Roman" w:hAnsi="Times New Roman"/>
          <w:sz w:val="28"/>
          <w:szCs w:val="28"/>
        </w:rPr>
        <w:t>–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регистрационный номер записи о государственной регистрации индивидуального предпринимателя;</w:t>
      </w:r>
    </w:p>
    <w:p w:rsidR="00E0406F" w:rsidRPr="00CB1F74" w:rsidRDefault="006F7583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3) </w:t>
      </w:r>
      <w:r w:rsidR="00AC77D1" w:rsidRPr="00CB1F74">
        <w:rPr>
          <w:rFonts w:ascii="Times New Roman" w:hAnsi="Times New Roman" w:cs="Times New Roman"/>
          <w:sz w:val="28"/>
          <w:szCs w:val="28"/>
        </w:rPr>
        <w:t>л</w:t>
      </w:r>
      <w:r w:rsidR="000D46CC" w:rsidRPr="00CB1F74">
        <w:rPr>
          <w:rFonts w:ascii="Times New Roman" w:hAnsi="Times New Roman" w:cs="Times New Roman"/>
          <w:sz w:val="28"/>
          <w:szCs w:val="28"/>
        </w:rPr>
        <w:t>ицензируемый вид деятельности (виды услуг);</w:t>
      </w:r>
    </w:p>
    <w:p w:rsidR="00E0406F" w:rsidRPr="00CB1F74" w:rsidRDefault="00AC77D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4) т</w:t>
      </w:r>
      <w:r w:rsidR="00E0406F" w:rsidRPr="00CB1F74">
        <w:rPr>
          <w:rFonts w:ascii="Times New Roman" w:hAnsi="Times New Roman" w:cs="Times New Roman"/>
          <w:sz w:val="28"/>
          <w:szCs w:val="28"/>
        </w:rPr>
        <w:t>еррито</w:t>
      </w:r>
      <w:r w:rsidR="000D46CC" w:rsidRPr="00CB1F74">
        <w:rPr>
          <w:rFonts w:ascii="Times New Roman" w:hAnsi="Times New Roman" w:cs="Times New Roman"/>
          <w:sz w:val="28"/>
          <w:szCs w:val="28"/>
        </w:rPr>
        <w:t>рия осуществления деятельности;</w:t>
      </w:r>
    </w:p>
    <w:p w:rsidR="00E0406F" w:rsidRPr="00CB1F74" w:rsidRDefault="004540D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</w:t>
      </w:r>
      <w:r w:rsidR="006F7583" w:rsidRPr="00CB1F74">
        <w:rPr>
          <w:rFonts w:ascii="Times New Roman" w:hAnsi="Times New Roman" w:cs="Times New Roman"/>
          <w:sz w:val="28"/>
          <w:szCs w:val="28"/>
        </w:rPr>
        <w:t xml:space="preserve">) </w:t>
      </w:r>
      <w:r w:rsidR="00AC77D1" w:rsidRPr="00CB1F74">
        <w:rPr>
          <w:rFonts w:ascii="Times New Roman" w:hAnsi="Times New Roman" w:cs="Times New Roman"/>
          <w:sz w:val="28"/>
          <w:szCs w:val="28"/>
        </w:rPr>
        <w:t>и</w:t>
      </w:r>
      <w:r w:rsidR="00E0406F" w:rsidRPr="00CB1F74">
        <w:rPr>
          <w:rFonts w:ascii="Times New Roman" w:hAnsi="Times New Roman" w:cs="Times New Roman"/>
          <w:sz w:val="28"/>
          <w:szCs w:val="28"/>
        </w:rPr>
        <w:t>дентификационный номер налогоплательщика;</w:t>
      </w:r>
    </w:p>
    <w:p w:rsidR="00E0406F" w:rsidRPr="00CB1F74" w:rsidRDefault="004540D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</w:t>
      </w:r>
      <w:r w:rsidR="00AC77D1" w:rsidRPr="00CB1F74">
        <w:rPr>
          <w:rFonts w:ascii="Times New Roman" w:hAnsi="Times New Roman" w:cs="Times New Roman"/>
          <w:sz w:val="28"/>
          <w:szCs w:val="28"/>
        </w:rPr>
        <w:t>) д</w:t>
      </w:r>
      <w:r w:rsidR="00E0406F" w:rsidRPr="00CB1F74">
        <w:rPr>
          <w:rFonts w:ascii="Times New Roman" w:hAnsi="Times New Roman" w:cs="Times New Roman"/>
          <w:sz w:val="28"/>
          <w:szCs w:val="28"/>
        </w:rPr>
        <w:t>ата выдачи и регист</w:t>
      </w:r>
      <w:r w:rsidR="000D46CC" w:rsidRPr="00CB1F74">
        <w:rPr>
          <w:rFonts w:ascii="Times New Roman" w:hAnsi="Times New Roman" w:cs="Times New Roman"/>
          <w:sz w:val="28"/>
          <w:szCs w:val="28"/>
        </w:rPr>
        <w:t xml:space="preserve">рационный номер лицензии </w:t>
      </w:r>
      <w:r w:rsidR="007124FD" w:rsidRPr="00CB1F74">
        <w:rPr>
          <w:rFonts w:ascii="Times New Roman" w:hAnsi="Times New Roman" w:cs="Times New Roman"/>
          <w:sz w:val="28"/>
          <w:szCs w:val="28"/>
        </w:rPr>
        <w:t xml:space="preserve">и </w:t>
      </w:r>
      <w:r w:rsidR="00C62E42" w:rsidRPr="00CB1F74">
        <w:rPr>
          <w:rFonts w:ascii="Times New Roman" w:hAnsi="Times New Roman" w:cs="Times New Roman"/>
          <w:sz w:val="28"/>
          <w:szCs w:val="28"/>
        </w:rPr>
        <w:t>(или)</w:t>
      </w:r>
      <w:r w:rsidR="00FC15EA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7124FD" w:rsidRPr="00CB1F74">
        <w:rPr>
          <w:rFonts w:ascii="Times New Roman" w:hAnsi="Times New Roman" w:cs="Times New Roman"/>
          <w:sz w:val="28"/>
          <w:szCs w:val="28"/>
        </w:rPr>
        <w:t>разрешения</w:t>
      </w:r>
      <w:r w:rsidR="00E0406F" w:rsidRPr="00CB1F74">
        <w:rPr>
          <w:rFonts w:ascii="Times New Roman" w:hAnsi="Times New Roman" w:cs="Times New Roman"/>
          <w:sz w:val="28"/>
          <w:szCs w:val="28"/>
        </w:rPr>
        <w:t>;</w:t>
      </w:r>
    </w:p>
    <w:p w:rsidR="00E0406F" w:rsidRPr="00CB1F74" w:rsidRDefault="004540D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7</w:t>
      </w:r>
      <w:r w:rsidR="00AC77D1" w:rsidRPr="00CB1F74">
        <w:rPr>
          <w:rFonts w:ascii="Times New Roman" w:hAnsi="Times New Roman" w:cs="Times New Roman"/>
          <w:sz w:val="28"/>
          <w:szCs w:val="28"/>
        </w:rPr>
        <w:t>) о</w:t>
      </w:r>
      <w:r w:rsidR="00E0406F" w:rsidRPr="00CB1F74">
        <w:rPr>
          <w:rFonts w:ascii="Times New Roman" w:hAnsi="Times New Roman" w:cs="Times New Roman"/>
          <w:sz w:val="28"/>
          <w:szCs w:val="28"/>
        </w:rPr>
        <w:t>снование и срок приостановления и возобнов</w:t>
      </w:r>
      <w:r w:rsidR="000D46CC" w:rsidRPr="00CB1F74">
        <w:rPr>
          <w:rFonts w:ascii="Times New Roman" w:hAnsi="Times New Roman" w:cs="Times New Roman"/>
          <w:sz w:val="28"/>
          <w:szCs w:val="28"/>
        </w:rPr>
        <w:t>ления действия лицензии</w:t>
      </w:r>
      <w:r w:rsidR="00E0406F" w:rsidRPr="00CB1F74">
        <w:rPr>
          <w:rFonts w:ascii="Times New Roman" w:hAnsi="Times New Roman" w:cs="Times New Roman"/>
          <w:sz w:val="28"/>
          <w:szCs w:val="28"/>
        </w:rPr>
        <w:t>;</w:t>
      </w:r>
    </w:p>
    <w:p w:rsidR="00E0406F" w:rsidRPr="00CB1F74" w:rsidRDefault="004540D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8</w:t>
      </w:r>
      <w:r w:rsidR="002D0DF8" w:rsidRPr="00CB1F74">
        <w:rPr>
          <w:rFonts w:ascii="Times New Roman" w:hAnsi="Times New Roman" w:cs="Times New Roman"/>
          <w:sz w:val="28"/>
          <w:szCs w:val="28"/>
        </w:rPr>
        <w:t xml:space="preserve">) </w:t>
      </w:r>
      <w:r w:rsidR="00AC77D1" w:rsidRPr="00CB1F74">
        <w:rPr>
          <w:rFonts w:ascii="Times New Roman" w:hAnsi="Times New Roman" w:cs="Times New Roman"/>
          <w:sz w:val="28"/>
          <w:szCs w:val="28"/>
        </w:rPr>
        <w:t>о</w:t>
      </w:r>
      <w:r w:rsidR="00E0406F" w:rsidRPr="00CB1F74">
        <w:rPr>
          <w:rFonts w:ascii="Times New Roman" w:hAnsi="Times New Roman" w:cs="Times New Roman"/>
          <w:sz w:val="28"/>
          <w:szCs w:val="28"/>
        </w:rPr>
        <w:t>снование и дата прекращ</w:t>
      </w:r>
      <w:r w:rsidR="000D46CC" w:rsidRPr="00CB1F74">
        <w:rPr>
          <w:rFonts w:ascii="Times New Roman" w:hAnsi="Times New Roman" w:cs="Times New Roman"/>
          <w:sz w:val="28"/>
          <w:szCs w:val="28"/>
        </w:rPr>
        <w:t>ения лицензии</w:t>
      </w:r>
      <w:r w:rsidR="00E0406F" w:rsidRPr="00CB1F74">
        <w:rPr>
          <w:rFonts w:ascii="Times New Roman" w:hAnsi="Times New Roman" w:cs="Times New Roman"/>
          <w:sz w:val="28"/>
          <w:szCs w:val="28"/>
        </w:rPr>
        <w:t>.</w:t>
      </w:r>
    </w:p>
    <w:p w:rsidR="004C6174" w:rsidRPr="00CB1F74" w:rsidRDefault="004C6174" w:rsidP="003606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5078B0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9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E0406F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Полномочия </w:t>
      </w:r>
      <w:r w:rsidR="00FD467D" w:rsidRPr="00CB1F74">
        <w:rPr>
          <w:rFonts w:ascii="Times New Roman" w:hAnsi="Times New Roman"/>
          <w:b/>
          <w:sz w:val="28"/>
          <w:szCs w:val="28"/>
        </w:rPr>
        <w:t>Л</w:t>
      </w:r>
      <w:r w:rsidRPr="00CB1F74">
        <w:rPr>
          <w:rFonts w:ascii="Times New Roman" w:hAnsi="Times New Roman"/>
          <w:b/>
          <w:sz w:val="28"/>
          <w:szCs w:val="28"/>
        </w:rPr>
        <w:t>ицензиара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A5458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5</w:t>
      </w:r>
      <w:r w:rsidR="006F7583" w:rsidRPr="00CB1F74">
        <w:rPr>
          <w:rFonts w:ascii="Times New Roman" w:hAnsi="Times New Roman"/>
          <w:sz w:val="28"/>
          <w:szCs w:val="28"/>
        </w:rPr>
        <w:t xml:space="preserve">. </w:t>
      </w:r>
      <w:r w:rsidR="000D46CC" w:rsidRPr="00CB1F74">
        <w:rPr>
          <w:rFonts w:ascii="Times New Roman" w:hAnsi="Times New Roman"/>
          <w:sz w:val="28"/>
          <w:szCs w:val="28"/>
        </w:rPr>
        <w:t>Лицензиар</w:t>
      </w:r>
      <w:r w:rsidR="00E0406F" w:rsidRPr="00CB1F74">
        <w:rPr>
          <w:rFonts w:ascii="Times New Roman" w:hAnsi="Times New Roman"/>
          <w:sz w:val="28"/>
          <w:szCs w:val="28"/>
        </w:rPr>
        <w:t xml:space="preserve"> осуществляет следующие полномочия:</w:t>
      </w:r>
    </w:p>
    <w:p w:rsidR="00E0406F" w:rsidRPr="00CB1F74" w:rsidRDefault="006F7583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0D46CC" w:rsidRPr="00CB1F74">
        <w:rPr>
          <w:rFonts w:ascii="Times New Roman" w:hAnsi="Times New Roman"/>
          <w:sz w:val="28"/>
          <w:szCs w:val="28"/>
        </w:rPr>
        <w:t>выдач</w:t>
      </w:r>
      <w:r w:rsidR="00340A11" w:rsidRPr="00CB1F74">
        <w:rPr>
          <w:rFonts w:ascii="Times New Roman" w:hAnsi="Times New Roman"/>
          <w:sz w:val="28"/>
          <w:szCs w:val="28"/>
        </w:rPr>
        <w:t xml:space="preserve">а </w:t>
      </w:r>
      <w:r w:rsidR="000D46CC" w:rsidRPr="00CB1F74">
        <w:rPr>
          <w:rFonts w:ascii="Times New Roman" w:hAnsi="Times New Roman"/>
          <w:sz w:val="28"/>
          <w:szCs w:val="28"/>
        </w:rPr>
        <w:t xml:space="preserve">лицензий и </w:t>
      </w:r>
      <w:r w:rsidR="00E0406F" w:rsidRPr="00CB1F74">
        <w:rPr>
          <w:rFonts w:ascii="Times New Roman" w:hAnsi="Times New Roman"/>
          <w:sz w:val="28"/>
          <w:szCs w:val="28"/>
        </w:rPr>
        <w:t>разрешений;</w:t>
      </w:r>
    </w:p>
    <w:p w:rsidR="00E0406F" w:rsidRPr="00CB1F74" w:rsidRDefault="006F7583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/>
          <w:sz w:val="28"/>
          <w:szCs w:val="28"/>
        </w:rPr>
        <w:t>выд</w:t>
      </w:r>
      <w:r w:rsidR="000D46CC" w:rsidRPr="00CB1F74">
        <w:rPr>
          <w:rFonts w:ascii="Times New Roman" w:hAnsi="Times New Roman"/>
          <w:sz w:val="28"/>
          <w:szCs w:val="28"/>
        </w:rPr>
        <w:t>ач</w:t>
      </w:r>
      <w:r w:rsidR="00340A11" w:rsidRPr="00CB1F74">
        <w:rPr>
          <w:rFonts w:ascii="Times New Roman" w:hAnsi="Times New Roman"/>
          <w:sz w:val="28"/>
          <w:szCs w:val="28"/>
        </w:rPr>
        <w:t>а</w:t>
      </w:r>
      <w:r w:rsidR="000D46CC" w:rsidRPr="00CB1F74">
        <w:rPr>
          <w:rFonts w:ascii="Times New Roman" w:hAnsi="Times New Roman"/>
          <w:sz w:val="28"/>
          <w:szCs w:val="28"/>
        </w:rPr>
        <w:t xml:space="preserve"> дубликатов лицензий и </w:t>
      </w:r>
      <w:r w:rsidR="00E0406F" w:rsidRPr="00CB1F74">
        <w:rPr>
          <w:rFonts w:ascii="Times New Roman" w:hAnsi="Times New Roman"/>
          <w:sz w:val="28"/>
          <w:szCs w:val="28"/>
        </w:rPr>
        <w:t>разрешений;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признание лицензий, выданных уполномоченными органами иностранных государств;</w:t>
      </w:r>
    </w:p>
    <w:p w:rsidR="00E0406F" w:rsidRPr="00CB1F74" w:rsidRDefault="006F7583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/>
          <w:sz w:val="28"/>
          <w:szCs w:val="28"/>
        </w:rPr>
        <w:t>переоформление лицензий;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лицензионный контроль за соблюдением лицензиатами лицензионных требований;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приостановление действия лицензий;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возобновление действия лицензий;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прекращение дейс</w:t>
      </w:r>
      <w:r w:rsidR="000D46CC" w:rsidRPr="00CB1F74">
        <w:rPr>
          <w:rFonts w:ascii="Times New Roman" w:hAnsi="Times New Roman"/>
          <w:sz w:val="28"/>
          <w:szCs w:val="28"/>
        </w:rPr>
        <w:t>твия лицензий</w:t>
      </w:r>
      <w:r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340A1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подача</w:t>
      </w:r>
      <w:r w:rsidR="00E0406F" w:rsidRPr="00CB1F74">
        <w:rPr>
          <w:rFonts w:ascii="Times New Roman" w:hAnsi="Times New Roman"/>
          <w:sz w:val="28"/>
          <w:szCs w:val="28"/>
        </w:rPr>
        <w:t xml:space="preserve"> искового заявления в судебные органы для рассмотрения вопроса об аннулиров</w:t>
      </w:r>
      <w:r w:rsidR="000D46CC" w:rsidRPr="00CB1F74">
        <w:rPr>
          <w:rFonts w:ascii="Times New Roman" w:hAnsi="Times New Roman"/>
          <w:sz w:val="28"/>
          <w:szCs w:val="28"/>
        </w:rPr>
        <w:t>ании лицензии</w:t>
      </w:r>
      <w:r w:rsidR="00E0406F" w:rsidRPr="00CB1F74">
        <w:rPr>
          <w:rFonts w:ascii="Times New Roman" w:hAnsi="Times New Roman"/>
          <w:sz w:val="28"/>
          <w:szCs w:val="28"/>
        </w:rPr>
        <w:t>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</w:t>
      </w:r>
      <w:r w:rsidR="000D46CC" w:rsidRPr="00CB1F74">
        <w:rPr>
          <w:rFonts w:ascii="Times New Roman" w:hAnsi="Times New Roman"/>
          <w:sz w:val="28"/>
          <w:szCs w:val="28"/>
        </w:rPr>
        <w:t xml:space="preserve">отказ в выдаче лицензий и </w:t>
      </w:r>
      <w:r w:rsidRPr="00CB1F74">
        <w:rPr>
          <w:rFonts w:ascii="Times New Roman" w:hAnsi="Times New Roman"/>
          <w:sz w:val="28"/>
          <w:szCs w:val="28"/>
        </w:rPr>
        <w:t>разрешений;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- формирование и ведение реестра.</w:t>
      </w:r>
    </w:p>
    <w:p w:rsidR="00E0406F" w:rsidRPr="00CB1F74" w:rsidRDefault="00A5458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6</w:t>
      </w:r>
      <w:r w:rsidR="006F7583" w:rsidRPr="00CB1F74">
        <w:rPr>
          <w:rFonts w:ascii="Times New Roman" w:hAnsi="Times New Roman"/>
          <w:sz w:val="28"/>
          <w:szCs w:val="28"/>
        </w:rPr>
        <w:t xml:space="preserve">. </w:t>
      </w:r>
      <w:r w:rsidR="00E0406F" w:rsidRPr="00CB1F74">
        <w:rPr>
          <w:rFonts w:ascii="Times New Roman" w:hAnsi="Times New Roman"/>
          <w:sz w:val="28"/>
          <w:szCs w:val="28"/>
        </w:rPr>
        <w:t xml:space="preserve">Контроль за соблюдением лицензиатом лицензионных требований осуществляется </w:t>
      </w:r>
      <w:r w:rsidR="000D46CC" w:rsidRPr="00CB1F74">
        <w:rPr>
          <w:rFonts w:ascii="Times New Roman" w:hAnsi="Times New Roman"/>
          <w:sz w:val="28"/>
          <w:szCs w:val="28"/>
        </w:rPr>
        <w:t>Лицензиар</w:t>
      </w:r>
      <w:r w:rsidR="004D3D28" w:rsidRPr="00CB1F74">
        <w:rPr>
          <w:rFonts w:ascii="Times New Roman" w:hAnsi="Times New Roman"/>
          <w:sz w:val="28"/>
          <w:szCs w:val="28"/>
        </w:rPr>
        <w:t>ом</w:t>
      </w:r>
      <w:r w:rsidR="005E16D1" w:rsidRPr="00CB1F74">
        <w:rPr>
          <w:rFonts w:ascii="Times New Roman" w:hAnsi="Times New Roman"/>
          <w:sz w:val="28"/>
          <w:szCs w:val="28"/>
        </w:rPr>
        <w:t xml:space="preserve"> в пределах его полномочий</w:t>
      </w:r>
      <w:r w:rsidR="00E0406F" w:rsidRPr="00CB1F74">
        <w:rPr>
          <w:rFonts w:ascii="Times New Roman" w:hAnsi="Times New Roman"/>
          <w:sz w:val="28"/>
          <w:szCs w:val="28"/>
        </w:rPr>
        <w:t xml:space="preserve">. </w:t>
      </w:r>
      <w:r w:rsidR="00A34907" w:rsidRPr="00CB1F74">
        <w:rPr>
          <w:rFonts w:ascii="Times New Roman" w:hAnsi="Times New Roman"/>
          <w:sz w:val="28"/>
          <w:szCs w:val="28"/>
        </w:rPr>
        <w:t>Лицензиар в</w:t>
      </w:r>
      <w:r w:rsidR="005E16D1" w:rsidRPr="00CB1F74">
        <w:rPr>
          <w:rFonts w:ascii="Times New Roman" w:hAnsi="Times New Roman"/>
          <w:sz w:val="28"/>
          <w:szCs w:val="28"/>
        </w:rPr>
        <w:t xml:space="preserve"> пределах его</w:t>
      </w:r>
      <w:r w:rsidR="004D3D28" w:rsidRPr="00CB1F74">
        <w:rPr>
          <w:rFonts w:ascii="Times New Roman" w:hAnsi="Times New Roman"/>
          <w:sz w:val="28"/>
          <w:szCs w:val="28"/>
        </w:rPr>
        <w:t xml:space="preserve"> </w:t>
      </w:r>
      <w:r w:rsidR="005E16D1" w:rsidRPr="00CB1F74">
        <w:rPr>
          <w:rFonts w:ascii="Times New Roman" w:hAnsi="Times New Roman"/>
          <w:sz w:val="28"/>
          <w:szCs w:val="28"/>
        </w:rPr>
        <w:t>полномочий</w:t>
      </w:r>
      <w:r w:rsidR="004D3D28" w:rsidRPr="00CB1F74">
        <w:rPr>
          <w:rFonts w:ascii="Times New Roman" w:hAnsi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/>
          <w:sz w:val="28"/>
          <w:szCs w:val="28"/>
        </w:rPr>
        <w:t>имеет право:</w:t>
      </w:r>
    </w:p>
    <w:p w:rsidR="000D46CC" w:rsidRPr="00CB1F74" w:rsidRDefault="00E0406F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0D46CC" w:rsidRPr="00CB1F74">
        <w:rPr>
          <w:rFonts w:ascii="Times New Roman" w:hAnsi="Times New Roman" w:cs="Times New Roman"/>
          <w:sz w:val="28"/>
          <w:szCs w:val="28"/>
        </w:rPr>
        <w:t>проводить проверки деятельности лицензиата на предмет соответствия осуществляемой лицензиатом деятельности лицензионным требованиям в форме лицензионного контроля. Проверки осуществляются в соответствии с настоящим Положением;</w:t>
      </w:r>
    </w:p>
    <w:p w:rsidR="000D46CC" w:rsidRPr="00CB1F74" w:rsidRDefault="000D46C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запрашивать и получать от лицензиата необходимые объяснения по вопросам, воз</w:t>
      </w:r>
      <w:r w:rsidR="005E16D1" w:rsidRPr="00CB1F74">
        <w:rPr>
          <w:rFonts w:ascii="Times New Roman" w:hAnsi="Times New Roman" w:cs="Times New Roman"/>
          <w:sz w:val="28"/>
          <w:szCs w:val="28"/>
        </w:rPr>
        <w:t>никающим при проведении лицензионного контроля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0D46CC" w:rsidRPr="00CB1F74" w:rsidRDefault="000D46C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составлять на осн</w:t>
      </w:r>
      <w:r w:rsidR="005E16D1" w:rsidRPr="00CB1F74">
        <w:rPr>
          <w:rFonts w:ascii="Times New Roman" w:hAnsi="Times New Roman" w:cs="Times New Roman"/>
          <w:sz w:val="28"/>
          <w:szCs w:val="28"/>
        </w:rPr>
        <w:t>овании результатов проверок акт лицензионного контроля</w:t>
      </w:r>
      <w:r w:rsidR="00340A11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с указанием конкретных нарушений;</w:t>
      </w:r>
    </w:p>
    <w:p w:rsidR="000D46CC" w:rsidRPr="00CB1F74" w:rsidRDefault="000D46C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выносить решения, обязывающие лицензиата устранить выявленные нарушения, устанавливать сроки устранения таких нарушений;</w:t>
      </w:r>
    </w:p>
    <w:p w:rsidR="000D46CC" w:rsidRPr="00CB1F74" w:rsidRDefault="000D46CC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применять к лицензиату меры воздействия в виде предупреждения, штрафа, приостановления действия лицензии, подачи искового заявления в судебные органы для рассмотрения во</w:t>
      </w:r>
      <w:r w:rsidR="0078132B" w:rsidRPr="00CB1F74">
        <w:rPr>
          <w:rFonts w:ascii="Times New Roman" w:hAnsi="Times New Roman" w:cs="Times New Roman"/>
          <w:sz w:val="28"/>
          <w:szCs w:val="28"/>
        </w:rPr>
        <w:t>проса об аннулировании лицензии.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40A11" w:rsidRPr="00CB1F74" w:rsidRDefault="00340A11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0A11" w:rsidRPr="00CB1F74" w:rsidRDefault="00340A11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5078B0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10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1F157C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Общие лицензионные требования</w:t>
      </w:r>
    </w:p>
    <w:p w:rsidR="00340A11" w:rsidRPr="00CB1F74" w:rsidRDefault="00340A11" w:rsidP="00BF48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F66F44" w:rsidP="00B5379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</w:t>
      </w:r>
      <w:r w:rsidR="00FE043A" w:rsidRPr="00CB1F74">
        <w:rPr>
          <w:rFonts w:ascii="Times New Roman" w:hAnsi="Times New Roman"/>
          <w:sz w:val="28"/>
          <w:szCs w:val="28"/>
        </w:rPr>
        <w:t>7</w:t>
      </w:r>
      <w:r w:rsidRPr="00CB1F74">
        <w:rPr>
          <w:rFonts w:ascii="Times New Roman" w:hAnsi="Times New Roman"/>
          <w:sz w:val="28"/>
          <w:szCs w:val="28"/>
        </w:rPr>
        <w:t xml:space="preserve">. Настоящие требования </w:t>
      </w:r>
      <w:r w:rsidR="00FE043A" w:rsidRPr="00CB1F74">
        <w:rPr>
          <w:rFonts w:ascii="Times New Roman" w:hAnsi="Times New Roman"/>
          <w:sz w:val="28"/>
          <w:szCs w:val="28"/>
          <w:lang w:val="ky-KG"/>
        </w:rPr>
        <w:t>являются</w:t>
      </w:r>
      <w:r w:rsidRPr="00CB1F74">
        <w:rPr>
          <w:rFonts w:ascii="Times New Roman" w:hAnsi="Times New Roman"/>
          <w:sz w:val="28"/>
          <w:szCs w:val="28"/>
        </w:rPr>
        <w:t xml:space="preserve"> исчерпывающи</w:t>
      </w:r>
      <w:r w:rsidR="00FE043A" w:rsidRPr="00CB1F74">
        <w:rPr>
          <w:rFonts w:ascii="Times New Roman" w:hAnsi="Times New Roman"/>
          <w:sz w:val="28"/>
          <w:szCs w:val="28"/>
          <w:lang w:val="ky-KG"/>
        </w:rPr>
        <w:t>ми.</w:t>
      </w:r>
    </w:p>
    <w:p w:rsidR="00E0406F" w:rsidRPr="00CB1F74" w:rsidRDefault="00A54581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38</w:t>
      </w:r>
      <w:r w:rsidR="00A34907" w:rsidRPr="00CB1F74">
        <w:rPr>
          <w:rFonts w:ascii="Times New Roman" w:hAnsi="Times New Roman"/>
          <w:sz w:val="28"/>
          <w:szCs w:val="28"/>
        </w:rPr>
        <w:t xml:space="preserve">. </w:t>
      </w:r>
      <w:r w:rsidR="00E0406F" w:rsidRPr="00CB1F74">
        <w:rPr>
          <w:rFonts w:ascii="Times New Roman" w:hAnsi="Times New Roman"/>
          <w:sz w:val="28"/>
          <w:szCs w:val="28"/>
        </w:rPr>
        <w:t>При осуществлении лицензируемого вида деятельности лицензиат обязан:</w:t>
      </w:r>
    </w:p>
    <w:p w:rsidR="00E0406F" w:rsidRPr="00CB1F74" w:rsidRDefault="00A34907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ежеквартально представлять отчеты отдельно по каждому виду услуг и каждому виду деятельности согласно форме, утверждаемой </w:t>
      </w:r>
      <w:r w:rsidR="000D46CC" w:rsidRPr="00CB1F74">
        <w:rPr>
          <w:rFonts w:ascii="Times New Roman" w:hAnsi="Times New Roman" w:cs="Times New Roman"/>
          <w:sz w:val="28"/>
          <w:szCs w:val="28"/>
        </w:rPr>
        <w:t>Лицензиаром</w:t>
      </w:r>
      <w:r w:rsidR="00340A11" w:rsidRPr="00CB1F74">
        <w:rPr>
          <w:rFonts w:ascii="Times New Roman" w:hAnsi="Times New Roman" w:cs="Times New Roman"/>
          <w:sz w:val="28"/>
          <w:szCs w:val="28"/>
        </w:rPr>
        <w:t>,</w:t>
      </w:r>
      <w:r w:rsidR="000D46CC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E0406F" w:rsidRPr="00CB1F74">
        <w:rPr>
          <w:rFonts w:ascii="Times New Roman" w:hAnsi="Times New Roman" w:cs="Times New Roman"/>
          <w:sz w:val="28"/>
          <w:szCs w:val="28"/>
        </w:rPr>
        <w:t>по согласованию с Национальным статистическим комитетом Кыргызской Республики, в срок до 1</w:t>
      </w:r>
      <w:r w:rsidR="00E94E8D" w:rsidRPr="00CB1F74">
        <w:rPr>
          <w:rFonts w:ascii="Times New Roman" w:hAnsi="Times New Roman" w:cs="Times New Roman"/>
          <w:sz w:val="28"/>
          <w:szCs w:val="28"/>
        </w:rPr>
        <w:t xml:space="preserve"> числа </w:t>
      </w:r>
      <w:r w:rsidR="00F10C3F" w:rsidRPr="00CB1F74">
        <w:rPr>
          <w:rFonts w:ascii="Times New Roman" w:hAnsi="Times New Roman" w:cs="Times New Roman"/>
          <w:sz w:val="28"/>
          <w:szCs w:val="28"/>
        </w:rPr>
        <w:t>второго</w:t>
      </w:r>
      <w:r w:rsidR="00E0406F" w:rsidRPr="00CB1F74">
        <w:rPr>
          <w:rFonts w:ascii="Times New Roman" w:hAnsi="Times New Roman" w:cs="Times New Roman"/>
          <w:sz w:val="28"/>
          <w:szCs w:val="28"/>
        </w:rPr>
        <w:t xml:space="preserve"> месяца, следующего за отчетным кварталом (формы отчетности </w:t>
      </w:r>
      <w:r w:rsidR="00E94E8D" w:rsidRPr="00CB1F74">
        <w:rPr>
          <w:rFonts w:ascii="Times New Roman" w:hAnsi="Times New Roman" w:cs="Times New Roman"/>
          <w:sz w:val="28"/>
          <w:szCs w:val="28"/>
        </w:rPr>
        <w:t>доступны на официальном сайте Лицензиара</w:t>
      </w:r>
      <w:r w:rsidR="00F10C3F" w:rsidRPr="00CB1F74">
        <w:rPr>
          <w:rFonts w:ascii="Times New Roman" w:hAnsi="Times New Roman" w:cs="Times New Roman"/>
          <w:sz w:val="28"/>
          <w:szCs w:val="28"/>
        </w:rPr>
        <w:t>). Отчисления на развитие отрасли связи вносятся ежеквартально</w:t>
      </w:r>
      <w:r w:rsidR="00340A11" w:rsidRPr="00CB1F74">
        <w:rPr>
          <w:rFonts w:ascii="Times New Roman" w:hAnsi="Times New Roman" w:cs="Times New Roman"/>
          <w:sz w:val="28"/>
          <w:szCs w:val="28"/>
        </w:rPr>
        <w:t>,</w:t>
      </w:r>
      <w:r w:rsidR="00F10C3F" w:rsidRPr="00CB1F74">
        <w:rPr>
          <w:rFonts w:ascii="Times New Roman" w:hAnsi="Times New Roman" w:cs="Times New Roman"/>
          <w:sz w:val="28"/>
          <w:szCs w:val="28"/>
        </w:rPr>
        <w:t xml:space="preserve"> до 20 числа месяца, следующего за отчетн</w:t>
      </w:r>
      <w:r w:rsidR="00FF4DDE" w:rsidRPr="00CB1F74">
        <w:rPr>
          <w:rFonts w:ascii="Times New Roman" w:hAnsi="Times New Roman" w:cs="Times New Roman"/>
          <w:sz w:val="28"/>
          <w:szCs w:val="28"/>
        </w:rPr>
        <w:t>ым периодом;</w:t>
      </w:r>
    </w:p>
    <w:p w:rsidR="00BA26BF" w:rsidRPr="00CB1F74" w:rsidRDefault="00BA26BF" w:rsidP="007B746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при организации сетей общего пользования организовать </w:t>
      </w:r>
      <w:r w:rsidR="0063241A" w:rsidRPr="00CB1F74">
        <w:rPr>
          <w:rFonts w:ascii="Times New Roman" w:hAnsi="Times New Roman" w:cs="Times New Roman"/>
          <w:sz w:val="28"/>
          <w:szCs w:val="28"/>
        </w:rPr>
        <w:t>информационно-справочное обслуживание. Информационно-справочное обслуживание</w:t>
      </w:r>
      <w:r w:rsidR="00FC15EA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63241A" w:rsidRPr="00CB1F74">
        <w:rPr>
          <w:rFonts w:ascii="Times New Roman" w:hAnsi="Times New Roman" w:cs="Times New Roman"/>
          <w:sz w:val="28"/>
          <w:szCs w:val="28"/>
        </w:rPr>
        <w:t>должно быть доступно</w:t>
      </w:r>
      <w:r w:rsidRPr="00CB1F74">
        <w:rPr>
          <w:rFonts w:ascii="Times New Roman" w:hAnsi="Times New Roman" w:cs="Times New Roman"/>
          <w:sz w:val="28"/>
          <w:szCs w:val="28"/>
        </w:rPr>
        <w:t xml:space="preserve"> для свободного обращения абонентов/пользователей круглосуточно, без перерывов, за исключением времени проведения аварийных и плановых работ. Время ожидания ответа</w:t>
      </w:r>
      <w:r w:rsidR="00560EF2" w:rsidRPr="00CB1F74">
        <w:rPr>
          <w:rFonts w:ascii="Times New Roman" w:hAnsi="Times New Roman" w:cs="Times New Roman"/>
          <w:sz w:val="28"/>
          <w:szCs w:val="28"/>
        </w:rPr>
        <w:t xml:space="preserve"> оператора не должно превышать </w:t>
      </w:r>
      <w:r w:rsidR="000F28AF" w:rsidRPr="00CB1F74">
        <w:rPr>
          <w:rFonts w:ascii="Times New Roman" w:hAnsi="Times New Roman" w:cs="Times New Roman"/>
          <w:sz w:val="28"/>
          <w:szCs w:val="28"/>
        </w:rPr>
        <w:t>10</w:t>
      </w:r>
      <w:r w:rsidRPr="00CB1F74">
        <w:rPr>
          <w:rFonts w:ascii="Times New Roman" w:hAnsi="Times New Roman" w:cs="Times New Roman"/>
          <w:sz w:val="28"/>
          <w:szCs w:val="28"/>
        </w:rPr>
        <w:t xml:space="preserve"> мин</w:t>
      </w:r>
      <w:r w:rsidR="00340A11" w:rsidRPr="00CB1F74">
        <w:rPr>
          <w:rFonts w:ascii="Times New Roman" w:hAnsi="Times New Roman" w:cs="Times New Roman"/>
          <w:sz w:val="28"/>
          <w:szCs w:val="28"/>
        </w:rPr>
        <w:t>ут</w:t>
      </w:r>
      <w:r w:rsidRPr="00CB1F74">
        <w:rPr>
          <w:rFonts w:ascii="Times New Roman" w:hAnsi="Times New Roman" w:cs="Times New Roman"/>
          <w:sz w:val="28"/>
          <w:szCs w:val="28"/>
        </w:rPr>
        <w:t xml:space="preserve">. </w:t>
      </w:r>
      <w:r w:rsidR="0063241A" w:rsidRPr="00CB1F74">
        <w:rPr>
          <w:rFonts w:ascii="Times New Roman" w:hAnsi="Times New Roman" w:cs="Times New Roman"/>
          <w:sz w:val="28"/>
          <w:szCs w:val="28"/>
        </w:rPr>
        <w:t>Информационно-справочное обслуживание</w:t>
      </w:r>
      <w:r w:rsidRPr="00CB1F74">
        <w:rPr>
          <w:rFonts w:ascii="Times New Roman" w:hAnsi="Times New Roman" w:cs="Times New Roman"/>
          <w:sz w:val="28"/>
          <w:szCs w:val="28"/>
        </w:rPr>
        <w:t xml:space="preserve"> абоненту/пользователю оказыва</w:t>
      </w:r>
      <w:r w:rsidR="00340A11" w:rsidRPr="00CB1F74">
        <w:rPr>
          <w:rFonts w:ascii="Times New Roman" w:hAnsi="Times New Roman" w:cs="Times New Roman"/>
          <w:sz w:val="28"/>
          <w:szCs w:val="28"/>
        </w:rPr>
        <w:t>ется</w:t>
      </w:r>
      <w:r w:rsidRPr="00CB1F74">
        <w:rPr>
          <w:rFonts w:ascii="Times New Roman" w:hAnsi="Times New Roman" w:cs="Times New Roman"/>
          <w:sz w:val="28"/>
          <w:szCs w:val="28"/>
        </w:rPr>
        <w:t xml:space="preserve"> на бесплатной основе, начиная с момента отве</w:t>
      </w:r>
      <w:r w:rsidR="008E44C0" w:rsidRPr="00CB1F74">
        <w:rPr>
          <w:rFonts w:ascii="Times New Roman" w:hAnsi="Times New Roman" w:cs="Times New Roman"/>
          <w:sz w:val="28"/>
          <w:szCs w:val="28"/>
        </w:rPr>
        <w:t>та любого устройства лицензиата.</w:t>
      </w:r>
      <w:r w:rsidR="00FC15EA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63241A" w:rsidRPr="00CB1F74">
        <w:rPr>
          <w:rFonts w:ascii="Times New Roman" w:hAnsi="Times New Roman" w:cs="Times New Roman"/>
          <w:sz w:val="28"/>
          <w:szCs w:val="28"/>
        </w:rPr>
        <w:t>Информационно-справочное обслуживание</w:t>
      </w:r>
      <w:r w:rsidRPr="00CB1F74">
        <w:rPr>
          <w:rFonts w:ascii="Times New Roman" w:hAnsi="Times New Roman" w:cs="Times New Roman"/>
          <w:sz w:val="28"/>
          <w:szCs w:val="28"/>
        </w:rPr>
        <w:t xml:space="preserve"> может осуществляться в форме ответа онлайн оператора на официальном сайте оператора связи либо путем использования службы автоматизированной системы информирования абонентов, при этом оператор связи обязан</w:t>
      </w:r>
      <w:r w:rsidR="00340A11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по желанию абонента</w:t>
      </w:r>
      <w:r w:rsidR="00340A11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пр</w:t>
      </w:r>
      <w:r w:rsidR="00A34907" w:rsidRPr="00CB1F74">
        <w:rPr>
          <w:rFonts w:ascii="Times New Roman" w:hAnsi="Times New Roman" w:cs="Times New Roman"/>
          <w:sz w:val="28"/>
          <w:szCs w:val="28"/>
        </w:rPr>
        <w:t xml:space="preserve">едоставить </w:t>
      </w:r>
      <w:r w:rsidR="00C64187" w:rsidRPr="00CB1F74">
        <w:rPr>
          <w:rFonts w:ascii="Times New Roman" w:hAnsi="Times New Roman" w:cs="Times New Roman"/>
          <w:sz w:val="28"/>
          <w:szCs w:val="28"/>
        </w:rPr>
        <w:t>голосовое</w:t>
      </w:r>
      <w:r w:rsidR="00A34907" w:rsidRPr="00CB1F74">
        <w:rPr>
          <w:rFonts w:ascii="Times New Roman" w:hAnsi="Times New Roman" w:cs="Times New Roman"/>
          <w:sz w:val="28"/>
          <w:szCs w:val="28"/>
        </w:rPr>
        <w:t xml:space="preserve"> соединение</w:t>
      </w:r>
      <w:r w:rsidRPr="00CB1F74">
        <w:rPr>
          <w:rFonts w:ascii="Times New Roman" w:hAnsi="Times New Roman" w:cs="Times New Roman"/>
          <w:sz w:val="28"/>
          <w:szCs w:val="28"/>
        </w:rPr>
        <w:t xml:space="preserve"> с оператором информационно-справочного обслуживания.  Оператор имеет право отказать в предоставлении </w:t>
      </w:r>
      <w:r w:rsidR="0063241A" w:rsidRPr="00CB1F74">
        <w:rPr>
          <w:rFonts w:ascii="Times New Roman" w:hAnsi="Times New Roman" w:cs="Times New Roman"/>
          <w:sz w:val="28"/>
          <w:szCs w:val="28"/>
        </w:rPr>
        <w:t>информационно-справочного обслуживания</w:t>
      </w:r>
      <w:r w:rsidR="00066ACC" w:rsidRPr="00CB1F74">
        <w:rPr>
          <w:rFonts w:ascii="Times New Roman" w:hAnsi="Times New Roman" w:cs="Times New Roman"/>
          <w:sz w:val="28"/>
          <w:szCs w:val="28"/>
        </w:rPr>
        <w:t>,</w:t>
      </w:r>
      <w:r w:rsidR="0063241A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Pr="00CB1F74">
        <w:rPr>
          <w:rFonts w:ascii="Times New Roman" w:hAnsi="Times New Roman" w:cs="Times New Roman"/>
          <w:sz w:val="28"/>
          <w:szCs w:val="28"/>
        </w:rPr>
        <w:t>если абонент использует данную подд</w:t>
      </w:r>
      <w:r w:rsidR="00A04167" w:rsidRPr="00CB1F74">
        <w:rPr>
          <w:rFonts w:ascii="Times New Roman" w:hAnsi="Times New Roman" w:cs="Times New Roman"/>
          <w:sz w:val="28"/>
          <w:szCs w:val="28"/>
        </w:rPr>
        <w:t>ержку не по целевому назначению;</w:t>
      </w:r>
    </w:p>
    <w:p w:rsidR="00E0406F" w:rsidRPr="00CB1F74" w:rsidRDefault="00A34907" w:rsidP="00A34907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</w:t>
      </w:r>
      <w:r w:rsidR="00A66D0F" w:rsidRPr="00CB1F74">
        <w:rPr>
          <w:rFonts w:ascii="Times New Roman" w:hAnsi="Times New Roman" w:cs="Times New Roman"/>
          <w:sz w:val="28"/>
          <w:szCs w:val="28"/>
        </w:rPr>
        <w:t>обеспечить тайну</w:t>
      </w:r>
      <w:r w:rsidR="00A04167" w:rsidRPr="00CB1F74">
        <w:rPr>
          <w:rFonts w:ascii="Times New Roman" w:hAnsi="Times New Roman" w:cs="Times New Roman"/>
          <w:sz w:val="28"/>
          <w:szCs w:val="28"/>
        </w:rPr>
        <w:t xml:space="preserve"> переписки, телефонных переговоров, телеграфных, а также других сообщений, кото</w:t>
      </w:r>
      <w:r w:rsidR="007C4610" w:rsidRPr="00CB1F74">
        <w:rPr>
          <w:rFonts w:ascii="Times New Roman" w:hAnsi="Times New Roman" w:cs="Times New Roman"/>
          <w:sz w:val="28"/>
          <w:szCs w:val="28"/>
        </w:rPr>
        <w:t>рые передаются средствами связи;</w:t>
      </w:r>
    </w:p>
    <w:p w:rsidR="007C4610" w:rsidRPr="00CB1F74" w:rsidRDefault="007C4610" w:rsidP="00A34907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обеспечить исполнение требований уполномоченных государственных органов в сфере национальной безопасности, обороны, правопорядка или чрезвычайных ситуаций в случаях, связанных с угрозами чрезвычайных ситуаций, охраны государственных границ, национальной обороне или правопорядку</w:t>
      </w:r>
      <w:r w:rsidR="00066ACC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и иных требований, предусмотренных законодательством Кыргызской Республики. </w:t>
      </w:r>
    </w:p>
    <w:p w:rsidR="008B644C" w:rsidRPr="00CB1F74" w:rsidRDefault="008B644C" w:rsidP="00A34907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6ACC" w:rsidRPr="00CB1F74" w:rsidRDefault="00066ACC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66ACC" w:rsidRPr="00CB1F74" w:rsidRDefault="00066ACC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66ACC" w:rsidRPr="00CB1F74" w:rsidRDefault="00066ACC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66ACC" w:rsidRPr="00CB1F74" w:rsidRDefault="00066ACC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A34907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Глава </w:t>
      </w:r>
      <w:r w:rsidR="005078B0" w:rsidRPr="00CB1F74">
        <w:rPr>
          <w:rFonts w:ascii="Times New Roman" w:hAnsi="Times New Roman"/>
          <w:b/>
          <w:sz w:val="28"/>
          <w:szCs w:val="28"/>
        </w:rPr>
        <w:t>11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E0406F" w:rsidP="00BF488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B1F74">
        <w:rPr>
          <w:rFonts w:ascii="Times New Roman" w:hAnsi="Times New Roman"/>
          <w:b/>
          <w:bCs/>
          <w:sz w:val="28"/>
          <w:szCs w:val="28"/>
        </w:rPr>
        <w:t>Лицензионные требования в области электрической связи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A54581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39</w:t>
      </w:r>
      <w:r w:rsidR="00E0406F" w:rsidRPr="00CB1F74">
        <w:rPr>
          <w:rFonts w:ascii="Times New Roman" w:hAnsi="Times New Roman"/>
          <w:sz w:val="28"/>
          <w:szCs w:val="28"/>
        </w:rPr>
        <w:t>. При осуществлении деятельности в области электрической связи лицензиат обязан:</w:t>
      </w:r>
    </w:p>
    <w:p w:rsidR="00E0406F" w:rsidRPr="00CB1F74" w:rsidRDefault="000323A4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1)</w:t>
      </w:r>
      <w:r w:rsidR="00E0406F" w:rsidRPr="00CB1F74">
        <w:rPr>
          <w:rFonts w:ascii="Times New Roman" w:hAnsi="Times New Roman"/>
          <w:sz w:val="28"/>
          <w:szCs w:val="28"/>
        </w:rPr>
        <w:t xml:space="preserve"> при организации международной связи</w:t>
      </w:r>
      <w:r w:rsidR="00E0406F" w:rsidRPr="00CB1F74">
        <w:rPr>
          <w:rFonts w:ascii="Times New Roman" w:hAnsi="Times New Roman"/>
          <w:bCs/>
          <w:sz w:val="28"/>
          <w:szCs w:val="28"/>
        </w:rPr>
        <w:t>: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осуществить присоединение на международном уровне между международным центром коммутации (далее - МНЦК) сети телефонно</w:t>
      </w:r>
      <w:r w:rsidR="00A34907" w:rsidRPr="00CB1F74">
        <w:rPr>
          <w:rFonts w:ascii="Times New Roman" w:hAnsi="Times New Roman"/>
          <w:bCs/>
          <w:sz w:val="28"/>
          <w:szCs w:val="28"/>
        </w:rPr>
        <w:t>й связи   Кыргызской Республики</w:t>
      </w:r>
      <w:r w:rsidRPr="00CB1F74">
        <w:rPr>
          <w:rFonts w:ascii="Times New Roman" w:hAnsi="Times New Roman"/>
          <w:bCs/>
          <w:sz w:val="28"/>
          <w:szCs w:val="28"/>
        </w:rPr>
        <w:t xml:space="preserve"> и международным центром коммутации сети международного оператора. При этом, МНЦК оператора Кыргызской Республики должен находиться на территории Кыргызской Республики;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обеспечивать организацию межсетевых стыков, качество предоставляемых услуг, а также условия пропуска трафика</w:t>
      </w:r>
      <w:r w:rsidR="00A526A2" w:rsidRPr="00CB1F74">
        <w:rPr>
          <w:rFonts w:ascii="Times New Roman" w:hAnsi="Times New Roman"/>
          <w:bCs/>
          <w:sz w:val="28"/>
          <w:szCs w:val="28"/>
        </w:rPr>
        <w:t>,</w:t>
      </w:r>
      <w:r w:rsidR="00FC15EA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="00EF1C35" w:rsidRPr="00CB1F74">
        <w:rPr>
          <w:rFonts w:ascii="Times New Roman" w:hAnsi="Times New Roman"/>
          <w:bCs/>
          <w:sz w:val="28"/>
          <w:szCs w:val="28"/>
        </w:rPr>
        <w:t xml:space="preserve">взаиморасчетов </w:t>
      </w:r>
      <w:r w:rsidRPr="00CB1F74">
        <w:rPr>
          <w:rFonts w:ascii="Times New Roman" w:hAnsi="Times New Roman"/>
          <w:bCs/>
          <w:sz w:val="28"/>
          <w:szCs w:val="28"/>
        </w:rPr>
        <w:t>в соответствии с требованиями стандартов, законодательства Кыргызской Республики</w:t>
      </w:r>
      <w:r w:rsidR="007E530D" w:rsidRPr="00CB1F74">
        <w:rPr>
          <w:rFonts w:ascii="Times New Roman" w:hAnsi="Times New Roman"/>
          <w:bCs/>
          <w:sz w:val="28"/>
          <w:szCs w:val="28"/>
          <w:lang w:val="ky-KG"/>
        </w:rPr>
        <w:t>,</w:t>
      </w:r>
      <w:r w:rsidR="00066ACC" w:rsidRPr="00CB1F74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EF1C35" w:rsidRPr="00CB1F74">
        <w:rPr>
          <w:rFonts w:ascii="Times New Roman" w:hAnsi="Times New Roman"/>
          <w:bCs/>
          <w:sz w:val="28"/>
          <w:szCs w:val="28"/>
        </w:rPr>
        <w:t xml:space="preserve">стандартов и регламента </w:t>
      </w:r>
      <w:r w:rsidRPr="00CB1F74">
        <w:rPr>
          <w:rFonts w:ascii="Times New Roman" w:hAnsi="Times New Roman"/>
          <w:bCs/>
          <w:sz w:val="28"/>
          <w:szCs w:val="28"/>
        </w:rPr>
        <w:t>Международного союза электросвязи (далее - МСЭ);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обеспечить непосредственное соединение МНЦК операторов электросвязи Кыргызс</w:t>
      </w:r>
      <w:r w:rsidR="00A34907" w:rsidRPr="00CB1F74">
        <w:rPr>
          <w:rFonts w:ascii="Times New Roman" w:hAnsi="Times New Roman"/>
          <w:bCs/>
          <w:sz w:val="28"/>
          <w:szCs w:val="28"/>
        </w:rPr>
        <w:t>кой Республики, предоставляющих</w:t>
      </w:r>
      <w:r w:rsidRPr="00CB1F74">
        <w:rPr>
          <w:rFonts w:ascii="Times New Roman" w:hAnsi="Times New Roman"/>
          <w:bCs/>
          <w:sz w:val="28"/>
          <w:szCs w:val="28"/>
        </w:rPr>
        <w:t xml:space="preserve"> услуги международной связи, не менее чем с двумя МНЦК других стран, либо одним МНЦК, находящимся в Кыргызской Республике, и одним МНЦК, находящимся в другой стране;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не подавлять, не м</w:t>
      </w:r>
      <w:r w:rsidR="00A34907" w:rsidRPr="00CB1F74">
        <w:rPr>
          <w:rFonts w:ascii="Times New Roman" w:hAnsi="Times New Roman"/>
          <w:bCs/>
          <w:sz w:val="28"/>
          <w:szCs w:val="28"/>
        </w:rPr>
        <w:t>одифицировать или иным способом</w:t>
      </w:r>
      <w:r w:rsidRPr="00CB1F74">
        <w:rPr>
          <w:rFonts w:ascii="Times New Roman" w:hAnsi="Times New Roman"/>
          <w:bCs/>
          <w:sz w:val="28"/>
          <w:szCs w:val="28"/>
        </w:rPr>
        <w:t xml:space="preserve"> н</w:t>
      </w:r>
      <w:r w:rsidR="00543B4E" w:rsidRPr="00CB1F74">
        <w:rPr>
          <w:rFonts w:ascii="Times New Roman" w:hAnsi="Times New Roman"/>
          <w:bCs/>
          <w:sz w:val="28"/>
          <w:szCs w:val="28"/>
        </w:rPr>
        <w:t>е изменять передаваемые данные</w:t>
      </w:r>
      <w:r w:rsidRPr="00CB1F74">
        <w:rPr>
          <w:rFonts w:ascii="Times New Roman" w:hAnsi="Times New Roman"/>
          <w:bCs/>
          <w:sz w:val="28"/>
          <w:szCs w:val="28"/>
        </w:rPr>
        <w:t xml:space="preserve"> номера абонента, инициирующего вызов, если такие изменения могут привести к изменению кода сети или кода географически определяемой зоны нумерации</w:t>
      </w:r>
      <w:r w:rsidR="00066ACC" w:rsidRPr="00CB1F74">
        <w:rPr>
          <w:rFonts w:ascii="Times New Roman" w:hAnsi="Times New Roman"/>
          <w:bCs/>
          <w:sz w:val="28"/>
          <w:szCs w:val="28"/>
        </w:rPr>
        <w:t>,</w:t>
      </w:r>
      <w:r w:rsidRPr="00CB1F74">
        <w:rPr>
          <w:rFonts w:ascii="Times New Roman" w:hAnsi="Times New Roman"/>
          <w:bCs/>
          <w:sz w:val="28"/>
          <w:szCs w:val="28"/>
        </w:rPr>
        <w:t xml:space="preserve"> и/или передаваемого </w:t>
      </w:r>
      <w:r w:rsidR="007124FD" w:rsidRPr="00CB1F74">
        <w:rPr>
          <w:rFonts w:ascii="Times New Roman" w:hAnsi="Times New Roman"/>
          <w:bCs/>
          <w:sz w:val="28"/>
          <w:szCs w:val="28"/>
        </w:rPr>
        <w:t>номера абонента</w:t>
      </w:r>
      <w:r w:rsidRPr="00CB1F74">
        <w:rPr>
          <w:rFonts w:ascii="Times New Roman" w:hAnsi="Times New Roman"/>
          <w:bCs/>
          <w:sz w:val="28"/>
          <w:szCs w:val="28"/>
        </w:rPr>
        <w:t>, инициирующего вызов, и/или согласованных в соответствующих документах размеров оплаты (та</w:t>
      </w:r>
      <w:r w:rsidR="00614B5A" w:rsidRPr="00CB1F74">
        <w:rPr>
          <w:rFonts w:ascii="Times New Roman" w:hAnsi="Times New Roman"/>
          <w:bCs/>
          <w:sz w:val="28"/>
          <w:szCs w:val="28"/>
        </w:rPr>
        <w:t>рифов) за межсетевое соединение;</w:t>
      </w:r>
    </w:p>
    <w:p w:rsidR="00E0406F" w:rsidRPr="00CB1F74" w:rsidRDefault="008A0F35" w:rsidP="007B746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2</w:t>
      </w:r>
      <w:r w:rsidR="00E0406F" w:rsidRPr="00CB1F74">
        <w:rPr>
          <w:rFonts w:ascii="Times New Roman" w:hAnsi="Times New Roman"/>
          <w:sz w:val="28"/>
          <w:szCs w:val="28"/>
        </w:rPr>
        <w:t>) при организации междугородной связи: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обеспечивать организацию межсетевых стыков, качество предоставляемых услуг, а также условия пропуска трафика в соответствии с требованиями стандартов, законодательства Кыргызской Республики и рекомендациями МСЭ; 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не подавлять, не м</w:t>
      </w:r>
      <w:r w:rsidR="00A34907" w:rsidRPr="00CB1F74">
        <w:rPr>
          <w:rFonts w:ascii="Times New Roman" w:hAnsi="Times New Roman"/>
          <w:bCs/>
          <w:sz w:val="28"/>
          <w:szCs w:val="28"/>
        </w:rPr>
        <w:t>одифицировать или иным способом</w:t>
      </w:r>
      <w:r w:rsidRPr="00CB1F74">
        <w:rPr>
          <w:rFonts w:ascii="Times New Roman" w:hAnsi="Times New Roman"/>
          <w:bCs/>
          <w:sz w:val="28"/>
          <w:szCs w:val="28"/>
        </w:rPr>
        <w:t xml:space="preserve"> н</w:t>
      </w:r>
      <w:r w:rsidR="008027DB" w:rsidRPr="00CB1F74">
        <w:rPr>
          <w:rFonts w:ascii="Times New Roman" w:hAnsi="Times New Roman"/>
          <w:bCs/>
          <w:sz w:val="28"/>
          <w:szCs w:val="28"/>
        </w:rPr>
        <w:t>е изменять передаваемые данные</w:t>
      </w:r>
      <w:r w:rsidRPr="00CB1F74">
        <w:rPr>
          <w:rFonts w:ascii="Times New Roman" w:hAnsi="Times New Roman"/>
          <w:bCs/>
          <w:sz w:val="28"/>
          <w:szCs w:val="28"/>
        </w:rPr>
        <w:t xml:space="preserve"> номера абонента, инициирующего вызов, если такие изменения могут привести к изменению кода сети или кода географически определяемой зоны нумерации</w:t>
      </w:r>
      <w:r w:rsidR="00066ACC" w:rsidRPr="00CB1F74">
        <w:rPr>
          <w:rFonts w:ascii="Times New Roman" w:hAnsi="Times New Roman"/>
          <w:bCs/>
          <w:sz w:val="28"/>
          <w:szCs w:val="28"/>
        </w:rPr>
        <w:t>,</w:t>
      </w:r>
      <w:r w:rsidRPr="00CB1F74">
        <w:rPr>
          <w:rFonts w:ascii="Times New Roman" w:hAnsi="Times New Roman"/>
          <w:bCs/>
          <w:sz w:val="28"/>
          <w:szCs w:val="28"/>
        </w:rPr>
        <w:t xml:space="preserve"> и/или передаваемого </w:t>
      </w:r>
      <w:r w:rsidR="007124FD" w:rsidRPr="00CB1F74">
        <w:rPr>
          <w:rFonts w:ascii="Times New Roman" w:hAnsi="Times New Roman"/>
          <w:bCs/>
          <w:sz w:val="28"/>
          <w:szCs w:val="28"/>
        </w:rPr>
        <w:t>номера абонента</w:t>
      </w:r>
      <w:r w:rsidRPr="00CB1F74">
        <w:rPr>
          <w:rFonts w:ascii="Times New Roman" w:hAnsi="Times New Roman"/>
          <w:bCs/>
          <w:sz w:val="28"/>
          <w:szCs w:val="28"/>
        </w:rPr>
        <w:t>, инициирующего вызов, и/или согласованных в соответствующих документах размеров оплаты (тарифов) за межсетевое соединение;</w:t>
      </w:r>
    </w:p>
    <w:p w:rsidR="00E0406F" w:rsidRPr="00CB1F74" w:rsidRDefault="008A0F3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3</w:t>
      </w:r>
      <w:r w:rsidR="00A34907" w:rsidRPr="00CB1F74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>при организации местной связи:</w:t>
      </w:r>
    </w:p>
    <w:p w:rsidR="00E0406F" w:rsidRPr="00CB1F74" w:rsidRDefault="00E0406F" w:rsidP="007B7465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создавать и эксплуатировать сеть таким образом, чтобы пользователю одной из таких сетей была предоста</w:t>
      </w:r>
      <w:r w:rsidR="00050842" w:rsidRPr="00CB1F74">
        <w:rPr>
          <w:rFonts w:ascii="Times New Roman" w:hAnsi="Times New Roman" w:cs="Times New Roman"/>
          <w:bCs/>
          <w:sz w:val="28"/>
          <w:szCs w:val="28"/>
        </w:rPr>
        <w:t>влена надежная связь с</w:t>
      </w:r>
      <w:r w:rsidR="006B7151" w:rsidRPr="00CB1F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842" w:rsidRPr="00CB1F74">
        <w:rPr>
          <w:rFonts w:ascii="Times New Roman" w:hAnsi="Times New Roman" w:cs="Times New Roman"/>
          <w:bCs/>
          <w:sz w:val="28"/>
          <w:szCs w:val="28"/>
        </w:rPr>
        <w:t>пол</w:t>
      </w:r>
      <w:r w:rsidR="0058201B" w:rsidRPr="00CB1F74">
        <w:rPr>
          <w:rFonts w:ascii="Times New Roman" w:hAnsi="Times New Roman" w:cs="Times New Roman"/>
          <w:bCs/>
          <w:sz w:val="28"/>
          <w:szCs w:val="28"/>
        </w:rPr>
        <w:t>ьзователям</w:t>
      </w:r>
      <w:r w:rsidR="00A526A2" w:rsidRPr="00CB1F74">
        <w:rPr>
          <w:rFonts w:ascii="Times New Roman" w:hAnsi="Times New Roman" w:cs="Times New Roman"/>
          <w:bCs/>
          <w:sz w:val="28"/>
          <w:szCs w:val="28"/>
        </w:rPr>
        <w:t>и</w:t>
      </w:r>
      <w:r w:rsidR="0058201B" w:rsidRPr="00CB1F74">
        <w:rPr>
          <w:rFonts w:ascii="Times New Roman" w:hAnsi="Times New Roman" w:cs="Times New Roman"/>
          <w:bCs/>
          <w:sz w:val="28"/>
          <w:szCs w:val="28"/>
        </w:rPr>
        <w:t xml:space="preserve"> услуг местной связи</w:t>
      </w:r>
      <w:r w:rsidRPr="00CB1F74">
        <w:rPr>
          <w:rFonts w:ascii="Times New Roman" w:hAnsi="Times New Roman" w:cs="Times New Roman"/>
          <w:bCs/>
          <w:sz w:val="28"/>
          <w:szCs w:val="28"/>
        </w:rPr>
        <w:t>;</w:t>
      </w:r>
    </w:p>
    <w:p w:rsidR="00BD57A3" w:rsidRPr="00CB1F74" w:rsidRDefault="00BD57A3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lastRenderedPageBreak/>
        <w:t xml:space="preserve">- обеспечивать организацию межсетевых стыков, качество предоставляемых услуг, а также условия пропуска трафика в соответствии с требованиями стандартов, законодательства Кыргызской Республики и рекомендациями МСЭ; </w:t>
      </w:r>
    </w:p>
    <w:p w:rsidR="00BD57A3" w:rsidRPr="00CB1F74" w:rsidRDefault="00BD57A3" w:rsidP="007B7465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не подавлять, не модифицировать или иным </w:t>
      </w:r>
      <w:r w:rsidR="00A34907" w:rsidRPr="00CB1F74">
        <w:rPr>
          <w:rFonts w:ascii="Times New Roman" w:hAnsi="Times New Roman"/>
          <w:bCs/>
          <w:sz w:val="28"/>
          <w:szCs w:val="28"/>
        </w:rPr>
        <w:t>способом не</w:t>
      </w:r>
      <w:r w:rsidR="0078132B" w:rsidRPr="00CB1F74">
        <w:rPr>
          <w:rFonts w:ascii="Times New Roman" w:hAnsi="Times New Roman"/>
          <w:bCs/>
          <w:sz w:val="28"/>
          <w:szCs w:val="28"/>
        </w:rPr>
        <w:t xml:space="preserve"> изменять передаваемые данные </w:t>
      </w:r>
      <w:r w:rsidRPr="00CB1F74">
        <w:rPr>
          <w:rFonts w:ascii="Times New Roman" w:hAnsi="Times New Roman"/>
          <w:bCs/>
          <w:sz w:val="28"/>
          <w:szCs w:val="28"/>
        </w:rPr>
        <w:t xml:space="preserve">номера абонента, инициирующего вызов, если такие изменения могут привести к изменению кода сети или кода географически определяемой зоны нумерации и/или передаваемого </w:t>
      </w:r>
      <w:r w:rsidR="00A34907" w:rsidRPr="00CB1F74">
        <w:rPr>
          <w:rFonts w:ascii="Times New Roman" w:hAnsi="Times New Roman"/>
          <w:bCs/>
          <w:sz w:val="28"/>
          <w:szCs w:val="28"/>
        </w:rPr>
        <w:t>номера абонента</w:t>
      </w:r>
      <w:r w:rsidRPr="00CB1F74">
        <w:rPr>
          <w:rFonts w:ascii="Times New Roman" w:hAnsi="Times New Roman"/>
          <w:bCs/>
          <w:sz w:val="28"/>
          <w:szCs w:val="28"/>
        </w:rPr>
        <w:t>, инициирующего вызов, и/или согласованных в соответствующих документах размеров оплаты (тарифов) за межсетевое соединение;</w:t>
      </w:r>
    </w:p>
    <w:p w:rsidR="00E0406F" w:rsidRPr="00CB1F74" w:rsidRDefault="00A34907" w:rsidP="007B7465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представлять </w:t>
      </w:r>
      <w:r w:rsidR="00EF1C35" w:rsidRPr="00CB1F74">
        <w:rPr>
          <w:rFonts w:ascii="Times New Roman" w:hAnsi="Times New Roman" w:cs="Times New Roman"/>
          <w:sz w:val="28"/>
          <w:szCs w:val="28"/>
        </w:rPr>
        <w:t>л</w:t>
      </w:r>
      <w:r w:rsidR="00F753B9" w:rsidRPr="00CB1F74">
        <w:rPr>
          <w:rFonts w:ascii="Times New Roman" w:hAnsi="Times New Roman" w:cs="Times New Roman"/>
          <w:sz w:val="28"/>
          <w:szCs w:val="28"/>
        </w:rPr>
        <w:t>ицензиару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договоры о межсетевом соединении, а также все</w:t>
      </w:r>
      <w:r w:rsidR="00EF1C35" w:rsidRPr="00CB1F74">
        <w:rPr>
          <w:rFonts w:ascii="Times New Roman" w:hAnsi="Times New Roman" w:cs="Times New Roman"/>
          <w:bCs/>
          <w:sz w:val="28"/>
          <w:szCs w:val="28"/>
        </w:rPr>
        <w:t xml:space="preserve"> дополнения и приложения к ним в месячный </w:t>
      </w:r>
      <w:r w:rsidRPr="00CB1F74">
        <w:rPr>
          <w:rFonts w:ascii="Times New Roman" w:hAnsi="Times New Roman" w:cs="Times New Roman"/>
          <w:bCs/>
          <w:sz w:val="28"/>
          <w:szCs w:val="28"/>
        </w:rPr>
        <w:t>срок с</w:t>
      </w:r>
      <w:r w:rsidR="00EF1C35" w:rsidRPr="00CB1F74">
        <w:rPr>
          <w:rFonts w:ascii="Times New Roman" w:hAnsi="Times New Roman" w:cs="Times New Roman"/>
          <w:bCs/>
          <w:sz w:val="28"/>
          <w:szCs w:val="28"/>
        </w:rPr>
        <w:t xml:space="preserve"> момента их подписания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>;</w:t>
      </w:r>
    </w:p>
    <w:p w:rsidR="00E0406F" w:rsidRPr="00CB1F74" w:rsidRDefault="00E0406F" w:rsidP="007B7465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принимать меры, необходимые для уменьшения или устранения последствий аварий или природных катастроф и восстановления деятельности своей сети и возобновления предоставления услуг после таких катастроф и аварий;</w:t>
      </w:r>
    </w:p>
    <w:p w:rsidR="00E0406F" w:rsidRPr="00CB1F74" w:rsidRDefault="00E0406F" w:rsidP="007B746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предоставлять бесплатное соединение для вызова экстренных оперативных служб;</w:t>
      </w:r>
    </w:p>
    <w:p w:rsidR="00E0406F" w:rsidRPr="00CB1F74" w:rsidRDefault="00E0406F" w:rsidP="007B746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при наличии технической возможности предоставлять услуги всем потребителям без ограничений после подачи письменного заявления и заключения соответствующего договора;</w:t>
      </w:r>
    </w:p>
    <w:p w:rsidR="00F753B9" w:rsidRPr="00CB1F74" w:rsidRDefault="00E0406F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принимать меры по устранению повреждений технических средств в с</w:t>
      </w:r>
      <w:r w:rsidR="00F753B9" w:rsidRPr="00CB1F74">
        <w:rPr>
          <w:rFonts w:ascii="Times New Roman" w:hAnsi="Times New Roman" w:cs="Times New Roman"/>
          <w:bCs/>
          <w:sz w:val="28"/>
          <w:szCs w:val="28"/>
        </w:rPr>
        <w:t xml:space="preserve">роки, установленные лицензиатом </w:t>
      </w:r>
      <w:r w:rsidR="00F753B9" w:rsidRPr="00CB1F74">
        <w:rPr>
          <w:rFonts w:ascii="Times New Roman" w:hAnsi="Times New Roman" w:cs="Times New Roman"/>
          <w:sz w:val="28"/>
          <w:szCs w:val="28"/>
        </w:rPr>
        <w:t>в максимально короткие сроки;</w:t>
      </w:r>
    </w:p>
    <w:p w:rsidR="00E0406F" w:rsidRPr="00CB1F74" w:rsidRDefault="00E0406F" w:rsidP="007B7465">
      <w:pPr>
        <w:pStyle w:val="tkTekst"/>
        <w:tabs>
          <w:tab w:val="left" w:pos="0"/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обеспечивать абоненту возможность пользования услугами местной телефонной связи 24 часа в сутки, если иное не установлено законодательством Кыргызской Республики либо договором;</w:t>
      </w:r>
    </w:p>
    <w:p w:rsidR="00E0406F" w:rsidRPr="00CB1F74" w:rsidRDefault="00E0406F" w:rsidP="007B7465">
      <w:pPr>
        <w:pStyle w:val="tkTekst"/>
        <w:tabs>
          <w:tab w:val="left" w:pos="0"/>
          <w:tab w:val="left" w:pos="567"/>
          <w:tab w:val="left" w:pos="993"/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создать систему информационно-справочного обслуживания в целях предоставления абоненту и (или) пользователю информации, связанной с оказанием услуг телефонной связи;</w:t>
      </w:r>
    </w:p>
    <w:p w:rsidR="00E0406F" w:rsidRPr="00CB1F74" w:rsidRDefault="00E0406F" w:rsidP="007B7465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предоставлять абоненту информацию, необходимую для заключения и исполнения договора. Указанная информация на государственном и (или) официальном языке (при необходимости</w:t>
      </w:r>
      <w:r w:rsidR="00066ACC" w:rsidRPr="00CB1F74">
        <w:rPr>
          <w:rFonts w:ascii="Times New Roman" w:hAnsi="Times New Roman" w:cs="Times New Roman"/>
          <w:bCs/>
          <w:sz w:val="28"/>
          <w:szCs w:val="28"/>
        </w:rPr>
        <w:t>,</w:t>
      </w:r>
      <w:r w:rsidRPr="00CB1F74">
        <w:rPr>
          <w:rFonts w:ascii="Times New Roman" w:hAnsi="Times New Roman" w:cs="Times New Roman"/>
          <w:bCs/>
          <w:sz w:val="28"/>
          <w:szCs w:val="28"/>
        </w:rPr>
        <w:t xml:space="preserve"> на иных языках) в наглядной и доступной форме бесплатно доводится до сведения абонента и (или) пользователя через средства массовой информации, информационно-справочные службы, а также в переговорных пунктах, офисах и сервисных центрах оператора электросвязи;</w:t>
      </w:r>
    </w:p>
    <w:p w:rsidR="00E0406F" w:rsidRPr="00CB1F74" w:rsidRDefault="00E0406F" w:rsidP="007B7465">
      <w:pPr>
        <w:pStyle w:val="a6"/>
        <w:tabs>
          <w:tab w:val="left" w:pos="0"/>
          <w:tab w:val="left" w:pos="709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 xml:space="preserve">- в срок, </w:t>
      </w:r>
      <w:r w:rsidRPr="00CB1F74">
        <w:rPr>
          <w:rFonts w:ascii="Times New Roman" w:hAnsi="Times New Roman"/>
          <w:bCs/>
          <w:sz w:val="28"/>
          <w:szCs w:val="28"/>
        </w:rPr>
        <w:t xml:space="preserve">не превышающий 20 рабочих дней со дня регистрации </w:t>
      </w:r>
      <w:r w:rsidR="007E0292" w:rsidRPr="00CB1F74">
        <w:rPr>
          <w:rFonts w:ascii="Times New Roman" w:hAnsi="Times New Roman"/>
          <w:bCs/>
          <w:sz w:val="28"/>
          <w:szCs w:val="28"/>
        </w:rPr>
        <w:t>заявления на установку телефона или на оказание услуги местной связи,</w:t>
      </w:r>
      <w:r w:rsidRPr="00CB1F74">
        <w:rPr>
          <w:rFonts w:ascii="Times New Roman" w:hAnsi="Times New Roman"/>
          <w:bCs/>
          <w:sz w:val="28"/>
          <w:szCs w:val="28"/>
        </w:rPr>
        <w:t xml:space="preserve"> осуществить проверку наличия технической возможности предоставления доступа к сети местной телефонной связи;</w:t>
      </w:r>
    </w:p>
    <w:p w:rsidR="00E0406F" w:rsidRPr="00CB1F74" w:rsidRDefault="00E0406F" w:rsidP="007B7465">
      <w:pPr>
        <w:pStyle w:val="a6"/>
        <w:tabs>
          <w:tab w:val="left" w:pos="0"/>
          <w:tab w:val="left" w:pos="1200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в случае отказа заявителя от оплаты строительно-монтажных работ по телефонизации, сообщить об аннулировании его заявления;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lastRenderedPageBreak/>
        <w:t>- извещать абонентов и (или) пользователей через средства массовой информации</w:t>
      </w:r>
      <w:r w:rsidR="00841588" w:rsidRPr="00CB1F74">
        <w:rPr>
          <w:rFonts w:ascii="Times New Roman" w:hAnsi="Times New Roman"/>
          <w:bCs/>
          <w:sz w:val="28"/>
          <w:szCs w:val="28"/>
        </w:rPr>
        <w:t xml:space="preserve">, официальный веб-сайт оператора или </w:t>
      </w:r>
      <w:proofErr w:type="spellStart"/>
      <w:r w:rsidR="00841588" w:rsidRPr="00CB1F74">
        <w:rPr>
          <w:rFonts w:ascii="Times New Roman" w:hAnsi="Times New Roman"/>
          <w:bCs/>
          <w:sz w:val="28"/>
          <w:szCs w:val="28"/>
          <w:lang w:val="en-US"/>
        </w:rPr>
        <w:t>sms</w:t>
      </w:r>
      <w:proofErr w:type="spellEnd"/>
      <w:r w:rsidR="00841588" w:rsidRPr="00CB1F74">
        <w:rPr>
          <w:rFonts w:ascii="Times New Roman" w:hAnsi="Times New Roman"/>
          <w:bCs/>
          <w:sz w:val="28"/>
          <w:szCs w:val="28"/>
        </w:rPr>
        <w:t>-сообщен</w:t>
      </w:r>
      <w:r w:rsidR="00175337" w:rsidRPr="00CB1F74">
        <w:rPr>
          <w:rFonts w:ascii="Times New Roman" w:hAnsi="Times New Roman"/>
          <w:bCs/>
          <w:sz w:val="28"/>
          <w:szCs w:val="28"/>
        </w:rPr>
        <w:t>и</w:t>
      </w:r>
      <w:r w:rsidR="00841588" w:rsidRPr="00CB1F74">
        <w:rPr>
          <w:rFonts w:ascii="Times New Roman" w:hAnsi="Times New Roman"/>
          <w:bCs/>
          <w:sz w:val="28"/>
          <w:szCs w:val="28"/>
        </w:rPr>
        <w:t>я</w:t>
      </w:r>
      <w:r w:rsidRPr="00CB1F74">
        <w:rPr>
          <w:rFonts w:ascii="Times New Roman" w:hAnsi="Times New Roman"/>
          <w:bCs/>
          <w:sz w:val="28"/>
          <w:szCs w:val="28"/>
        </w:rPr>
        <w:t xml:space="preserve"> об изменении тарифов на услуги электросвязи</w:t>
      </w:r>
      <w:r w:rsidR="00066ACC" w:rsidRPr="00CB1F74">
        <w:rPr>
          <w:rFonts w:ascii="Times New Roman" w:hAnsi="Times New Roman"/>
          <w:bCs/>
          <w:sz w:val="28"/>
          <w:szCs w:val="28"/>
        </w:rPr>
        <w:t>,</w:t>
      </w:r>
      <w:r w:rsidRPr="00CB1F74">
        <w:rPr>
          <w:rFonts w:ascii="Times New Roman" w:hAnsi="Times New Roman"/>
          <w:bCs/>
          <w:sz w:val="28"/>
          <w:szCs w:val="28"/>
        </w:rPr>
        <w:t xml:space="preserve"> не менее чем за 10 дней до введения новых тарифов;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в случае обнаружения самовольного подключения посторонним лицом любого оконечного оборудования (абонентского устройства) к действующей абонентской линии, самовольного п</w:t>
      </w:r>
      <w:r w:rsidR="00E058D9" w:rsidRPr="00CB1F74">
        <w:rPr>
          <w:rFonts w:ascii="Times New Roman" w:hAnsi="Times New Roman"/>
          <w:bCs/>
          <w:sz w:val="28"/>
          <w:szCs w:val="28"/>
        </w:rPr>
        <w:t xml:space="preserve">ереключения на линию напарника </w:t>
      </w:r>
      <w:r w:rsidR="00066ACC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устранить самовольное подключение;</w:t>
      </w:r>
    </w:p>
    <w:p w:rsidR="00E0406F" w:rsidRPr="00CB1F74" w:rsidRDefault="00E0406F" w:rsidP="007B7465">
      <w:pPr>
        <w:tabs>
          <w:tab w:val="left" w:pos="0"/>
          <w:tab w:val="left" w:pos="567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все работы по замене абонентских номеров производить только после предварительного извещения абонентов с сообщением нового абонентского номера: физическим лицам </w:t>
      </w:r>
      <w:proofErr w:type="gramStart"/>
      <w:r w:rsidR="00066ACC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 не</w:t>
      </w:r>
      <w:proofErr w:type="gramEnd"/>
      <w:r w:rsidRPr="00CB1F74">
        <w:rPr>
          <w:rFonts w:ascii="Times New Roman" w:hAnsi="Times New Roman"/>
          <w:bCs/>
          <w:sz w:val="28"/>
          <w:szCs w:val="28"/>
        </w:rPr>
        <w:t xml:space="preserve"> менее чем за 30 рабоч</w:t>
      </w:r>
      <w:r w:rsidR="007124FD" w:rsidRPr="00CB1F74">
        <w:rPr>
          <w:rFonts w:ascii="Times New Roman" w:hAnsi="Times New Roman"/>
          <w:bCs/>
          <w:sz w:val="28"/>
          <w:szCs w:val="28"/>
        </w:rPr>
        <w:t xml:space="preserve">их дней до замены, юридическим </w:t>
      </w:r>
      <w:r w:rsidR="00066ACC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не менее чем за 6 месяцев;</w:t>
      </w:r>
    </w:p>
    <w:p w:rsidR="00E0406F" w:rsidRPr="00CB1F74" w:rsidRDefault="00E0406F" w:rsidP="007B7465">
      <w:pPr>
        <w:tabs>
          <w:tab w:val="left" w:pos="0"/>
          <w:tab w:val="left" w:pos="567"/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расчеты с </w:t>
      </w:r>
      <w:r w:rsidR="00384A13" w:rsidRPr="00CB1F74">
        <w:rPr>
          <w:rFonts w:ascii="Times New Roman" w:hAnsi="Times New Roman"/>
          <w:bCs/>
          <w:sz w:val="28"/>
          <w:szCs w:val="28"/>
        </w:rPr>
        <w:t xml:space="preserve">абонентом и (или) пользователем </w:t>
      </w:r>
      <w:r w:rsidRPr="00CB1F74">
        <w:rPr>
          <w:rFonts w:ascii="Times New Roman" w:hAnsi="Times New Roman"/>
          <w:bCs/>
          <w:sz w:val="28"/>
          <w:szCs w:val="28"/>
        </w:rPr>
        <w:t>осуществлять в национальной валюте;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при установке </w:t>
      </w:r>
      <w:r w:rsidR="00384A13" w:rsidRPr="00CB1F74">
        <w:rPr>
          <w:rFonts w:ascii="Times New Roman" w:hAnsi="Times New Roman"/>
          <w:bCs/>
          <w:sz w:val="28"/>
          <w:szCs w:val="28"/>
        </w:rPr>
        <w:t xml:space="preserve">абоненту в помещении </w:t>
      </w:r>
      <w:r w:rsidRPr="00CB1F74">
        <w:rPr>
          <w:rFonts w:ascii="Times New Roman" w:hAnsi="Times New Roman"/>
          <w:bCs/>
          <w:sz w:val="28"/>
          <w:szCs w:val="28"/>
        </w:rPr>
        <w:t>телефона</w:t>
      </w:r>
      <w:r w:rsidR="00384A13" w:rsidRPr="00CB1F74">
        <w:rPr>
          <w:rFonts w:ascii="Times New Roman" w:hAnsi="Times New Roman"/>
          <w:bCs/>
          <w:sz w:val="28"/>
          <w:szCs w:val="28"/>
        </w:rPr>
        <w:t xml:space="preserve"> или иного об</w:t>
      </w:r>
      <w:r w:rsidR="001F6931" w:rsidRPr="00CB1F74">
        <w:rPr>
          <w:rFonts w:ascii="Times New Roman" w:hAnsi="Times New Roman"/>
          <w:bCs/>
          <w:sz w:val="28"/>
          <w:szCs w:val="28"/>
        </w:rPr>
        <w:t>о</w:t>
      </w:r>
      <w:r w:rsidR="00384A13" w:rsidRPr="00CB1F74">
        <w:rPr>
          <w:rFonts w:ascii="Times New Roman" w:hAnsi="Times New Roman"/>
          <w:bCs/>
          <w:sz w:val="28"/>
          <w:szCs w:val="28"/>
        </w:rPr>
        <w:t>рудования в целях предоставления</w:t>
      </w:r>
      <w:r w:rsidR="007E3D52" w:rsidRPr="00CB1F74">
        <w:rPr>
          <w:rFonts w:ascii="Times New Roman" w:hAnsi="Times New Roman"/>
          <w:bCs/>
          <w:sz w:val="28"/>
          <w:szCs w:val="28"/>
        </w:rPr>
        <w:t xml:space="preserve"> услуг связи</w:t>
      </w:r>
      <w:r w:rsidR="005105AE" w:rsidRPr="00CB1F74">
        <w:rPr>
          <w:rFonts w:ascii="Times New Roman" w:hAnsi="Times New Roman"/>
          <w:bCs/>
          <w:sz w:val="28"/>
          <w:szCs w:val="28"/>
        </w:rPr>
        <w:t>,</w:t>
      </w:r>
      <w:r w:rsidR="00702D1E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Pr="00CB1F74">
        <w:rPr>
          <w:rFonts w:ascii="Times New Roman" w:hAnsi="Times New Roman"/>
          <w:bCs/>
          <w:sz w:val="28"/>
          <w:szCs w:val="28"/>
        </w:rPr>
        <w:t>плату за предоставление доступа к сети местной телефонной связи взимать однократно;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устанавливать единицу тарификации местного (при наличии системы повременного учета продолжительности местных телефонных соединений (далее </w:t>
      </w:r>
      <w:r w:rsidR="00066ACC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повременный у</w:t>
      </w:r>
      <w:r w:rsidR="00377E45" w:rsidRPr="00CB1F74">
        <w:rPr>
          <w:rFonts w:ascii="Times New Roman" w:hAnsi="Times New Roman"/>
          <w:bCs/>
          <w:sz w:val="28"/>
          <w:szCs w:val="28"/>
        </w:rPr>
        <w:t>чет) телефонного соединения</w:t>
      </w:r>
      <w:r w:rsidR="00066ACC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="00066ACC" w:rsidRPr="00CB1F74">
        <w:rPr>
          <w:rFonts w:ascii="Times New Roman" w:hAnsi="Times New Roman"/>
          <w:sz w:val="28"/>
          <w:szCs w:val="28"/>
        </w:rPr>
        <w:t>–</w:t>
      </w:r>
      <w:r w:rsidR="00377E45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Pr="00CB1F74">
        <w:rPr>
          <w:rFonts w:ascii="Times New Roman" w:hAnsi="Times New Roman"/>
          <w:bCs/>
          <w:sz w:val="28"/>
          <w:szCs w:val="28"/>
        </w:rPr>
        <w:t xml:space="preserve">не более 1 минуты; 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отсчитывать продолжительность телефонного соединения, используемого для определения размера оплаты при повременном учете разговоров, с 1-й секунды после ответа вызываемого абонента или какого-либо технического устройства, подключенного к данному номеру телефона и имитирующего сигнал «ответ абонента», до момента отбоя вызывающего или вызываемого </w:t>
      </w:r>
      <w:r w:rsidR="007124FD" w:rsidRPr="00CB1F74">
        <w:rPr>
          <w:rFonts w:ascii="Times New Roman" w:hAnsi="Times New Roman"/>
          <w:bCs/>
          <w:sz w:val="28"/>
          <w:szCs w:val="28"/>
        </w:rPr>
        <w:t>абонента,</w:t>
      </w:r>
      <w:r w:rsidRPr="00CB1F74">
        <w:rPr>
          <w:rFonts w:ascii="Times New Roman" w:hAnsi="Times New Roman"/>
          <w:bCs/>
          <w:sz w:val="28"/>
          <w:szCs w:val="28"/>
        </w:rPr>
        <w:t xml:space="preserve"> или оборудования, заменяющего пользователя в его отсутствие;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не учитывать телефонное соединени</w:t>
      </w:r>
      <w:r w:rsidR="00F753B9" w:rsidRPr="00CB1F74">
        <w:rPr>
          <w:rFonts w:ascii="Times New Roman" w:hAnsi="Times New Roman"/>
          <w:bCs/>
          <w:sz w:val="28"/>
          <w:szCs w:val="28"/>
        </w:rPr>
        <w:t xml:space="preserve">е продолжительностью менее     </w:t>
      </w:r>
      <w:r w:rsidR="00066ACC" w:rsidRPr="00CB1F74">
        <w:rPr>
          <w:rFonts w:ascii="Times New Roman" w:hAnsi="Times New Roman"/>
          <w:bCs/>
          <w:sz w:val="28"/>
          <w:szCs w:val="28"/>
        </w:rPr>
        <w:t>трех</w:t>
      </w:r>
      <w:r w:rsidRPr="00CB1F74">
        <w:rPr>
          <w:rFonts w:ascii="Times New Roman" w:hAnsi="Times New Roman"/>
          <w:bCs/>
          <w:sz w:val="28"/>
          <w:szCs w:val="28"/>
        </w:rPr>
        <w:t xml:space="preserve"> секунд в объеме оказанных услуг телефонной связи;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иметь в своей сети автоматизированную систему расчета для учета объема оказанных услуг местной телефонной связи;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информировать абонента о сумме счета на оплату услуг местной телефонной связи в течение 5 дней от даты выставления этого счета;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не начислять абонентскую плату или произвести ее перерасчет за </w:t>
      </w:r>
      <w:r w:rsidR="00066ACC" w:rsidRPr="00CB1F74">
        <w:rPr>
          <w:rFonts w:ascii="Times New Roman" w:hAnsi="Times New Roman"/>
          <w:bCs/>
          <w:sz w:val="28"/>
          <w:szCs w:val="28"/>
        </w:rPr>
        <w:t xml:space="preserve">период </w:t>
      </w:r>
      <w:proofErr w:type="spellStart"/>
      <w:r w:rsidR="00066ACC" w:rsidRPr="00CB1F74">
        <w:rPr>
          <w:rFonts w:ascii="Times New Roman" w:hAnsi="Times New Roman"/>
          <w:bCs/>
          <w:sz w:val="28"/>
          <w:szCs w:val="28"/>
        </w:rPr>
        <w:t>не</w:t>
      </w:r>
      <w:r w:rsidR="00377E45" w:rsidRPr="00CB1F74">
        <w:rPr>
          <w:rFonts w:ascii="Times New Roman" w:hAnsi="Times New Roman"/>
          <w:bCs/>
          <w:sz w:val="28"/>
          <w:szCs w:val="28"/>
        </w:rPr>
        <w:t>предоставления</w:t>
      </w:r>
      <w:proofErr w:type="spellEnd"/>
      <w:r w:rsidR="00377E45" w:rsidRPr="00CB1F74">
        <w:rPr>
          <w:rFonts w:ascii="Times New Roman" w:hAnsi="Times New Roman"/>
          <w:bCs/>
          <w:sz w:val="28"/>
          <w:szCs w:val="28"/>
        </w:rPr>
        <w:t xml:space="preserve"> услуг ввиду аварии </w:t>
      </w:r>
      <w:r w:rsidR="00066ACC" w:rsidRPr="00CB1F74">
        <w:rPr>
          <w:rFonts w:ascii="Times New Roman" w:hAnsi="Times New Roman"/>
          <w:bCs/>
          <w:sz w:val="28"/>
          <w:szCs w:val="28"/>
        </w:rPr>
        <w:t>в</w:t>
      </w:r>
      <w:r w:rsidR="00377E45" w:rsidRPr="00CB1F74">
        <w:rPr>
          <w:rFonts w:ascii="Times New Roman" w:hAnsi="Times New Roman"/>
          <w:bCs/>
          <w:sz w:val="28"/>
          <w:szCs w:val="28"/>
        </w:rPr>
        <w:t xml:space="preserve"> сети</w:t>
      </w:r>
      <w:r w:rsidR="00066ACC" w:rsidRPr="00CB1F74">
        <w:rPr>
          <w:rFonts w:ascii="Times New Roman" w:hAnsi="Times New Roman"/>
          <w:bCs/>
          <w:sz w:val="28"/>
          <w:szCs w:val="28"/>
        </w:rPr>
        <w:t>,</w:t>
      </w:r>
      <w:r w:rsidR="00377E45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Pr="00CB1F74">
        <w:rPr>
          <w:rFonts w:ascii="Times New Roman" w:hAnsi="Times New Roman"/>
          <w:bCs/>
          <w:sz w:val="28"/>
          <w:szCs w:val="28"/>
        </w:rPr>
        <w:t>повреждения</w:t>
      </w:r>
      <w:r w:rsidR="00377E45" w:rsidRPr="00CB1F74">
        <w:rPr>
          <w:rFonts w:ascii="Times New Roman" w:hAnsi="Times New Roman"/>
          <w:bCs/>
          <w:sz w:val="28"/>
          <w:szCs w:val="28"/>
        </w:rPr>
        <w:t xml:space="preserve"> оборудования</w:t>
      </w:r>
      <w:r w:rsidR="004960F5" w:rsidRPr="00CB1F74">
        <w:rPr>
          <w:rFonts w:ascii="Times New Roman" w:hAnsi="Times New Roman"/>
          <w:bCs/>
          <w:sz w:val="28"/>
          <w:szCs w:val="28"/>
        </w:rPr>
        <w:t>,</w:t>
      </w:r>
      <w:r w:rsidRPr="00CB1F74">
        <w:rPr>
          <w:rFonts w:ascii="Times New Roman" w:hAnsi="Times New Roman"/>
          <w:bCs/>
          <w:sz w:val="28"/>
          <w:szCs w:val="28"/>
        </w:rPr>
        <w:t xml:space="preserve"> в случае </w:t>
      </w:r>
      <w:r w:rsidR="00377E45" w:rsidRPr="00CB1F74">
        <w:rPr>
          <w:rFonts w:ascii="Times New Roman" w:hAnsi="Times New Roman"/>
          <w:bCs/>
          <w:sz w:val="28"/>
          <w:szCs w:val="28"/>
        </w:rPr>
        <w:t>нарушения</w:t>
      </w:r>
      <w:r w:rsidRPr="00CB1F74">
        <w:rPr>
          <w:rFonts w:ascii="Times New Roman" w:hAnsi="Times New Roman"/>
          <w:bCs/>
          <w:sz w:val="28"/>
          <w:szCs w:val="28"/>
        </w:rPr>
        <w:t xml:space="preserve"> сроков</w:t>
      </w:r>
      <w:r w:rsidR="00377E45" w:rsidRPr="00CB1F74">
        <w:rPr>
          <w:rFonts w:ascii="Times New Roman" w:hAnsi="Times New Roman"/>
          <w:bCs/>
          <w:sz w:val="28"/>
          <w:szCs w:val="28"/>
        </w:rPr>
        <w:t xml:space="preserve"> устранения нарушений</w:t>
      </w:r>
      <w:r w:rsidRPr="00CB1F74">
        <w:rPr>
          <w:rFonts w:ascii="Times New Roman" w:hAnsi="Times New Roman"/>
          <w:bCs/>
          <w:sz w:val="28"/>
          <w:szCs w:val="28"/>
        </w:rPr>
        <w:t>;</w:t>
      </w:r>
    </w:p>
    <w:p w:rsidR="005105AE" w:rsidRPr="00CB1F74" w:rsidRDefault="005105AE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</w:t>
      </w:r>
      <w:r w:rsidR="00C418E2" w:rsidRPr="00CB1F74">
        <w:rPr>
          <w:rFonts w:ascii="Times New Roman" w:hAnsi="Times New Roman"/>
          <w:bCs/>
          <w:sz w:val="28"/>
          <w:szCs w:val="28"/>
        </w:rPr>
        <w:t xml:space="preserve">предоставлять </w:t>
      </w:r>
      <w:r w:rsidR="00E0406F" w:rsidRPr="00CB1F74">
        <w:rPr>
          <w:rFonts w:ascii="Times New Roman" w:hAnsi="Times New Roman"/>
          <w:bCs/>
          <w:sz w:val="28"/>
          <w:szCs w:val="28"/>
        </w:rPr>
        <w:t>справочные (контактные) телефоны оператора э</w:t>
      </w:r>
      <w:r w:rsidRPr="00CB1F74">
        <w:rPr>
          <w:rFonts w:ascii="Times New Roman" w:hAnsi="Times New Roman"/>
          <w:bCs/>
          <w:sz w:val="28"/>
          <w:szCs w:val="28"/>
        </w:rPr>
        <w:t>лектросвязи;</w:t>
      </w:r>
    </w:p>
    <w:p w:rsidR="00E0406F" w:rsidRPr="00CB1F74" w:rsidRDefault="005105AE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</w:t>
      </w:r>
      <w:r w:rsidR="00C418E2" w:rsidRPr="00CB1F74">
        <w:rPr>
          <w:rFonts w:ascii="Times New Roman" w:hAnsi="Times New Roman"/>
          <w:bCs/>
          <w:sz w:val="28"/>
          <w:szCs w:val="28"/>
        </w:rPr>
        <w:t xml:space="preserve">предоставлять </w:t>
      </w:r>
      <w:r w:rsidR="00E0406F" w:rsidRPr="00CB1F74">
        <w:rPr>
          <w:rFonts w:ascii="Times New Roman" w:hAnsi="Times New Roman"/>
          <w:bCs/>
          <w:sz w:val="28"/>
          <w:szCs w:val="28"/>
        </w:rPr>
        <w:t>правила пользования картой предоплаты услуг электросвязи; идентификационный номер карты предоплаты услуг электросвязи;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lastRenderedPageBreak/>
        <w:t xml:space="preserve">- расторгнуть договор в одностороннем порядке по истечении 30 </w:t>
      </w:r>
      <w:r w:rsidR="0084012E" w:rsidRPr="00CB1F74">
        <w:rPr>
          <w:rFonts w:ascii="Times New Roman" w:hAnsi="Times New Roman"/>
          <w:bCs/>
          <w:sz w:val="28"/>
          <w:szCs w:val="28"/>
        </w:rPr>
        <w:t>календарных</w:t>
      </w:r>
      <w:r w:rsidR="00FC15EA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Pr="00CB1F74">
        <w:rPr>
          <w:rFonts w:ascii="Times New Roman" w:hAnsi="Times New Roman"/>
          <w:bCs/>
          <w:sz w:val="28"/>
          <w:szCs w:val="28"/>
        </w:rPr>
        <w:t xml:space="preserve">дней </w:t>
      </w:r>
      <w:r w:rsidR="00B93173" w:rsidRPr="00CB1F74">
        <w:rPr>
          <w:rFonts w:ascii="Times New Roman" w:hAnsi="Times New Roman"/>
          <w:bCs/>
          <w:sz w:val="28"/>
          <w:szCs w:val="28"/>
        </w:rPr>
        <w:t xml:space="preserve">после </w:t>
      </w:r>
      <w:r w:rsidR="00D97C41" w:rsidRPr="00CB1F74">
        <w:rPr>
          <w:rFonts w:ascii="Times New Roman" w:hAnsi="Times New Roman"/>
          <w:bCs/>
          <w:sz w:val="28"/>
          <w:szCs w:val="28"/>
        </w:rPr>
        <w:t xml:space="preserve">получения потребителем письменного предупреждения </w:t>
      </w:r>
      <w:r w:rsidR="00F65021" w:rsidRPr="00CB1F74">
        <w:rPr>
          <w:rFonts w:ascii="Times New Roman" w:hAnsi="Times New Roman"/>
          <w:bCs/>
          <w:sz w:val="28"/>
          <w:szCs w:val="28"/>
        </w:rPr>
        <w:t xml:space="preserve">об </w:t>
      </w:r>
      <w:r w:rsidR="00D97C41" w:rsidRPr="00CB1F74">
        <w:rPr>
          <w:rFonts w:ascii="Times New Roman" w:hAnsi="Times New Roman"/>
          <w:bCs/>
          <w:sz w:val="28"/>
          <w:szCs w:val="28"/>
        </w:rPr>
        <w:t>от</w:t>
      </w:r>
      <w:r w:rsidR="00F65021" w:rsidRPr="00CB1F74">
        <w:rPr>
          <w:rFonts w:ascii="Times New Roman" w:hAnsi="Times New Roman"/>
          <w:bCs/>
          <w:sz w:val="28"/>
          <w:szCs w:val="28"/>
        </w:rPr>
        <w:t>каз</w:t>
      </w:r>
      <w:r w:rsidR="00B65034" w:rsidRPr="00CB1F74">
        <w:rPr>
          <w:rFonts w:ascii="Times New Roman" w:hAnsi="Times New Roman"/>
          <w:bCs/>
          <w:sz w:val="28"/>
          <w:szCs w:val="28"/>
        </w:rPr>
        <w:t>е</w:t>
      </w:r>
      <w:r w:rsidR="00D97C41" w:rsidRPr="00CB1F74">
        <w:rPr>
          <w:rFonts w:ascii="Times New Roman" w:hAnsi="Times New Roman"/>
          <w:bCs/>
          <w:sz w:val="28"/>
          <w:szCs w:val="28"/>
        </w:rPr>
        <w:t xml:space="preserve"> ему в дальнейшем предоставлении услуг</w:t>
      </w:r>
      <w:r w:rsidR="00B65034" w:rsidRPr="00CB1F74">
        <w:rPr>
          <w:rFonts w:ascii="Times New Roman" w:hAnsi="Times New Roman"/>
          <w:bCs/>
          <w:sz w:val="28"/>
          <w:szCs w:val="28"/>
        </w:rPr>
        <w:t>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</w:t>
      </w:r>
      <w:r w:rsidR="00FB55C8" w:rsidRPr="00CB1F74">
        <w:rPr>
          <w:rFonts w:ascii="Times New Roman" w:hAnsi="Times New Roman"/>
          <w:bCs/>
          <w:sz w:val="28"/>
          <w:szCs w:val="28"/>
        </w:rPr>
        <w:t xml:space="preserve">при наличии возможности </w:t>
      </w:r>
      <w:r w:rsidRPr="00CB1F74">
        <w:rPr>
          <w:rFonts w:ascii="Times New Roman" w:hAnsi="Times New Roman"/>
          <w:bCs/>
          <w:sz w:val="28"/>
          <w:szCs w:val="28"/>
        </w:rPr>
        <w:t>сохранять техническую возможность для восстановления действия телефона в течение 30 рабочих дней с момента расторжения договора;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иметь </w:t>
      </w:r>
      <w:r w:rsidR="00DF14AC" w:rsidRPr="00CB1F74">
        <w:rPr>
          <w:rFonts w:ascii="Times New Roman" w:hAnsi="Times New Roman"/>
          <w:bCs/>
          <w:sz w:val="28"/>
          <w:szCs w:val="28"/>
        </w:rPr>
        <w:t>систему рассмотрения обращений/жалоб</w:t>
      </w:r>
      <w:r w:rsidRPr="00CB1F74">
        <w:rPr>
          <w:rFonts w:ascii="Times New Roman" w:hAnsi="Times New Roman"/>
          <w:bCs/>
          <w:sz w:val="28"/>
          <w:szCs w:val="28"/>
        </w:rPr>
        <w:t>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принимать претензии по вопросам, связанным с отказом в предоставлении услуг местной телефонной связи, несвоевременным или ненадлежащим исполнением обязательств, вытекающих из </w:t>
      </w:r>
      <w:r w:rsidR="007124FD" w:rsidRPr="00CB1F74">
        <w:rPr>
          <w:rFonts w:ascii="Times New Roman" w:hAnsi="Times New Roman"/>
          <w:bCs/>
          <w:sz w:val="28"/>
          <w:szCs w:val="28"/>
        </w:rPr>
        <w:t>договора, несогласием</w:t>
      </w:r>
      <w:r w:rsidRPr="00CB1F74">
        <w:rPr>
          <w:rFonts w:ascii="Times New Roman" w:hAnsi="Times New Roman"/>
          <w:bCs/>
          <w:sz w:val="28"/>
          <w:szCs w:val="28"/>
        </w:rPr>
        <w:t xml:space="preserve"> с выставленным счетом за услуги электрической связи, в течение 3-х месяцев со дня оказания услуг телефонной связи, отказа в их оказании или выставления счета;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о результатах рассмотрения претензии сообщать в письменной форме предъявившему ее абоненту и (или) пользователю. В случае признания оператором электросвязи претензии абонента и (или) пользователя обоснованной, </w:t>
      </w:r>
      <w:r w:rsidR="007124FD" w:rsidRPr="00CB1F74">
        <w:rPr>
          <w:rFonts w:ascii="Times New Roman" w:hAnsi="Times New Roman"/>
          <w:bCs/>
          <w:sz w:val="28"/>
          <w:szCs w:val="28"/>
        </w:rPr>
        <w:t>она подлежит</w:t>
      </w:r>
      <w:r w:rsidRPr="00CB1F74">
        <w:rPr>
          <w:rFonts w:ascii="Times New Roman" w:hAnsi="Times New Roman"/>
          <w:bCs/>
          <w:sz w:val="28"/>
          <w:szCs w:val="28"/>
        </w:rPr>
        <w:t xml:space="preserve"> удовлетворению в 10-дневный срок со дня признания данной претензии;</w:t>
      </w:r>
    </w:p>
    <w:p w:rsidR="00E0406F" w:rsidRPr="00CB1F74" w:rsidRDefault="00E0406F" w:rsidP="007B7465">
      <w:pPr>
        <w:pStyle w:val="a6"/>
        <w:tabs>
          <w:tab w:val="left" w:pos="0"/>
          <w:tab w:val="left" w:pos="567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нести ответственность перед абонентами и пользователями в порядке и случаях, установленных договором и законода</w:t>
      </w:r>
      <w:r w:rsidR="00614B5A" w:rsidRPr="00CB1F74">
        <w:rPr>
          <w:rFonts w:ascii="Times New Roman" w:hAnsi="Times New Roman"/>
          <w:bCs/>
          <w:sz w:val="28"/>
          <w:szCs w:val="28"/>
        </w:rPr>
        <w:t>тельством Кыргызской Республики;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Предоставлять на бесплатной основе следующие информационно-справочные услуги: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выдача справки о кодах и номере телефона абонента сети местной телефонной связи (физического или юридического лица), о тарифах на услуги местной телефонной связи;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вызов бюро ремонта сети местной телефонной связи;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прием информации о технической неисправности, препятствующей пользованию услугами телефонной связи;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сообщение об изменении номера абонента в случае его замены по техническим причинам или изменения системы и плана нумерации.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Заключать договор в письменной форме, в двух экземплярах, один из которых передать абоненту. Включить в договор на оказание услуг следующее: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наименование (фирменное наименование) оператора электросвязи, перечень его филиалов, места их нахождения и режим работы; реквизиты выданной оператору электросвязи лицензии (лицензий); 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перечень услуг электросвязи, условия и порядок их оказания;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тарифный план; порядок, формы и системы оплаты услуг электросвязи;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порядок и сроки рассмотрения заявления о заключении договора;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порядок рассмотрения претензий абонента и (или) пользователя; </w:t>
      </w:r>
    </w:p>
    <w:p w:rsidR="00734738" w:rsidRPr="00CB1F74" w:rsidRDefault="00734738" w:rsidP="00734738">
      <w:pPr>
        <w:pStyle w:val="tkTekst"/>
        <w:tabs>
          <w:tab w:val="left" w:pos="0"/>
          <w:tab w:val="left" w:pos="567"/>
          <w:tab w:val="left" w:pos="993"/>
          <w:tab w:val="left" w:pos="1200"/>
          <w:tab w:val="left" w:pos="132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- номера телефонов информационно-справочных служб и бюро ремонта; сроки устранения повреждений.</w:t>
      </w:r>
    </w:p>
    <w:p w:rsidR="00734738" w:rsidRPr="00CB1F74" w:rsidRDefault="00734738" w:rsidP="00734738">
      <w:pPr>
        <w:pStyle w:val="a6"/>
        <w:tabs>
          <w:tab w:val="left" w:pos="0"/>
          <w:tab w:val="left" w:pos="709"/>
          <w:tab w:val="left" w:pos="851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lastRenderedPageBreak/>
        <w:t>В срок, не превышающий 30 рабочих дней со дня регистрации заявления на установку телефона или оказания услуги местной связи, сообщить заявителю (в письменной форме или устной</w:t>
      </w:r>
      <w:r w:rsidR="00066ACC" w:rsidRPr="00CB1F74">
        <w:rPr>
          <w:rFonts w:ascii="Times New Roman" w:hAnsi="Times New Roman"/>
          <w:bCs/>
          <w:sz w:val="28"/>
          <w:szCs w:val="28"/>
        </w:rPr>
        <w:t>,</w:t>
      </w:r>
      <w:r w:rsidRPr="00CB1F74">
        <w:rPr>
          <w:rFonts w:ascii="Times New Roman" w:hAnsi="Times New Roman"/>
          <w:bCs/>
          <w:sz w:val="28"/>
          <w:szCs w:val="28"/>
        </w:rPr>
        <w:t xml:space="preserve"> по желанию заявителя):</w:t>
      </w:r>
    </w:p>
    <w:p w:rsidR="00734738" w:rsidRPr="00CB1F74" w:rsidRDefault="00734738" w:rsidP="00874E7D">
      <w:pPr>
        <w:pStyle w:val="a6"/>
        <w:tabs>
          <w:tab w:val="left" w:pos="0"/>
          <w:tab w:val="left" w:pos="709"/>
          <w:tab w:val="left" w:pos="851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  <w:lang w:val="ky-KG"/>
        </w:rPr>
        <w:t xml:space="preserve">- </w:t>
      </w:r>
      <w:r w:rsidRPr="00CB1F74">
        <w:rPr>
          <w:rFonts w:ascii="Times New Roman" w:hAnsi="Times New Roman"/>
          <w:bCs/>
          <w:sz w:val="28"/>
          <w:szCs w:val="28"/>
        </w:rPr>
        <w:t>при наличии технической возможности предоставления доступа</w:t>
      </w:r>
      <w:r w:rsidR="00FD467D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="00FD467D" w:rsidRPr="00CB1F74">
        <w:rPr>
          <w:rFonts w:ascii="Times New Roman" w:hAnsi="Times New Roman"/>
          <w:sz w:val="28"/>
          <w:szCs w:val="28"/>
        </w:rPr>
        <w:t>– об</w:t>
      </w:r>
      <w:r w:rsidRPr="00CB1F74">
        <w:rPr>
          <w:rFonts w:ascii="Times New Roman" w:hAnsi="Times New Roman"/>
          <w:bCs/>
          <w:sz w:val="28"/>
          <w:szCs w:val="28"/>
        </w:rPr>
        <w:t xml:space="preserve"> установк</w:t>
      </w:r>
      <w:r w:rsidR="00FD467D" w:rsidRPr="00CB1F74">
        <w:rPr>
          <w:rFonts w:ascii="Times New Roman" w:hAnsi="Times New Roman"/>
          <w:bCs/>
          <w:sz w:val="28"/>
          <w:szCs w:val="28"/>
        </w:rPr>
        <w:t>е</w:t>
      </w:r>
      <w:r w:rsidRPr="00CB1F74">
        <w:rPr>
          <w:rFonts w:ascii="Times New Roman" w:hAnsi="Times New Roman"/>
          <w:bCs/>
          <w:sz w:val="28"/>
          <w:szCs w:val="28"/>
        </w:rPr>
        <w:t xml:space="preserve"> телефона</w:t>
      </w:r>
      <w:r w:rsidR="00573551" w:rsidRPr="00CB1F74">
        <w:rPr>
          <w:rFonts w:ascii="Times New Roman" w:hAnsi="Times New Roman"/>
          <w:bCs/>
          <w:sz w:val="28"/>
          <w:szCs w:val="28"/>
        </w:rPr>
        <w:t xml:space="preserve"> в соответствующие сроки</w:t>
      </w:r>
      <w:r w:rsidRPr="00CB1F74">
        <w:rPr>
          <w:rFonts w:ascii="Times New Roman" w:hAnsi="Times New Roman"/>
          <w:bCs/>
          <w:sz w:val="28"/>
          <w:szCs w:val="28"/>
        </w:rPr>
        <w:t xml:space="preserve"> или </w:t>
      </w:r>
      <w:r w:rsidR="00874E7D" w:rsidRPr="00CB1F74">
        <w:rPr>
          <w:rFonts w:ascii="Times New Roman" w:hAnsi="Times New Roman"/>
          <w:bCs/>
          <w:sz w:val="28"/>
          <w:szCs w:val="28"/>
        </w:rPr>
        <w:t xml:space="preserve">с момента </w:t>
      </w:r>
      <w:r w:rsidRPr="00CB1F74">
        <w:rPr>
          <w:rFonts w:ascii="Times New Roman" w:hAnsi="Times New Roman"/>
          <w:bCs/>
          <w:sz w:val="28"/>
          <w:szCs w:val="28"/>
        </w:rPr>
        <w:t xml:space="preserve">предоставления услуг местной связи; </w:t>
      </w:r>
    </w:p>
    <w:p w:rsidR="00734738" w:rsidRPr="00CB1F74" w:rsidRDefault="00734738" w:rsidP="00734738">
      <w:pPr>
        <w:pStyle w:val="a6"/>
        <w:tabs>
          <w:tab w:val="left" w:pos="0"/>
          <w:tab w:val="left" w:pos="709"/>
          <w:tab w:val="left" w:pos="851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  <w:lang w:val="ky-KG"/>
        </w:rPr>
        <w:t xml:space="preserve">- </w:t>
      </w:r>
      <w:r w:rsidRPr="00CB1F74">
        <w:rPr>
          <w:rFonts w:ascii="Times New Roman" w:hAnsi="Times New Roman"/>
          <w:bCs/>
          <w:sz w:val="28"/>
          <w:szCs w:val="28"/>
        </w:rPr>
        <w:t>при отсутствии технической возможности предоставления доступа предоставить калькуляцию строительно-монтажных работ и сообщить заявителю о стоимости их выполнения.</w:t>
      </w:r>
    </w:p>
    <w:p w:rsidR="00734738" w:rsidRPr="00CB1F74" w:rsidRDefault="00734738" w:rsidP="00734738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Указывать на телефонной карте предоплаты следующие сведения:</w:t>
      </w:r>
    </w:p>
    <w:p w:rsidR="00734738" w:rsidRPr="00CB1F74" w:rsidRDefault="00734738" w:rsidP="00734738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  <w:lang w:val="ky-KG"/>
        </w:rPr>
        <w:t xml:space="preserve">- </w:t>
      </w:r>
      <w:r w:rsidRPr="00CB1F74">
        <w:rPr>
          <w:rFonts w:ascii="Times New Roman" w:hAnsi="Times New Roman"/>
          <w:bCs/>
          <w:sz w:val="28"/>
          <w:szCs w:val="28"/>
        </w:rPr>
        <w:t>наименование (фирменное наименование) оператора электросвязи, выпустившего данную карту предоплаты услуг электросвязи;</w:t>
      </w:r>
    </w:p>
    <w:p w:rsidR="00734738" w:rsidRPr="00CB1F74" w:rsidRDefault="00734738" w:rsidP="00734738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реквизиты лицензии; наименование видов услуг электросвязи, оплачиваемых с использованием карты предоплаты услуг электросвязи; </w:t>
      </w:r>
    </w:p>
    <w:p w:rsidR="00734738" w:rsidRPr="00CB1F74" w:rsidRDefault="00734738" w:rsidP="00734738">
      <w:pPr>
        <w:pStyle w:val="a6"/>
        <w:tabs>
          <w:tab w:val="left" w:pos="0"/>
          <w:tab w:val="left" w:pos="567"/>
          <w:tab w:val="left" w:pos="132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размер авансового платежа оператору электросвязи, внесение которого подтверждает карта оплаты услуг телефонной связи; срок действия карты предоплаты услуг электросвязи.</w:t>
      </w:r>
    </w:p>
    <w:p w:rsidR="00E0406F" w:rsidRPr="00CB1F74" w:rsidRDefault="008A0F3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4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) при организации </w:t>
      </w:r>
      <w:proofErr w:type="spellStart"/>
      <w:r w:rsidR="00E0406F" w:rsidRPr="00CB1F74">
        <w:rPr>
          <w:rFonts w:ascii="Times New Roman" w:hAnsi="Times New Roman" w:cs="Times New Roman"/>
          <w:bCs/>
          <w:sz w:val="28"/>
          <w:szCs w:val="28"/>
        </w:rPr>
        <w:t>телематических</w:t>
      </w:r>
      <w:proofErr w:type="spellEnd"/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служб:</w:t>
      </w:r>
    </w:p>
    <w:p w:rsidR="00E0406F" w:rsidRPr="00CB1F74" w:rsidRDefault="00E53D69" w:rsidP="007B7465">
      <w:pPr>
        <w:pStyle w:val="a8"/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пе</w:t>
      </w:r>
      <w:r w:rsidR="00F51941" w:rsidRPr="00CB1F74">
        <w:rPr>
          <w:rFonts w:ascii="Times New Roman" w:hAnsi="Times New Roman"/>
          <w:bCs/>
          <w:sz w:val="28"/>
          <w:szCs w:val="28"/>
        </w:rPr>
        <w:t xml:space="preserve">рвые </w:t>
      </w:r>
      <w:r w:rsidR="00C51169" w:rsidRPr="00CB1F74">
        <w:rPr>
          <w:rFonts w:ascii="Times New Roman" w:hAnsi="Times New Roman"/>
          <w:bCs/>
          <w:sz w:val="28"/>
          <w:szCs w:val="28"/>
        </w:rPr>
        <w:t>тридцать</w:t>
      </w:r>
      <w:r w:rsidR="00F51941" w:rsidRPr="00CB1F74">
        <w:rPr>
          <w:rFonts w:ascii="Times New Roman" w:hAnsi="Times New Roman"/>
          <w:bCs/>
          <w:sz w:val="28"/>
          <w:szCs w:val="28"/>
        </w:rPr>
        <w:t xml:space="preserve"> секунд</w:t>
      </w:r>
      <w:r w:rsidR="00E0406F" w:rsidRPr="00CB1F74">
        <w:rPr>
          <w:rFonts w:ascii="Times New Roman" w:hAnsi="Times New Roman"/>
          <w:bCs/>
          <w:sz w:val="28"/>
          <w:szCs w:val="28"/>
        </w:rPr>
        <w:t xml:space="preserve"> при голосовом соединении </w:t>
      </w:r>
      <w:r w:rsidR="007124FD" w:rsidRPr="00CB1F74">
        <w:rPr>
          <w:rFonts w:ascii="Times New Roman" w:hAnsi="Times New Roman"/>
          <w:bCs/>
          <w:sz w:val="28"/>
          <w:szCs w:val="28"/>
        </w:rPr>
        <w:t xml:space="preserve">предоставлять </w:t>
      </w:r>
      <w:r w:rsidR="00D801AD" w:rsidRPr="00CB1F74">
        <w:rPr>
          <w:rFonts w:ascii="Times New Roman" w:hAnsi="Times New Roman"/>
          <w:bCs/>
          <w:sz w:val="28"/>
          <w:szCs w:val="28"/>
        </w:rPr>
        <w:t xml:space="preserve">информацию </w:t>
      </w:r>
      <w:r w:rsidR="007124FD" w:rsidRPr="00CB1F74">
        <w:rPr>
          <w:rFonts w:ascii="Times New Roman" w:hAnsi="Times New Roman"/>
          <w:bCs/>
          <w:sz w:val="28"/>
          <w:szCs w:val="28"/>
        </w:rPr>
        <w:t>бесплатно</w:t>
      </w:r>
      <w:r w:rsidR="00E0406F" w:rsidRPr="00CB1F74">
        <w:rPr>
          <w:rFonts w:ascii="Times New Roman" w:hAnsi="Times New Roman"/>
          <w:bCs/>
          <w:sz w:val="28"/>
          <w:szCs w:val="28"/>
        </w:rPr>
        <w:t>, в течение которой необходимо информировать абонента о то</w:t>
      </w:r>
      <w:r w:rsidR="001B4888" w:rsidRPr="00CB1F74">
        <w:rPr>
          <w:rFonts w:ascii="Times New Roman" w:hAnsi="Times New Roman"/>
          <w:bCs/>
          <w:sz w:val="28"/>
          <w:szCs w:val="28"/>
        </w:rPr>
        <w:t>м, какая услуга предоставляется</w:t>
      </w:r>
      <w:r w:rsidR="00874E7D" w:rsidRPr="00CB1F74">
        <w:rPr>
          <w:rFonts w:ascii="Times New Roman" w:hAnsi="Times New Roman"/>
          <w:bCs/>
          <w:sz w:val="28"/>
          <w:szCs w:val="28"/>
        </w:rPr>
        <w:t>,</w:t>
      </w:r>
      <w:r w:rsidR="00E0406F" w:rsidRPr="00CB1F74">
        <w:rPr>
          <w:rFonts w:ascii="Times New Roman" w:hAnsi="Times New Roman"/>
          <w:bCs/>
          <w:sz w:val="28"/>
          <w:szCs w:val="28"/>
        </w:rPr>
        <w:t xml:space="preserve"> и</w:t>
      </w:r>
      <w:r w:rsidR="00874E7D" w:rsidRPr="00CB1F74">
        <w:rPr>
          <w:rFonts w:ascii="Times New Roman" w:hAnsi="Times New Roman"/>
          <w:bCs/>
          <w:sz w:val="28"/>
          <w:szCs w:val="28"/>
        </w:rPr>
        <w:t xml:space="preserve"> о </w:t>
      </w:r>
      <w:r w:rsidR="00E0406F" w:rsidRPr="00CB1F74">
        <w:rPr>
          <w:rFonts w:ascii="Times New Roman" w:hAnsi="Times New Roman"/>
          <w:bCs/>
          <w:sz w:val="28"/>
          <w:szCs w:val="28"/>
        </w:rPr>
        <w:t xml:space="preserve">ее тарификации. </w:t>
      </w:r>
      <w:r w:rsidR="00FB41DD" w:rsidRPr="00CB1F74">
        <w:rPr>
          <w:rFonts w:ascii="Times New Roman" w:hAnsi="Times New Roman"/>
          <w:bCs/>
          <w:sz w:val="28"/>
          <w:szCs w:val="28"/>
        </w:rPr>
        <w:t xml:space="preserve">Тридцать первую </w:t>
      </w:r>
      <w:r w:rsidR="00F54D7A" w:rsidRPr="00CB1F74">
        <w:rPr>
          <w:rFonts w:ascii="Times New Roman" w:hAnsi="Times New Roman"/>
          <w:bCs/>
          <w:sz w:val="28"/>
          <w:szCs w:val="28"/>
        </w:rPr>
        <w:t>секунду</w:t>
      </w:r>
      <w:r w:rsidR="00E0406F" w:rsidRPr="00CB1F74">
        <w:rPr>
          <w:rFonts w:ascii="Times New Roman" w:hAnsi="Times New Roman"/>
          <w:bCs/>
          <w:sz w:val="28"/>
          <w:szCs w:val="28"/>
        </w:rPr>
        <w:t xml:space="preserve"> считать началом отсчета времени, подлежащего тарификации;</w:t>
      </w:r>
    </w:p>
    <w:p w:rsidR="00E0406F" w:rsidRPr="00CB1F74" w:rsidRDefault="00E0406F" w:rsidP="007B7465">
      <w:pPr>
        <w:pStyle w:val="a8"/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взимать плату с абонентов/пользователей за фактически оказанные услуги;</w:t>
      </w:r>
    </w:p>
    <w:p w:rsidR="00E0406F" w:rsidRPr="00CB1F74" w:rsidRDefault="00E0406F" w:rsidP="007B7465">
      <w:pPr>
        <w:pStyle w:val="a8"/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услугу </w:t>
      </w:r>
      <w:proofErr w:type="spellStart"/>
      <w:r w:rsidRPr="00CB1F74">
        <w:rPr>
          <w:rFonts w:ascii="Times New Roman" w:hAnsi="Times New Roman"/>
          <w:bCs/>
          <w:sz w:val="28"/>
          <w:szCs w:val="28"/>
        </w:rPr>
        <w:t>телематических</w:t>
      </w:r>
      <w:proofErr w:type="spellEnd"/>
      <w:r w:rsidRPr="00CB1F74">
        <w:rPr>
          <w:rFonts w:ascii="Times New Roman" w:hAnsi="Times New Roman"/>
          <w:bCs/>
          <w:sz w:val="28"/>
          <w:szCs w:val="28"/>
        </w:rPr>
        <w:t xml:space="preserve"> служб оказывать в один этап, т.е. с одного запроса на короткий номер или на уникальный код, в случае действия партнерской программы провайдера;</w:t>
      </w:r>
    </w:p>
    <w:p w:rsidR="00E0406F" w:rsidRPr="00CB1F74" w:rsidRDefault="00E0406F" w:rsidP="007B7465">
      <w:pPr>
        <w:pStyle w:val="a8"/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предотвращать оказание дополнительных услуг, которые не являются технол</w:t>
      </w:r>
      <w:r w:rsidR="002B5C7E" w:rsidRPr="00CB1F74">
        <w:rPr>
          <w:rFonts w:ascii="Times New Roman" w:hAnsi="Times New Roman"/>
          <w:bCs/>
          <w:sz w:val="28"/>
          <w:szCs w:val="28"/>
        </w:rPr>
        <w:t xml:space="preserve">огически неразрывно </w:t>
      </w:r>
      <w:r w:rsidR="007124FD" w:rsidRPr="00CB1F74">
        <w:rPr>
          <w:rFonts w:ascii="Times New Roman" w:hAnsi="Times New Roman"/>
          <w:bCs/>
          <w:sz w:val="28"/>
          <w:szCs w:val="28"/>
        </w:rPr>
        <w:t xml:space="preserve">связанными </w:t>
      </w:r>
      <w:r w:rsidRPr="00CB1F74">
        <w:rPr>
          <w:rFonts w:ascii="Times New Roman" w:hAnsi="Times New Roman"/>
          <w:bCs/>
          <w:sz w:val="28"/>
          <w:szCs w:val="28"/>
        </w:rPr>
        <w:t xml:space="preserve">с основной услугой и при этом </w:t>
      </w:r>
      <w:r w:rsidR="00614B5A" w:rsidRPr="00CB1F74">
        <w:rPr>
          <w:rFonts w:ascii="Times New Roman" w:hAnsi="Times New Roman"/>
          <w:bCs/>
          <w:sz w:val="28"/>
          <w:szCs w:val="28"/>
        </w:rPr>
        <w:t>увеличивают стоимость услуг;</w:t>
      </w:r>
    </w:p>
    <w:p w:rsidR="00AF138F" w:rsidRPr="00CB1F74" w:rsidRDefault="008A0F3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</w:t>
      </w:r>
      <w:r w:rsidR="00AF138F" w:rsidRPr="00CB1F74">
        <w:rPr>
          <w:rFonts w:ascii="Times New Roman" w:hAnsi="Times New Roman" w:cs="Times New Roman"/>
          <w:sz w:val="28"/>
          <w:szCs w:val="28"/>
        </w:rPr>
        <w:t>) при организации межсетевого соединения:</w:t>
      </w:r>
    </w:p>
    <w:p w:rsidR="00AF138F" w:rsidRPr="00CB1F74" w:rsidRDefault="00AF138F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создавать и эксплуатировать сеть таким образом, чтобы пользователю одной из таких сетей была предоставлена надежная связь с пользователями этой или любой другой сети электросвязи общего пользования;</w:t>
      </w:r>
    </w:p>
    <w:p w:rsidR="00AF138F" w:rsidRPr="00CB1F74" w:rsidRDefault="00AF138F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не подавлять, не модифицировать или иным способом не изменять передаваемые данные номера абонента, инициирующего вызов, если такие изменения могут привести к изменению кода сети или кода географически определяемой зоны нумерации</w:t>
      </w:r>
      <w:r w:rsidR="002B5C7E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и/или передаваемого номера абонента, инициирующего вызов, и/или согласованных в соответствующих документах размеров оплаты (та</w:t>
      </w:r>
      <w:r w:rsidR="002B5C7E" w:rsidRPr="00CB1F74">
        <w:rPr>
          <w:rFonts w:ascii="Times New Roman" w:hAnsi="Times New Roman" w:cs="Times New Roman"/>
          <w:sz w:val="28"/>
          <w:szCs w:val="28"/>
        </w:rPr>
        <w:t>рифов) за межсетевое соединение.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Согласовать с оператором, запрашивающим межсетевое соединение, условия договора о межсетевом соединении или доступе</w:t>
      </w:r>
      <w:r w:rsidR="002B5C7E" w:rsidRPr="00CB1F74">
        <w:rPr>
          <w:rFonts w:ascii="Times New Roman" w:hAnsi="Times New Roman" w:cs="Times New Roman"/>
          <w:sz w:val="28"/>
          <w:szCs w:val="28"/>
        </w:rPr>
        <w:t>,</w:t>
      </w:r>
      <w:r w:rsidRPr="00CB1F74">
        <w:rPr>
          <w:rFonts w:ascii="Times New Roman" w:hAnsi="Times New Roman" w:cs="Times New Roman"/>
          <w:sz w:val="28"/>
          <w:szCs w:val="28"/>
        </w:rPr>
        <w:t xml:space="preserve"> для того, чтобы: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присоединить и поддерживать соединение сетей электросвязи обоих операторов; 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предоставить доступ к таким средствам и сооружениям электросвязи, включая места расположения оборудования, кабельную канализацию, опоры, линии абонентского доступа и подземные сооружения, доступ к которым требуется оператору, запра</w:t>
      </w:r>
      <w:r w:rsidR="008C5339" w:rsidRPr="00CB1F74">
        <w:rPr>
          <w:rFonts w:ascii="Times New Roman" w:hAnsi="Times New Roman" w:cs="Times New Roman"/>
          <w:sz w:val="28"/>
          <w:szCs w:val="28"/>
        </w:rPr>
        <w:t>шивающему межсетевое соединение</w:t>
      </w:r>
      <w:r w:rsidRPr="00CB1F74">
        <w:rPr>
          <w:rFonts w:ascii="Times New Roman" w:hAnsi="Times New Roman" w:cs="Times New Roman"/>
          <w:sz w:val="28"/>
          <w:szCs w:val="28"/>
        </w:rPr>
        <w:t xml:space="preserve"> для достижения и поддержания межсетевого соединения</w:t>
      </w:r>
      <w:r w:rsidR="002B5C7E" w:rsidRPr="00CB1F74">
        <w:rPr>
          <w:rFonts w:ascii="Times New Roman" w:hAnsi="Times New Roman" w:cs="Times New Roman"/>
          <w:sz w:val="28"/>
          <w:szCs w:val="28"/>
        </w:rPr>
        <w:t>;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не отказывать в межсетевом соединении, если существуют технические возможности для его выполнения. Любой отказ в межсетевом соединении полностью обосновать.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Обеспечивать качественное и бесперебойное межсетевое соединение, и не допускать прерывания в одностороннем порядке всего соединения полностью или его части, а также ограничения предоставления какой-либо услуги межсетевого соединения, либо перекрытия доступа к любым соответствующим средствам электросвязи, за исключением случаев: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когда есть решение суда, вступившее в законную силу; по соглашению сторон; когда лицензия оператора электросвязи аннулирована;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когда деятельность субъекта предпринимательства прекращена; при возникновении спора между операторами электросвязи, после его рассмотрения Лицензиаром, если одна из сторон представила документы, подтверждающие материальные потери и/или угрозу функционированию сети оператора электросвязи;</w:t>
      </w:r>
    </w:p>
    <w:p w:rsidR="0022532E" w:rsidRPr="00CB1F74" w:rsidRDefault="0022532E" w:rsidP="0022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при непрерывном отсутствии пользовательского трафика в течение 60 (шестидесяти) календарных дней, при этом оператор электросвязи, инициирующий расторжение договора о межсетевом соединении, должен иметь данные </w:t>
      </w:r>
      <w:proofErr w:type="spellStart"/>
      <w:r w:rsidRPr="00CB1F74">
        <w:rPr>
          <w:rFonts w:ascii="Times New Roman" w:hAnsi="Times New Roman" w:cs="Times New Roman"/>
          <w:sz w:val="28"/>
          <w:szCs w:val="28"/>
        </w:rPr>
        <w:t>биллинговой</w:t>
      </w:r>
      <w:proofErr w:type="spellEnd"/>
      <w:r w:rsidRPr="00CB1F74">
        <w:rPr>
          <w:rFonts w:ascii="Times New Roman" w:hAnsi="Times New Roman" w:cs="Times New Roman"/>
          <w:sz w:val="28"/>
          <w:szCs w:val="28"/>
        </w:rPr>
        <w:t xml:space="preserve"> системы, сведения по загрузке межсетевого канала, подтверждающие отсутствие пользовательского трафика в течение 60 (шестидесяти) календарных последовательных дней</w:t>
      </w:r>
      <w:r w:rsidR="002B5C7E" w:rsidRPr="00CB1F74">
        <w:rPr>
          <w:rFonts w:ascii="Times New Roman" w:hAnsi="Times New Roman" w:cs="Times New Roman"/>
          <w:sz w:val="28"/>
          <w:szCs w:val="28"/>
        </w:rPr>
        <w:t>;</w:t>
      </w:r>
    </w:p>
    <w:p w:rsidR="00AF138F" w:rsidRPr="00CB1F74" w:rsidRDefault="008A0F35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</w:t>
      </w:r>
      <w:r w:rsidR="00AF138F" w:rsidRPr="00CB1F74">
        <w:rPr>
          <w:rFonts w:ascii="Times New Roman" w:hAnsi="Times New Roman" w:cs="Times New Roman"/>
          <w:sz w:val="28"/>
          <w:szCs w:val="28"/>
        </w:rPr>
        <w:t>) при использовании в своей деятельности ресурса нумерации:</w:t>
      </w:r>
    </w:p>
    <w:p w:rsidR="00AF138F" w:rsidRPr="00CB1F74" w:rsidRDefault="00AF138F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использовать в своей сети только тот ресурс нумерации, который был выделен приказом Лицензиара;</w:t>
      </w:r>
    </w:p>
    <w:p w:rsidR="00C504FE" w:rsidRPr="00CB1F74" w:rsidRDefault="00C504FE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  <w:lang w:val="ky-KG"/>
        </w:rPr>
        <w:t xml:space="preserve">- соблюдать </w:t>
      </w:r>
      <w:r w:rsidR="006A053C" w:rsidRPr="00CB1F74">
        <w:rPr>
          <w:rFonts w:ascii="Times New Roman" w:hAnsi="Times New Roman" w:cs="Times New Roman"/>
          <w:sz w:val="28"/>
          <w:szCs w:val="28"/>
          <w:lang w:val="ky-KG"/>
        </w:rPr>
        <w:t xml:space="preserve">систему нумерации сетей электросвязи </w:t>
      </w:r>
      <w:r w:rsidR="00050111" w:rsidRPr="00CB1F74">
        <w:rPr>
          <w:rFonts w:ascii="Times New Roman" w:hAnsi="Times New Roman" w:cs="Times New Roman"/>
          <w:sz w:val="28"/>
          <w:szCs w:val="28"/>
          <w:lang w:val="ky-KG"/>
        </w:rPr>
        <w:t>Национальной системы и плана нумерациисетей электросвязи Кыргызской Республики</w:t>
      </w:r>
      <w:r w:rsidR="00614B5A" w:rsidRPr="00CB1F7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0406F" w:rsidRPr="00CB1F74" w:rsidRDefault="008A0F35" w:rsidP="007B7465">
      <w:pPr>
        <w:pStyle w:val="MT5"/>
        <w:numPr>
          <w:ilvl w:val="0"/>
          <w:numId w:val="0"/>
        </w:numPr>
        <w:tabs>
          <w:tab w:val="left" w:pos="567"/>
        </w:tabs>
        <w:spacing w:after="0"/>
        <w:ind w:firstLine="709"/>
        <w:rPr>
          <w:b/>
          <w:bCs/>
          <w:sz w:val="28"/>
          <w:szCs w:val="28"/>
          <w:lang w:val="ru-RU" w:eastAsia="ru-RU"/>
        </w:rPr>
      </w:pPr>
      <w:r w:rsidRPr="00CB1F74">
        <w:rPr>
          <w:bCs/>
          <w:sz w:val="28"/>
          <w:szCs w:val="28"/>
          <w:lang w:val="ru-RU"/>
        </w:rPr>
        <w:t>7</w:t>
      </w:r>
      <w:r w:rsidR="007231FA" w:rsidRPr="00CB1F74">
        <w:rPr>
          <w:bCs/>
          <w:sz w:val="28"/>
          <w:szCs w:val="28"/>
          <w:lang w:val="ru-RU"/>
        </w:rPr>
        <w:t>) п</w:t>
      </w:r>
      <w:r w:rsidR="00E0406F" w:rsidRPr="00CB1F74">
        <w:rPr>
          <w:bCs/>
          <w:sz w:val="28"/>
          <w:szCs w:val="28"/>
          <w:lang w:val="ru-RU"/>
        </w:rPr>
        <w:t>ри организации т</w:t>
      </w:r>
      <w:r w:rsidR="00E0406F" w:rsidRPr="00CB1F74">
        <w:rPr>
          <w:bCs/>
          <w:sz w:val="28"/>
          <w:szCs w:val="28"/>
          <w:lang w:val="ru-RU" w:eastAsia="ru-RU"/>
        </w:rPr>
        <w:t>елеграфной связи:</w:t>
      </w:r>
    </w:p>
    <w:p w:rsidR="00E0406F" w:rsidRPr="00CB1F74" w:rsidRDefault="007124FD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обеспечить прием телеграмм </w:t>
      </w:r>
      <w:r w:rsidR="00E0406F" w:rsidRPr="00CB1F74">
        <w:rPr>
          <w:rFonts w:ascii="Times New Roman" w:hAnsi="Times New Roman"/>
          <w:bCs/>
          <w:sz w:val="28"/>
          <w:szCs w:val="28"/>
        </w:rPr>
        <w:t>в соответствии с установленным режимом работы телеграфных служб, с предоставлением пользователям необходимой и достоверной информации о режиме работы (рабочие и выходные дни, часы приема и доставки телеграмм) и предоставляемых услугах;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lastRenderedPageBreak/>
        <w:t>- организовать хранение всех документов телеграфной отчетности в текущем архиве и архиве долгосрочного хранения таким образом, чтобы была обеспечена тайна телеграфной переписки, сохранность всех документов;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принимать пре</w:t>
      </w:r>
      <w:r w:rsidR="007124FD" w:rsidRPr="00CB1F74">
        <w:rPr>
          <w:rFonts w:ascii="Times New Roman" w:hAnsi="Times New Roman"/>
          <w:bCs/>
          <w:sz w:val="28"/>
          <w:szCs w:val="28"/>
        </w:rPr>
        <w:t>тензии от пользователя услуг на</w:t>
      </w:r>
      <w:r w:rsidRPr="00CB1F74">
        <w:rPr>
          <w:rFonts w:ascii="Times New Roman" w:hAnsi="Times New Roman"/>
          <w:bCs/>
          <w:sz w:val="28"/>
          <w:szCs w:val="28"/>
        </w:rPr>
        <w:t xml:space="preserve"> неисполнение или ненадлежащее исполнение обязательств при предоставлении услуг телеграфной связи. Претензии принимаются в письменной форме и подлежат обязательной регистрации оператором связи в установленном порядке;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принимать претензии   в течение месяца со дня, когда пользователь узнал или мог узнать о неисполнении или ненадлежащем исполнении обязательств;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рассмотреть поступившую претензию и направить письменный ответ   в течение месяца со дня поступления;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нести материальную ответственность в размере внесенной платы за телеграмму за искажение текста телеграммы, изменившее ее смысл, недоставку или несвоевременное вручение телеграммы адресату по вине лицензиата. Возмещение </w:t>
      </w:r>
      <w:r w:rsidR="002044CE" w:rsidRPr="00CB1F74">
        <w:rPr>
          <w:rFonts w:ascii="Times New Roman" w:hAnsi="Times New Roman"/>
          <w:bCs/>
          <w:sz w:val="28"/>
          <w:szCs w:val="28"/>
        </w:rPr>
        <w:t xml:space="preserve">денежных средств </w:t>
      </w:r>
      <w:r w:rsidRPr="00CB1F74">
        <w:rPr>
          <w:rFonts w:ascii="Times New Roman" w:hAnsi="Times New Roman"/>
          <w:bCs/>
          <w:sz w:val="28"/>
          <w:szCs w:val="28"/>
        </w:rPr>
        <w:t>отправителю или адресату производится не позднее чем через 20 дней после установления вины оператора;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соблюдать следующие контрольные сроки при обработке входящих и исходящих телеграмм, прохождении телеграмм от отправителя до адресата по межгосударственным связям, между городами и внутри городов: обыкновенные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6 часов, срочные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3 час. Между населенными пунктами, имеющими телеграфную связь, и между этими пунктами и городами: обыкновенные - до 12 часов, срочные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6 часов, уведомления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24 часов, письма-телеграммы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48 часов. Между населенными пунктами, не имеющими телеграфной связи, и между этими пунктами и городами, а также пунктами, имеющими телеграфную связь: обыкновенные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24 часов, срочные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6 </w:t>
      </w:r>
      <w:r w:rsidR="007124FD" w:rsidRPr="00CB1F74">
        <w:rPr>
          <w:rFonts w:ascii="Times New Roman" w:hAnsi="Times New Roman"/>
          <w:bCs/>
          <w:sz w:val="28"/>
          <w:szCs w:val="28"/>
        </w:rPr>
        <w:t xml:space="preserve">часов, уведомления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="007124FD" w:rsidRPr="00CB1F74">
        <w:rPr>
          <w:rFonts w:ascii="Times New Roman" w:hAnsi="Times New Roman"/>
          <w:bCs/>
          <w:sz w:val="28"/>
          <w:szCs w:val="28"/>
        </w:rPr>
        <w:t xml:space="preserve"> до </w:t>
      </w:r>
      <w:r w:rsidRPr="00CB1F74">
        <w:rPr>
          <w:rFonts w:ascii="Times New Roman" w:hAnsi="Times New Roman"/>
          <w:bCs/>
          <w:sz w:val="28"/>
          <w:szCs w:val="28"/>
        </w:rPr>
        <w:t xml:space="preserve">24 часов, письма-телеграммы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48 часов; 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сроки прохождения телеграмм </w:t>
      </w:r>
      <w:r w:rsidR="001E11F9" w:rsidRPr="00CB1F74">
        <w:rPr>
          <w:rFonts w:ascii="Times New Roman" w:hAnsi="Times New Roman"/>
          <w:bCs/>
          <w:sz w:val="28"/>
          <w:szCs w:val="28"/>
        </w:rPr>
        <w:t>определять,</w:t>
      </w:r>
      <w:r w:rsidRPr="00CB1F74">
        <w:rPr>
          <w:rFonts w:ascii="Times New Roman" w:hAnsi="Times New Roman"/>
          <w:bCs/>
          <w:sz w:val="28"/>
          <w:szCs w:val="28"/>
        </w:rPr>
        <w:t xml:space="preserve"> как время с момента приема в пункте подачи до момента вручения телеграммы адресату. В сроки прохождения телеграмм (вручени</w:t>
      </w:r>
      <w:r w:rsidR="002B5C7E" w:rsidRPr="00CB1F74">
        <w:rPr>
          <w:rFonts w:ascii="Times New Roman" w:hAnsi="Times New Roman"/>
          <w:bCs/>
          <w:sz w:val="28"/>
          <w:szCs w:val="28"/>
        </w:rPr>
        <w:t>е</w:t>
      </w:r>
      <w:r w:rsidRPr="00CB1F74">
        <w:rPr>
          <w:rFonts w:ascii="Times New Roman" w:hAnsi="Times New Roman"/>
          <w:bCs/>
          <w:sz w:val="28"/>
          <w:szCs w:val="28"/>
        </w:rPr>
        <w:t xml:space="preserve"> отправителю уведомления о вручении телеграммы) не включать время, в течение которого в соответствии с установленным режимом работы пункт связи в месте назначения телеграммы не осуществляет доставку телеграмм, время пересылки телеграмм средствами почтовой связи, а также время</w:t>
      </w:r>
      <w:r w:rsidR="002B5C7E" w:rsidRPr="00CB1F74">
        <w:rPr>
          <w:rFonts w:ascii="Times New Roman" w:hAnsi="Times New Roman"/>
          <w:bCs/>
          <w:sz w:val="28"/>
          <w:szCs w:val="28"/>
        </w:rPr>
        <w:t>,</w:t>
      </w:r>
      <w:r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="001E11F9" w:rsidRPr="00CB1F74">
        <w:rPr>
          <w:rFonts w:ascii="Times New Roman" w:hAnsi="Times New Roman"/>
          <w:bCs/>
          <w:sz w:val="28"/>
          <w:szCs w:val="28"/>
        </w:rPr>
        <w:t>в течение</w:t>
      </w:r>
      <w:r w:rsidRPr="00CB1F74">
        <w:rPr>
          <w:rFonts w:ascii="Times New Roman" w:hAnsi="Times New Roman"/>
          <w:bCs/>
          <w:sz w:val="28"/>
          <w:szCs w:val="28"/>
        </w:rPr>
        <w:t xml:space="preserve"> которого телеграммы или уведомления не могут быть доставлены по причинам, не зависящим от оператора связи;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Обеспечить доставку телеграмм в зависимости от категорий: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категорий «Внеочередные», «Правительственные»</w:t>
      </w:r>
      <w:r w:rsidR="002B5C7E" w:rsidRPr="00CB1F74">
        <w:rPr>
          <w:rFonts w:ascii="Times New Roman" w:hAnsi="Times New Roman"/>
          <w:bCs/>
          <w:sz w:val="28"/>
          <w:szCs w:val="28"/>
        </w:rPr>
        <w:t xml:space="preserve">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круглосуточно;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lastRenderedPageBreak/>
        <w:t xml:space="preserve">- категорий «срочная»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в период работы доставочного участка, в установленный контрольный срок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2 часа;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категории «обыкновенная»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в день поступления в период работы доставочного участка. Телеграммы в адреса предприятий, учреждений и организаций, имеющих абонентские установки, передавать с телеграфа непосредственно на эти установки круглосуточно, в контрольные сроки, установленные для передачи телеграмм. Телеграммы, адресованные в сельские отделения связи, не имеющие телеграфной связи, передавать по телефону. При отсутствии связи по телефону отправляются адресатам по почте.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Обеспечить хранение телеграфной документации: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переводных телеграмм банков – в течение 7 месяцев; 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для международных телеграмм и расписок к ним </w:t>
      </w:r>
      <w:r w:rsidR="002B5C7E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в течение 7 месяцев;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- для внутренних телеграмм и расписок к ним – в течение 2 месяцев.</w:t>
      </w:r>
    </w:p>
    <w:p w:rsidR="007716C0" w:rsidRPr="00CB1F74" w:rsidRDefault="007716C0" w:rsidP="007716C0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Время хранения рассчитывается со дня установления даты телеграммы и документов к ним</w:t>
      </w:r>
      <w:r w:rsidR="008E4CEB" w:rsidRPr="00CB1F74">
        <w:rPr>
          <w:rFonts w:ascii="Times New Roman" w:hAnsi="Times New Roman"/>
          <w:bCs/>
          <w:sz w:val="28"/>
          <w:szCs w:val="28"/>
        </w:rPr>
        <w:t>;</w:t>
      </w:r>
    </w:p>
    <w:p w:rsidR="00E0406F" w:rsidRPr="00CB1F74" w:rsidRDefault="00E0406F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применять сроки обработки телеграмм разных категорий согласно таблице: </w:t>
      </w:r>
    </w:p>
    <w:p w:rsidR="00E0406F" w:rsidRPr="00CB1F74" w:rsidRDefault="00E0406F" w:rsidP="001E11F9">
      <w:pPr>
        <w:pStyle w:val="a3"/>
        <w:ind w:left="7788"/>
        <w:jc w:val="right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Таблица</w:t>
      </w:r>
    </w:p>
    <w:p w:rsidR="001E11F9" w:rsidRPr="00CB1F74" w:rsidRDefault="001E11F9" w:rsidP="001E11F9">
      <w:pPr>
        <w:pStyle w:val="a3"/>
        <w:ind w:left="7788"/>
        <w:jc w:val="right"/>
        <w:rPr>
          <w:rFonts w:ascii="Times New Roman" w:hAnsi="Times New Roman"/>
          <w:bCs/>
          <w:sz w:val="28"/>
          <w:szCs w:val="28"/>
        </w:rPr>
      </w:pPr>
    </w:p>
    <w:p w:rsidR="00E0406F" w:rsidRPr="00CB1F74" w:rsidRDefault="00E0406F" w:rsidP="00BF488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CB1F74">
        <w:rPr>
          <w:rFonts w:ascii="Times New Roman" w:hAnsi="Times New Roman"/>
          <w:b/>
          <w:bCs/>
          <w:sz w:val="28"/>
          <w:szCs w:val="28"/>
        </w:rPr>
        <w:t>Контрольные сроки обработки телеграмм</w:t>
      </w:r>
    </w:p>
    <w:p w:rsidR="00E0406F" w:rsidRPr="00CB1F74" w:rsidRDefault="00E0406F" w:rsidP="00BF488C">
      <w:pPr>
        <w:pStyle w:val="a3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2"/>
        <w:gridCol w:w="1514"/>
        <w:gridCol w:w="1712"/>
        <w:gridCol w:w="1737"/>
        <w:gridCol w:w="1712"/>
      </w:tblGrid>
      <w:tr w:rsidR="00E0406F" w:rsidRPr="00CB1F74" w:rsidTr="0061790B">
        <w:tc>
          <w:tcPr>
            <w:tcW w:w="2518" w:type="dxa"/>
            <w:vMerge w:val="restart"/>
          </w:tcPr>
          <w:p w:rsidR="005066EA" w:rsidRPr="00CB1F74" w:rsidRDefault="00E0406F" w:rsidP="005066EA">
            <w:pPr>
              <w:pStyle w:val="a3"/>
              <w:tabs>
                <w:tab w:val="left" w:pos="1275"/>
              </w:tabs>
              <w:ind w:firstLine="14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Категории</w:t>
            </w:r>
          </w:p>
          <w:p w:rsidR="00E0406F" w:rsidRPr="00CB1F74" w:rsidRDefault="00E0406F" w:rsidP="005066EA">
            <w:pPr>
              <w:pStyle w:val="a3"/>
              <w:tabs>
                <w:tab w:val="left" w:pos="1275"/>
              </w:tabs>
              <w:ind w:firstLine="14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телеграмм</w:t>
            </w:r>
          </w:p>
        </w:tc>
        <w:tc>
          <w:tcPr>
            <w:tcW w:w="7053" w:type="dxa"/>
            <w:gridSpan w:val="4"/>
          </w:tcPr>
          <w:p w:rsidR="00E0406F" w:rsidRPr="00CB1F74" w:rsidRDefault="00E0406F" w:rsidP="007B7465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Контрольные сроки обработки на всех предприятиях</w:t>
            </w:r>
          </w:p>
        </w:tc>
      </w:tr>
      <w:tr w:rsidR="00E0406F" w:rsidRPr="00CB1F74" w:rsidTr="0061790B">
        <w:tc>
          <w:tcPr>
            <w:tcW w:w="2518" w:type="dxa"/>
            <w:vMerge/>
          </w:tcPr>
          <w:p w:rsidR="00E0406F" w:rsidRPr="00CB1F74" w:rsidRDefault="00E0406F" w:rsidP="007B7465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3" w:type="dxa"/>
            <w:gridSpan w:val="2"/>
          </w:tcPr>
          <w:p w:rsidR="00E0406F" w:rsidRPr="00CB1F74" w:rsidRDefault="00E0406F" w:rsidP="007B7465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передачи</w:t>
            </w:r>
          </w:p>
        </w:tc>
        <w:tc>
          <w:tcPr>
            <w:tcW w:w="3650" w:type="dxa"/>
            <w:gridSpan w:val="2"/>
          </w:tcPr>
          <w:p w:rsidR="00E0406F" w:rsidRPr="00CB1F74" w:rsidRDefault="00E0406F" w:rsidP="007B7465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доставки</w:t>
            </w:r>
          </w:p>
        </w:tc>
      </w:tr>
      <w:tr w:rsidR="00E0406F" w:rsidRPr="00CB1F74" w:rsidTr="0061790B">
        <w:tc>
          <w:tcPr>
            <w:tcW w:w="2518" w:type="dxa"/>
            <w:vMerge/>
          </w:tcPr>
          <w:p w:rsidR="00E0406F" w:rsidRPr="00CB1F74" w:rsidRDefault="00E0406F" w:rsidP="007B7465">
            <w:pPr>
              <w:pStyle w:val="a3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час.</w:t>
            </w:r>
          </w:p>
        </w:tc>
        <w:tc>
          <w:tcPr>
            <w:tcW w:w="1806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мин.</w:t>
            </w:r>
          </w:p>
        </w:tc>
        <w:tc>
          <w:tcPr>
            <w:tcW w:w="1843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час.</w:t>
            </w:r>
          </w:p>
        </w:tc>
        <w:tc>
          <w:tcPr>
            <w:tcW w:w="1807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мин.</w:t>
            </w:r>
          </w:p>
        </w:tc>
      </w:tr>
      <w:tr w:rsidR="00E0406F" w:rsidRPr="00CB1F74" w:rsidTr="0061790B">
        <w:tc>
          <w:tcPr>
            <w:tcW w:w="2518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Вне</w:t>
            </w:r>
            <w:r w:rsidR="005066EA"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категорий, правительственные, срочные</w:t>
            </w:r>
          </w:p>
        </w:tc>
        <w:tc>
          <w:tcPr>
            <w:tcW w:w="1597" w:type="dxa"/>
            <w:vAlign w:val="center"/>
          </w:tcPr>
          <w:p w:rsidR="00E0406F" w:rsidRPr="00CB1F74" w:rsidRDefault="00E0406F" w:rsidP="007B7465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843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07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E0406F" w:rsidRPr="00CB1F74" w:rsidTr="0061790B">
        <w:tc>
          <w:tcPr>
            <w:tcW w:w="2518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Обыкновенные</w:t>
            </w:r>
          </w:p>
        </w:tc>
        <w:tc>
          <w:tcPr>
            <w:tcW w:w="1597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06" w:type="dxa"/>
            <w:vAlign w:val="center"/>
          </w:tcPr>
          <w:p w:rsidR="00E0406F" w:rsidRPr="00CB1F74" w:rsidRDefault="00E0406F" w:rsidP="005066EA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07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E0406F" w:rsidRPr="00CB1F74" w:rsidTr="0061790B">
        <w:tc>
          <w:tcPr>
            <w:tcW w:w="2518" w:type="dxa"/>
          </w:tcPr>
          <w:p w:rsidR="00E0406F" w:rsidRPr="00CB1F74" w:rsidRDefault="00E0406F" w:rsidP="00D46C30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«Шторм» Ц</w:t>
            </w:r>
            <w:r w:rsidR="00D46C30"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ентр коммутации сообщений </w:t>
            </w: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r w:rsidR="005066EA"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из </w:t>
            </w:r>
            <w:r w:rsidR="00D46C30" w:rsidRPr="00CB1F74">
              <w:rPr>
                <w:rFonts w:ascii="Times New Roman" w:hAnsi="Times New Roman"/>
                <w:bCs/>
                <w:sz w:val="28"/>
                <w:szCs w:val="28"/>
              </w:rPr>
              <w:t>оконечного пункта</w:t>
            </w: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 в </w:t>
            </w:r>
            <w:r w:rsidR="00D46C30" w:rsidRPr="00CB1F74">
              <w:rPr>
                <w:rFonts w:ascii="Times New Roman" w:hAnsi="Times New Roman"/>
                <w:bCs/>
                <w:sz w:val="28"/>
                <w:szCs w:val="28"/>
              </w:rPr>
              <w:t>оконечный пункт</w:t>
            </w:r>
          </w:p>
        </w:tc>
        <w:tc>
          <w:tcPr>
            <w:tcW w:w="1597" w:type="dxa"/>
            <w:vAlign w:val="center"/>
          </w:tcPr>
          <w:p w:rsidR="00E0406F" w:rsidRPr="00CB1F74" w:rsidRDefault="00E0406F" w:rsidP="007B7465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4/10</w:t>
            </w:r>
          </w:p>
        </w:tc>
        <w:tc>
          <w:tcPr>
            <w:tcW w:w="1843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07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E0406F" w:rsidRPr="00CB1F74" w:rsidTr="0061790B">
        <w:tc>
          <w:tcPr>
            <w:tcW w:w="2518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«Авиа» </w:t>
            </w:r>
            <w:r w:rsidR="00D46C30" w:rsidRPr="00CB1F74">
              <w:rPr>
                <w:rFonts w:ascii="Times New Roman" w:hAnsi="Times New Roman"/>
                <w:bCs/>
                <w:sz w:val="28"/>
                <w:szCs w:val="28"/>
              </w:rPr>
              <w:t>Центр коммутации сообщений / из оконечного пункта в оконечный пункт</w:t>
            </w:r>
          </w:p>
        </w:tc>
        <w:tc>
          <w:tcPr>
            <w:tcW w:w="1597" w:type="dxa"/>
            <w:vAlign w:val="center"/>
          </w:tcPr>
          <w:p w:rsidR="00E0406F" w:rsidRPr="00CB1F74" w:rsidRDefault="00E0406F" w:rsidP="007B7465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6/15</w:t>
            </w:r>
          </w:p>
        </w:tc>
        <w:tc>
          <w:tcPr>
            <w:tcW w:w="1843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07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E0406F" w:rsidRPr="00CB1F74" w:rsidTr="0061790B">
        <w:tc>
          <w:tcPr>
            <w:tcW w:w="2518" w:type="dxa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«Связь авария» </w:t>
            </w:r>
            <w:r w:rsidR="00D46C30" w:rsidRPr="00CB1F74">
              <w:rPr>
                <w:rFonts w:ascii="Times New Roman" w:hAnsi="Times New Roman"/>
                <w:bCs/>
                <w:sz w:val="28"/>
                <w:szCs w:val="28"/>
              </w:rPr>
              <w:t xml:space="preserve">Центр коммутации сообщений / из </w:t>
            </w:r>
            <w:r w:rsidR="00D46C30" w:rsidRPr="00CB1F7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оконечного пункта в оконечный пункт</w:t>
            </w:r>
          </w:p>
        </w:tc>
        <w:tc>
          <w:tcPr>
            <w:tcW w:w="1597" w:type="dxa"/>
            <w:vAlign w:val="center"/>
          </w:tcPr>
          <w:p w:rsidR="00E0406F" w:rsidRPr="00CB1F74" w:rsidRDefault="00E0406F" w:rsidP="007B7465">
            <w:pPr>
              <w:pStyle w:val="a3"/>
              <w:ind w:firstLine="70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6/15</w:t>
            </w:r>
          </w:p>
        </w:tc>
        <w:tc>
          <w:tcPr>
            <w:tcW w:w="1843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07" w:type="dxa"/>
            <w:vAlign w:val="center"/>
          </w:tcPr>
          <w:p w:rsidR="00E0406F" w:rsidRPr="00CB1F74" w:rsidRDefault="00E0406F" w:rsidP="005066E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B1F74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</w:tr>
    </w:tbl>
    <w:p w:rsidR="00BF488C" w:rsidRPr="00CB1F74" w:rsidRDefault="00BF488C" w:rsidP="00D46C30">
      <w:pPr>
        <w:pStyle w:val="a3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E557CB" w:rsidRPr="00CB1F74" w:rsidRDefault="00E557CB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>С</w:t>
      </w:r>
      <w:r w:rsidR="00E0406F" w:rsidRPr="00CB1F74">
        <w:rPr>
          <w:rFonts w:ascii="Times New Roman" w:hAnsi="Times New Roman"/>
          <w:bCs/>
          <w:sz w:val="28"/>
          <w:szCs w:val="28"/>
        </w:rPr>
        <w:t>облюдать дополнительные контрольны</w:t>
      </w:r>
      <w:r w:rsidRPr="00CB1F74">
        <w:rPr>
          <w:rFonts w:ascii="Times New Roman" w:hAnsi="Times New Roman"/>
          <w:bCs/>
          <w:sz w:val="28"/>
          <w:szCs w:val="28"/>
        </w:rPr>
        <w:t>е сроки на обработку телеграмм:</w:t>
      </w:r>
    </w:p>
    <w:p w:rsidR="00E557CB" w:rsidRPr="00CB1F74" w:rsidRDefault="00E557CB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</w:t>
      </w:r>
      <w:r w:rsidR="00E0406F" w:rsidRPr="00CB1F74">
        <w:rPr>
          <w:rFonts w:ascii="Times New Roman" w:hAnsi="Times New Roman"/>
          <w:bCs/>
          <w:sz w:val="28"/>
          <w:szCs w:val="28"/>
        </w:rPr>
        <w:t>время на передачу многословных телеграмм «Связь авария» увеличивается при числе слов в теле</w:t>
      </w:r>
      <w:r w:rsidR="005066EA" w:rsidRPr="00CB1F74">
        <w:rPr>
          <w:rFonts w:ascii="Times New Roman" w:hAnsi="Times New Roman"/>
          <w:bCs/>
          <w:sz w:val="28"/>
          <w:szCs w:val="28"/>
        </w:rPr>
        <w:t xml:space="preserve">грамме больше 20 </w:t>
      </w:r>
      <w:r w:rsidR="005066EA" w:rsidRPr="00CB1F74">
        <w:rPr>
          <w:rFonts w:ascii="Times New Roman" w:hAnsi="Times New Roman"/>
          <w:sz w:val="28"/>
          <w:szCs w:val="28"/>
        </w:rPr>
        <w:t>–</w:t>
      </w:r>
      <w:r w:rsidRPr="00CB1F74">
        <w:rPr>
          <w:rFonts w:ascii="Times New Roman" w:hAnsi="Times New Roman"/>
          <w:bCs/>
          <w:sz w:val="28"/>
          <w:szCs w:val="28"/>
        </w:rPr>
        <w:t xml:space="preserve"> до 30 минут;</w:t>
      </w:r>
    </w:p>
    <w:p w:rsidR="00E0406F" w:rsidRPr="00CB1F74" w:rsidRDefault="00E557CB" w:rsidP="007B7465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1F74">
        <w:rPr>
          <w:rFonts w:ascii="Times New Roman" w:hAnsi="Times New Roman"/>
          <w:bCs/>
          <w:sz w:val="28"/>
          <w:szCs w:val="28"/>
        </w:rPr>
        <w:t xml:space="preserve">- </w:t>
      </w:r>
      <w:r w:rsidR="00E0406F" w:rsidRPr="00CB1F74">
        <w:rPr>
          <w:rFonts w:ascii="Times New Roman" w:hAnsi="Times New Roman"/>
          <w:bCs/>
          <w:sz w:val="28"/>
          <w:szCs w:val="28"/>
        </w:rPr>
        <w:t xml:space="preserve">на передачу правительственных и срочных телеграмм, содержащих более 150 слов, устанавливать дополнительный контрольный срок до 10 минут; на исполнение служебных справочных телеграмм устанавливается срок </w:t>
      </w:r>
      <w:r w:rsidR="005066EA" w:rsidRPr="00CB1F74">
        <w:rPr>
          <w:rFonts w:ascii="Times New Roman" w:hAnsi="Times New Roman"/>
          <w:sz w:val="28"/>
          <w:szCs w:val="28"/>
        </w:rPr>
        <w:t>–</w:t>
      </w:r>
      <w:r w:rsidR="00E0406F" w:rsidRPr="00CB1F74">
        <w:rPr>
          <w:rFonts w:ascii="Times New Roman" w:hAnsi="Times New Roman"/>
          <w:bCs/>
          <w:sz w:val="28"/>
          <w:szCs w:val="28"/>
        </w:rPr>
        <w:t xml:space="preserve"> 1 час.</w:t>
      </w:r>
    </w:p>
    <w:p w:rsidR="005D3B18" w:rsidRPr="00CB1F74" w:rsidRDefault="005D3B18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5078B0" w:rsidP="00BF48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12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E0406F" w:rsidP="00BF488C">
      <w:pPr>
        <w:pStyle w:val="MT5"/>
        <w:numPr>
          <w:ilvl w:val="0"/>
          <w:numId w:val="0"/>
        </w:numPr>
        <w:tabs>
          <w:tab w:val="left" w:pos="426"/>
        </w:tabs>
        <w:spacing w:after="0"/>
        <w:jc w:val="center"/>
        <w:rPr>
          <w:b/>
          <w:bCs/>
          <w:sz w:val="28"/>
          <w:szCs w:val="28"/>
          <w:lang w:val="ru-RU" w:eastAsia="ru-RU"/>
        </w:rPr>
      </w:pPr>
      <w:r w:rsidRPr="00CB1F74">
        <w:rPr>
          <w:b/>
          <w:bCs/>
          <w:sz w:val="28"/>
          <w:szCs w:val="28"/>
          <w:lang w:val="ru-RU"/>
        </w:rPr>
        <w:t xml:space="preserve">Лицензионные требования в области </w:t>
      </w:r>
      <w:r w:rsidRPr="00CB1F74">
        <w:rPr>
          <w:b/>
          <w:bCs/>
          <w:sz w:val="28"/>
          <w:szCs w:val="28"/>
          <w:lang w:val="ru-RU" w:eastAsia="ru-RU"/>
        </w:rPr>
        <w:t>передачи данных</w:t>
      </w:r>
    </w:p>
    <w:p w:rsidR="00E0406F" w:rsidRPr="00CB1F74" w:rsidRDefault="00E0406F" w:rsidP="007B7465">
      <w:pPr>
        <w:pStyle w:val="MT5"/>
        <w:numPr>
          <w:ilvl w:val="0"/>
          <w:numId w:val="0"/>
        </w:numPr>
        <w:tabs>
          <w:tab w:val="left" w:pos="426"/>
        </w:tabs>
        <w:spacing w:after="0"/>
        <w:ind w:firstLine="709"/>
        <w:rPr>
          <w:b/>
          <w:bCs/>
          <w:sz w:val="28"/>
          <w:szCs w:val="28"/>
          <w:lang w:val="ru-RU" w:eastAsia="ru-RU"/>
        </w:rPr>
      </w:pPr>
    </w:p>
    <w:p w:rsidR="008865ED" w:rsidRPr="00CB1F74" w:rsidRDefault="00A54581" w:rsidP="00573551">
      <w:pPr>
        <w:pStyle w:val="MT5"/>
        <w:numPr>
          <w:ilvl w:val="0"/>
          <w:numId w:val="0"/>
        </w:numPr>
        <w:tabs>
          <w:tab w:val="left" w:pos="567"/>
          <w:tab w:val="left" w:pos="993"/>
        </w:tabs>
        <w:spacing w:after="0"/>
        <w:ind w:firstLine="709"/>
        <w:rPr>
          <w:bCs/>
          <w:sz w:val="28"/>
          <w:szCs w:val="28"/>
          <w:lang w:val="ru-RU" w:eastAsia="ru-RU"/>
        </w:rPr>
      </w:pPr>
      <w:r w:rsidRPr="00CB1F74">
        <w:rPr>
          <w:bCs/>
          <w:sz w:val="28"/>
          <w:szCs w:val="28"/>
          <w:lang w:val="ru-RU" w:eastAsia="ru-RU"/>
        </w:rPr>
        <w:t>40</w:t>
      </w:r>
      <w:r w:rsidR="00E0406F" w:rsidRPr="00CB1F74">
        <w:rPr>
          <w:bCs/>
          <w:sz w:val="28"/>
          <w:szCs w:val="28"/>
          <w:lang w:val="ru-RU" w:eastAsia="ru-RU"/>
        </w:rPr>
        <w:t>. При организации сети передачи данных и оказания услуг лицензиат обязан</w:t>
      </w:r>
      <w:r w:rsidR="008865ED" w:rsidRPr="00CB1F74">
        <w:rPr>
          <w:bCs/>
          <w:sz w:val="28"/>
          <w:szCs w:val="28"/>
          <w:lang w:val="ru-RU" w:eastAsia="ru-RU"/>
        </w:rPr>
        <w:t>:</w:t>
      </w:r>
    </w:p>
    <w:p w:rsidR="005D3B18" w:rsidRPr="00CB1F74" w:rsidRDefault="008865ED" w:rsidP="00573551">
      <w:pPr>
        <w:pStyle w:val="MT5"/>
        <w:numPr>
          <w:ilvl w:val="0"/>
          <w:numId w:val="0"/>
        </w:numPr>
        <w:tabs>
          <w:tab w:val="left" w:pos="567"/>
          <w:tab w:val="left" w:pos="993"/>
        </w:tabs>
        <w:spacing w:after="0"/>
        <w:ind w:firstLine="709"/>
        <w:rPr>
          <w:bCs/>
          <w:sz w:val="28"/>
          <w:szCs w:val="28"/>
          <w:lang w:val="ru-RU"/>
        </w:rPr>
      </w:pPr>
      <w:r w:rsidRPr="00CB1F74">
        <w:rPr>
          <w:bCs/>
          <w:sz w:val="28"/>
          <w:szCs w:val="28"/>
          <w:lang w:val="ru-RU" w:eastAsia="ru-RU"/>
        </w:rPr>
        <w:t xml:space="preserve">1) </w:t>
      </w:r>
      <w:r w:rsidR="00E0406F" w:rsidRPr="00CB1F74">
        <w:rPr>
          <w:bCs/>
          <w:sz w:val="28"/>
          <w:szCs w:val="28"/>
          <w:lang w:val="ru-RU"/>
        </w:rPr>
        <w:t>оказывать бесплатно и круглосуточно следующие информационно-спра</w:t>
      </w:r>
      <w:r w:rsidR="007F20AF" w:rsidRPr="00CB1F74">
        <w:rPr>
          <w:bCs/>
          <w:sz w:val="28"/>
          <w:szCs w:val="28"/>
          <w:lang w:val="ru-RU"/>
        </w:rPr>
        <w:t xml:space="preserve">вочные услуги: </w:t>
      </w:r>
    </w:p>
    <w:p w:rsidR="001B61D8" w:rsidRPr="00CB1F74" w:rsidRDefault="005D3B18" w:rsidP="007B7465">
      <w:pPr>
        <w:pStyle w:val="tkTekst"/>
        <w:tabs>
          <w:tab w:val="left" w:pos="0"/>
          <w:tab w:val="left" w:pos="567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предоставл</w:t>
      </w:r>
      <w:r w:rsidRPr="00CB1F74">
        <w:rPr>
          <w:rFonts w:ascii="Times New Roman" w:hAnsi="Times New Roman" w:cs="Times New Roman"/>
          <w:bCs/>
          <w:sz w:val="28"/>
          <w:szCs w:val="28"/>
        </w:rPr>
        <w:t>ять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 xml:space="preserve"> информации о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тарифа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 xml:space="preserve">х на услуги </w:t>
      </w:r>
      <w:r w:rsidR="007D0957" w:rsidRPr="00CB1F74">
        <w:rPr>
          <w:rFonts w:ascii="Times New Roman" w:hAnsi="Times New Roman" w:cs="Times New Roman"/>
          <w:bCs/>
          <w:sz w:val="28"/>
          <w:szCs w:val="28"/>
        </w:rPr>
        <w:t>передачи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данных, о территории</w:t>
      </w:r>
      <w:r w:rsidR="007D0957" w:rsidRPr="00CB1F74">
        <w:rPr>
          <w:rFonts w:ascii="Times New Roman" w:hAnsi="Times New Roman" w:cs="Times New Roman"/>
          <w:bCs/>
          <w:sz w:val="28"/>
          <w:szCs w:val="28"/>
        </w:rPr>
        <w:t xml:space="preserve"> оказания услуг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>переда</w:t>
      </w:r>
      <w:r w:rsidR="007D0957" w:rsidRPr="00CB1F74">
        <w:rPr>
          <w:rFonts w:ascii="Times New Roman" w:hAnsi="Times New Roman" w:cs="Times New Roman"/>
          <w:bCs/>
          <w:sz w:val="28"/>
          <w:szCs w:val="28"/>
        </w:rPr>
        <w:t>чи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данных (зоне обслуживания); </w:t>
      </w:r>
    </w:p>
    <w:p w:rsidR="001B61D8" w:rsidRPr="00CB1F74" w:rsidRDefault="001B61D8" w:rsidP="007B7465">
      <w:pPr>
        <w:pStyle w:val="tkTekst"/>
        <w:tabs>
          <w:tab w:val="left" w:pos="0"/>
          <w:tab w:val="left" w:pos="567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>предоставл</w:t>
      </w:r>
      <w:r w:rsidR="005D3B18" w:rsidRPr="00CB1F74">
        <w:rPr>
          <w:rFonts w:ascii="Times New Roman" w:hAnsi="Times New Roman" w:cs="Times New Roman"/>
          <w:bCs/>
          <w:sz w:val="28"/>
          <w:szCs w:val="28"/>
        </w:rPr>
        <w:t>ять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абоненту информаци</w:t>
      </w:r>
      <w:r w:rsidR="00FD467D" w:rsidRPr="00CB1F74">
        <w:rPr>
          <w:rFonts w:ascii="Times New Roman" w:hAnsi="Times New Roman" w:cs="Times New Roman"/>
          <w:bCs/>
          <w:sz w:val="28"/>
          <w:szCs w:val="28"/>
        </w:rPr>
        <w:t>ю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>состоя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ни</w:t>
      </w:r>
      <w:r w:rsidRPr="00CB1F74">
        <w:rPr>
          <w:rFonts w:ascii="Times New Roman" w:hAnsi="Times New Roman" w:cs="Times New Roman"/>
          <w:bCs/>
          <w:sz w:val="28"/>
          <w:szCs w:val="28"/>
        </w:rPr>
        <w:t>и его лицевого счета;</w:t>
      </w:r>
    </w:p>
    <w:p w:rsidR="00E0406F" w:rsidRPr="00CB1F74" w:rsidRDefault="001B61D8" w:rsidP="007B7465">
      <w:pPr>
        <w:pStyle w:val="tkTekst"/>
        <w:tabs>
          <w:tab w:val="left" w:pos="0"/>
          <w:tab w:val="left" w:pos="567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E4CEB" w:rsidRPr="00CB1F74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="001E11F9" w:rsidRPr="00CB1F74">
        <w:rPr>
          <w:rFonts w:ascii="Times New Roman" w:hAnsi="Times New Roman" w:cs="Times New Roman"/>
          <w:bCs/>
          <w:sz w:val="28"/>
          <w:szCs w:val="28"/>
        </w:rPr>
        <w:t xml:space="preserve">прием от 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абонента/пользователя информации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о технических неисправностях, препятствующих поль</w:t>
      </w:r>
      <w:r w:rsidR="00C838C3" w:rsidRPr="00CB1F74">
        <w:rPr>
          <w:rFonts w:ascii="Times New Roman" w:hAnsi="Times New Roman" w:cs="Times New Roman"/>
          <w:bCs/>
          <w:sz w:val="28"/>
          <w:szCs w:val="28"/>
        </w:rPr>
        <w:t>зованию услугами</w:t>
      </w:r>
      <w:r w:rsidR="007D0957" w:rsidRPr="00CB1F74">
        <w:rPr>
          <w:rFonts w:ascii="Times New Roman" w:hAnsi="Times New Roman" w:cs="Times New Roman"/>
          <w:bCs/>
          <w:sz w:val="28"/>
          <w:szCs w:val="28"/>
        </w:rPr>
        <w:t xml:space="preserve"> передачи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данных;</w:t>
      </w:r>
    </w:p>
    <w:p w:rsidR="00E0406F" w:rsidRPr="00CB1F74" w:rsidRDefault="001B61D8" w:rsidP="007B7465">
      <w:pPr>
        <w:pStyle w:val="HTML"/>
        <w:tabs>
          <w:tab w:val="left" w:pos="28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838C3" w:rsidRPr="00CB1F74">
        <w:rPr>
          <w:rFonts w:ascii="Times New Roman" w:hAnsi="Times New Roman" w:cs="Times New Roman"/>
          <w:bCs/>
          <w:sz w:val="28"/>
          <w:szCs w:val="28"/>
        </w:rPr>
        <w:t>предоставл</w:t>
      </w:r>
      <w:r w:rsidR="008E4CEB" w:rsidRPr="00CB1F74">
        <w:rPr>
          <w:rFonts w:ascii="Times New Roman" w:hAnsi="Times New Roman" w:cs="Times New Roman"/>
          <w:bCs/>
          <w:sz w:val="28"/>
          <w:szCs w:val="28"/>
        </w:rPr>
        <w:t>ять</w:t>
      </w:r>
      <w:r w:rsidR="00C838C3" w:rsidRPr="00CB1F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информаци</w:t>
      </w:r>
      <w:r w:rsidR="008E4CEB" w:rsidRPr="00CB1F74">
        <w:rPr>
          <w:rFonts w:ascii="Times New Roman" w:hAnsi="Times New Roman" w:cs="Times New Roman"/>
          <w:bCs/>
          <w:sz w:val="28"/>
          <w:szCs w:val="28"/>
        </w:rPr>
        <w:t>ю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 xml:space="preserve"> об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оказы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ваемых услугах</w:t>
      </w:r>
      <w:r w:rsidR="00ED204C" w:rsidRPr="00CB1F74">
        <w:rPr>
          <w:rFonts w:ascii="Times New Roman" w:hAnsi="Times New Roman" w:cs="Times New Roman"/>
          <w:bCs/>
          <w:sz w:val="28"/>
          <w:szCs w:val="28"/>
        </w:rPr>
        <w:t xml:space="preserve"> передачи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данных и необходимых разъяснений;</w:t>
      </w:r>
    </w:p>
    <w:p w:rsidR="0028554C" w:rsidRPr="00CB1F74" w:rsidRDefault="008865ED" w:rsidP="007B7465">
      <w:pPr>
        <w:pStyle w:val="tkTekst"/>
        <w:tabs>
          <w:tab w:val="left" w:pos="0"/>
          <w:tab w:val="left" w:pos="284"/>
          <w:tab w:val="left" w:pos="426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не сокращать перечень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бесплатных информационно-справочных услуг без согласования с </w:t>
      </w:r>
      <w:r w:rsidR="00B064D9" w:rsidRPr="00CB1F74">
        <w:rPr>
          <w:rFonts w:ascii="Times New Roman" w:hAnsi="Times New Roman" w:cs="Times New Roman"/>
          <w:sz w:val="28"/>
          <w:szCs w:val="28"/>
        </w:rPr>
        <w:t>л</w:t>
      </w:r>
      <w:r w:rsidR="0028554C" w:rsidRPr="00CB1F74">
        <w:rPr>
          <w:rFonts w:ascii="Times New Roman" w:hAnsi="Times New Roman" w:cs="Times New Roman"/>
          <w:sz w:val="28"/>
          <w:szCs w:val="28"/>
        </w:rPr>
        <w:t>ицензиаром</w:t>
      </w:r>
      <w:r w:rsidR="0028554C" w:rsidRPr="00CB1F74">
        <w:rPr>
          <w:rFonts w:ascii="Times New Roman" w:hAnsi="Times New Roman" w:cs="Times New Roman"/>
          <w:bCs/>
          <w:sz w:val="28"/>
          <w:szCs w:val="28"/>
        </w:rPr>
        <w:t>;</w:t>
      </w:r>
    </w:p>
    <w:p w:rsidR="00913015" w:rsidRPr="00CB1F74" w:rsidRDefault="008865ED" w:rsidP="007B7465">
      <w:pPr>
        <w:pStyle w:val="tkTekst"/>
        <w:tabs>
          <w:tab w:val="left" w:pos="0"/>
          <w:tab w:val="left" w:pos="284"/>
          <w:tab w:val="left" w:pos="426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E2B52" w:rsidRPr="00CB1F74">
        <w:rPr>
          <w:rFonts w:ascii="Times New Roman" w:hAnsi="Times New Roman" w:cs="Times New Roman"/>
          <w:bCs/>
          <w:sz w:val="28"/>
          <w:szCs w:val="28"/>
        </w:rPr>
        <w:t>предоставлять уполномоченным государственным органам, осуществляющим оперативно-розыскную</w:t>
      </w:r>
      <w:r w:rsidR="003820B3" w:rsidRPr="00CB1F74">
        <w:rPr>
          <w:rFonts w:ascii="Times New Roman" w:hAnsi="Times New Roman" w:cs="Times New Roman"/>
          <w:bCs/>
          <w:sz w:val="28"/>
          <w:szCs w:val="28"/>
        </w:rPr>
        <w:t>,</w:t>
      </w:r>
      <w:r w:rsidR="00A42B4F" w:rsidRPr="00CB1F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20B3" w:rsidRPr="00CB1F74">
        <w:rPr>
          <w:rFonts w:ascii="Times New Roman" w:hAnsi="Times New Roman" w:cs="Times New Roman"/>
          <w:bCs/>
          <w:sz w:val="28"/>
          <w:szCs w:val="28"/>
        </w:rPr>
        <w:t>контрразведывательную</w:t>
      </w:r>
      <w:r w:rsidR="00CE2B52" w:rsidRPr="00CB1F74">
        <w:rPr>
          <w:rFonts w:ascii="Times New Roman" w:hAnsi="Times New Roman" w:cs="Times New Roman"/>
          <w:bCs/>
          <w:sz w:val="28"/>
          <w:szCs w:val="28"/>
        </w:rPr>
        <w:t xml:space="preserve"> деятельность в сетях связи, информацию о пользователях услугами связи, а также иную информацию, необходимую для выполнения возложенных на эти органы задач, обеспечивать им организационные и программно-технические возможности проведения оперативно-розыскных мероприятий во всех сетях и на каналах связи, доступ к базам данных, автоматизированным системам оператора связи в случаях, установленных законодательством Кыргызской Республики;</w:t>
      </w:r>
    </w:p>
    <w:p w:rsidR="00E0406F" w:rsidRPr="00CB1F74" w:rsidRDefault="008865ED" w:rsidP="007B7465">
      <w:pPr>
        <w:pStyle w:val="tkTekst"/>
        <w:tabs>
          <w:tab w:val="left" w:pos="284"/>
          <w:tab w:val="left" w:pos="426"/>
          <w:tab w:val="left" w:pos="567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>осуществлять действия</w:t>
      </w:r>
      <w:r w:rsidR="00B064D9" w:rsidRPr="00CB1F74">
        <w:rPr>
          <w:rFonts w:ascii="Times New Roman" w:hAnsi="Times New Roman" w:cs="Times New Roman"/>
          <w:bCs/>
          <w:sz w:val="28"/>
          <w:szCs w:val="28"/>
        </w:rPr>
        <w:t xml:space="preserve"> по ограничению доступа к инфор</w:t>
      </w:r>
      <w:r w:rsidR="00ED204C" w:rsidRPr="00CB1F74">
        <w:rPr>
          <w:rFonts w:ascii="Times New Roman" w:hAnsi="Times New Roman" w:cs="Times New Roman"/>
          <w:bCs/>
          <w:sz w:val="28"/>
          <w:szCs w:val="28"/>
        </w:rPr>
        <w:t>мационным материалам, содержащим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призывы к насильственному изменению конституционного строя, пропаганду войны, насилия и</w:t>
      </w:r>
      <w:r w:rsidR="00D801AD" w:rsidRPr="00CB1F74">
        <w:rPr>
          <w:rFonts w:ascii="Times New Roman" w:hAnsi="Times New Roman" w:cs="Times New Roman"/>
          <w:bCs/>
          <w:sz w:val="28"/>
          <w:szCs w:val="28"/>
        </w:rPr>
        <w:t xml:space="preserve"> порнографического характера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, разжигание религиозной и национальной розни, ущемление чести и достоинства человека и другой информации, 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запрещенной к распространению законодательством на основании </w:t>
      </w:r>
      <w:r w:rsidR="00B064D9" w:rsidRPr="00CB1F74">
        <w:rPr>
          <w:rFonts w:ascii="Times New Roman" w:hAnsi="Times New Roman" w:cs="Times New Roman"/>
          <w:bCs/>
          <w:sz w:val="28"/>
          <w:szCs w:val="28"/>
        </w:rPr>
        <w:t>вступившего в законную силу судебного акта</w:t>
      </w:r>
      <w:r w:rsidR="00375508" w:rsidRPr="00CB1F74">
        <w:rPr>
          <w:rFonts w:ascii="Times New Roman" w:hAnsi="Times New Roman" w:cs="Times New Roman"/>
          <w:bCs/>
          <w:sz w:val="28"/>
          <w:szCs w:val="28"/>
        </w:rPr>
        <w:t>;</w:t>
      </w:r>
    </w:p>
    <w:p w:rsidR="00E0406F" w:rsidRPr="00CB1F74" w:rsidRDefault="008865ED" w:rsidP="008865ED">
      <w:pPr>
        <w:pStyle w:val="tkTekst"/>
        <w:tabs>
          <w:tab w:val="left" w:pos="0"/>
          <w:tab w:val="left" w:pos="284"/>
          <w:tab w:val="left" w:pos="426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5)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устранять в установленные сроки неиспр</w:t>
      </w:r>
      <w:r w:rsidR="007F20AF" w:rsidRPr="00CB1F74">
        <w:rPr>
          <w:rFonts w:ascii="Times New Roman" w:hAnsi="Times New Roman" w:cs="Times New Roman"/>
          <w:bCs/>
          <w:sz w:val="28"/>
          <w:szCs w:val="28"/>
        </w:rPr>
        <w:t>авности,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препятствующие пользованию </w:t>
      </w:r>
      <w:r w:rsidR="00A059FD">
        <w:rPr>
          <w:rFonts w:ascii="Times New Roman" w:hAnsi="Times New Roman" w:cs="Times New Roman"/>
          <w:bCs/>
          <w:sz w:val="28"/>
          <w:szCs w:val="28"/>
        </w:rPr>
        <w:t>услугами по</w:t>
      </w:r>
      <w:r w:rsidR="00CA70D1" w:rsidRPr="00CB1F74">
        <w:rPr>
          <w:rFonts w:ascii="Times New Roman" w:hAnsi="Times New Roman" w:cs="Times New Roman"/>
          <w:bCs/>
          <w:sz w:val="28"/>
          <w:szCs w:val="28"/>
        </w:rPr>
        <w:t xml:space="preserve"> передаче данных;</w:t>
      </w:r>
    </w:p>
    <w:p w:rsidR="00CA70D1" w:rsidRPr="00CB1F74" w:rsidRDefault="008865ED" w:rsidP="007B7465">
      <w:pPr>
        <w:pStyle w:val="tkTekst"/>
        <w:tabs>
          <w:tab w:val="left" w:pos="0"/>
          <w:tab w:val="left" w:pos="284"/>
          <w:tab w:val="left" w:pos="426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6)</w:t>
      </w:r>
      <w:r w:rsidR="00CA70D1" w:rsidRPr="00CB1F74">
        <w:rPr>
          <w:rFonts w:ascii="Times New Roman" w:hAnsi="Times New Roman" w:cs="Times New Roman"/>
          <w:sz w:val="28"/>
          <w:szCs w:val="28"/>
        </w:rPr>
        <w:t xml:space="preserve"> извещать абонентов и (или) пользователей через средства массовой информации, посредством офи</w:t>
      </w:r>
      <w:r w:rsidR="001E11F9" w:rsidRPr="00CB1F74">
        <w:rPr>
          <w:rFonts w:ascii="Times New Roman" w:hAnsi="Times New Roman" w:cs="Times New Roman"/>
          <w:sz w:val="28"/>
          <w:szCs w:val="28"/>
        </w:rPr>
        <w:t>циального сайта и смс-рассылки,</w:t>
      </w:r>
      <w:r w:rsidR="00CA70D1" w:rsidRPr="00CB1F74">
        <w:rPr>
          <w:rFonts w:ascii="Times New Roman" w:hAnsi="Times New Roman" w:cs="Times New Roman"/>
          <w:sz w:val="28"/>
          <w:szCs w:val="28"/>
        </w:rPr>
        <w:t xml:space="preserve"> об изменении тарифов на услуги по передаче данных; </w:t>
      </w:r>
    </w:p>
    <w:p w:rsidR="00CA70D1" w:rsidRPr="00CB1F74" w:rsidRDefault="008865ED" w:rsidP="007B7465">
      <w:pPr>
        <w:pStyle w:val="tkTekst"/>
        <w:tabs>
          <w:tab w:val="left" w:pos="0"/>
          <w:tab w:val="left" w:pos="284"/>
          <w:tab w:val="left" w:pos="426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trike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7)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70D1" w:rsidRPr="00CB1F74">
        <w:rPr>
          <w:rFonts w:ascii="Times New Roman" w:hAnsi="Times New Roman" w:cs="Times New Roman"/>
          <w:sz w:val="28"/>
          <w:szCs w:val="28"/>
        </w:rPr>
        <w:t xml:space="preserve">рассматривать претензии </w:t>
      </w:r>
      <w:r w:rsidR="00C64187" w:rsidRPr="00CB1F74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CA70D1" w:rsidRPr="00CB1F74">
        <w:rPr>
          <w:rFonts w:ascii="Times New Roman" w:hAnsi="Times New Roman" w:cs="Times New Roman"/>
          <w:sz w:val="28"/>
          <w:szCs w:val="28"/>
        </w:rPr>
        <w:t>в срок не более 30 календарных дней со дня регистрации претензии</w:t>
      </w:r>
      <w:r w:rsidR="00A059F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CA70D1" w:rsidRPr="00CB1F74">
        <w:rPr>
          <w:rFonts w:ascii="Times New Roman" w:hAnsi="Times New Roman" w:cs="Times New Roman"/>
          <w:sz w:val="28"/>
          <w:szCs w:val="28"/>
        </w:rPr>
        <w:t xml:space="preserve"> и о результатах рассмотрения претензии сообщить заявителю </w:t>
      </w:r>
      <w:r w:rsidR="001E11F9" w:rsidRPr="00CB1F74">
        <w:rPr>
          <w:rFonts w:ascii="Times New Roman" w:hAnsi="Times New Roman" w:cs="Times New Roman"/>
          <w:sz w:val="28"/>
          <w:szCs w:val="28"/>
        </w:rPr>
        <w:t>в</w:t>
      </w:r>
      <w:r w:rsidR="00C64187" w:rsidRPr="00CB1F74">
        <w:rPr>
          <w:rFonts w:ascii="Times New Roman" w:hAnsi="Times New Roman" w:cs="Times New Roman"/>
          <w:sz w:val="28"/>
          <w:szCs w:val="28"/>
        </w:rPr>
        <w:t xml:space="preserve"> письменной</w:t>
      </w:r>
      <w:r w:rsidR="001E11F9" w:rsidRPr="00CB1F74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C64187" w:rsidRPr="00CB1F74">
        <w:rPr>
          <w:rFonts w:ascii="Times New Roman" w:hAnsi="Times New Roman" w:cs="Times New Roman"/>
          <w:sz w:val="28"/>
          <w:szCs w:val="28"/>
        </w:rPr>
        <w:t>;</w:t>
      </w:r>
      <w:r w:rsidR="00CA70D1" w:rsidRPr="00CB1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06F" w:rsidRPr="00CB1F74" w:rsidRDefault="008865ED" w:rsidP="007B7465">
      <w:pPr>
        <w:pStyle w:val="tkTekst"/>
        <w:tabs>
          <w:tab w:val="left" w:pos="0"/>
          <w:tab w:val="left" w:pos="284"/>
          <w:tab w:val="left" w:pos="426"/>
          <w:tab w:val="left" w:pos="851"/>
          <w:tab w:val="left" w:pos="993"/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B1F74">
        <w:rPr>
          <w:rFonts w:ascii="Times New Roman" w:hAnsi="Times New Roman" w:cs="Times New Roman"/>
          <w:bCs/>
          <w:sz w:val="28"/>
          <w:szCs w:val="28"/>
        </w:rPr>
        <w:t>8)</w:t>
      </w:r>
      <w:r w:rsidR="00E0406F" w:rsidRPr="00CB1F74">
        <w:rPr>
          <w:rFonts w:ascii="Times New Roman" w:hAnsi="Times New Roman" w:cs="Times New Roman"/>
          <w:bCs/>
          <w:sz w:val="28"/>
          <w:szCs w:val="28"/>
        </w:rPr>
        <w:t xml:space="preserve"> уведомлять абонента о сроках начала и продолжительности проведения ремонтно-настроечных и профилактических работ, которые могут привести к нарушению нормального режима оказания услуг</w:t>
      </w:r>
      <w:r w:rsidR="001240C7" w:rsidRPr="00CB1F74">
        <w:rPr>
          <w:rFonts w:ascii="Times New Roman" w:hAnsi="Times New Roman" w:cs="Times New Roman"/>
          <w:bCs/>
          <w:sz w:val="28"/>
          <w:szCs w:val="28"/>
        </w:rPr>
        <w:t>.</w:t>
      </w:r>
    </w:p>
    <w:p w:rsidR="00381539" w:rsidRPr="00CB1F74" w:rsidRDefault="00381539" w:rsidP="003815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406F" w:rsidRPr="00CB1F74" w:rsidRDefault="005078B0" w:rsidP="00BF488C">
      <w:pPr>
        <w:pStyle w:val="MT5"/>
        <w:numPr>
          <w:ilvl w:val="0"/>
          <w:numId w:val="0"/>
        </w:numPr>
        <w:tabs>
          <w:tab w:val="left" w:pos="426"/>
        </w:tabs>
        <w:spacing w:after="0"/>
        <w:jc w:val="center"/>
        <w:rPr>
          <w:b/>
          <w:bCs/>
          <w:sz w:val="28"/>
          <w:szCs w:val="28"/>
          <w:lang w:val="ru-RU"/>
        </w:rPr>
      </w:pPr>
      <w:r w:rsidRPr="00CB1F74">
        <w:rPr>
          <w:b/>
          <w:bCs/>
          <w:sz w:val="28"/>
          <w:szCs w:val="28"/>
          <w:lang w:val="ru-RU"/>
        </w:rPr>
        <w:t>Глава 13</w:t>
      </w:r>
      <w:r w:rsidR="00E0406F" w:rsidRPr="00CB1F74">
        <w:rPr>
          <w:b/>
          <w:bCs/>
          <w:sz w:val="28"/>
          <w:szCs w:val="28"/>
          <w:lang w:val="ru-RU"/>
        </w:rPr>
        <w:t>.</w:t>
      </w:r>
    </w:p>
    <w:p w:rsidR="00E0406F" w:rsidRPr="00CB1F74" w:rsidRDefault="00E0406F" w:rsidP="00BF488C">
      <w:pPr>
        <w:pStyle w:val="MT5"/>
        <w:numPr>
          <w:ilvl w:val="0"/>
          <w:numId w:val="0"/>
        </w:numPr>
        <w:tabs>
          <w:tab w:val="left" w:pos="426"/>
        </w:tabs>
        <w:spacing w:after="0"/>
        <w:jc w:val="center"/>
        <w:rPr>
          <w:b/>
          <w:sz w:val="28"/>
          <w:szCs w:val="28"/>
          <w:lang w:val="ru-RU"/>
        </w:rPr>
      </w:pPr>
      <w:r w:rsidRPr="00CB1F74">
        <w:rPr>
          <w:b/>
          <w:bCs/>
          <w:sz w:val="28"/>
          <w:szCs w:val="28"/>
          <w:lang w:val="ru-RU"/>
        </w:rPr>
        <w:t xml:space="preserve">Лицензионные требования в области </w:t>
      </w:r>
      <w:r w:rsidRPr="00CB1F74">
        <w:rPr>
          <w:b/>
          <w:sz w:val="28"/>
          <w:szCs w:val="28"/>
          <w:lang w:val="ru-RU"/>
        </w:rPr>
        <w:t>почтовой связи</w:t>
      </w:r>
    </w:p>
    <w:p w:rsidR="00E0406F" w:rsidRPr="00CB1F74" w:rsidRDefault="00E0406F" w:rsidP="007B746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41</w:t>
      </w:r>
      <w:r w:rsidR="005E5F30" w:rsidRPr="00CB1F74">
        <w:rPr>
          <w:rFonts w:ascii="Times New Roman" w:hAnsi="Times New Roman" w:cs="Times New Roman"/>
          <w:sz w:val="28"/>
          <w:szCs w:val="28"/>
        </w:rPr>
        <w:t>. Лицензиат обязан:</w:t>
      </w:r>
    </w:p>
    <w:p w:rsidR="005E5F30" w:rsidRPr="00CB1F74" w:rsidRDefault="00C838C3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соблюдать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тайну переписки и не разглашать содержание корреспонденции или других почтовых отправлений, за исключением случаев, предусмотренных законодательством Кыргызской Республики;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предоставлять услуги почтовой связи с равными правами доступа для всех пользователей услуг почтовой связи;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обеспечивать работу предприятий почтовой связи в режиме, удобном для пользователей услуг почтовой связи;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учитывать в практической работе предложения пользователей услуг почтовой связи, направленные на улучшение их обслуживания;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обеспечить сохранность принятых почтовых отправлений и денежных средств;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оснастить необходимым оборудованием и средствами охранно-пожарной сигнализации помещения, в которых осуществляются обработка и хранение почтовых отправлений, денежных средств;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оборудовать помещения, предназначенные для хранения денежных средств, условных ценностей и почтовых отправлений, железными дверями с внутренними и внешними замками, на окнах иметь внутренние ставни и железные решетки;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оборудовать транспортные средства, в которых перевозится почта и денежные средства, таким образом, чтобы исключить возможность доступа к ним посторонних лиц;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обеспечить прием, обработку, перевозку и доставку почтовых отправлений на территории республики в контрольные сроки, установленные лицензиатом;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оплачивать отправителю или адресату почтовые и иные сборы в случае утраты почтового отправления или невыплаты денежных средств </w:t>
      </w:r>
      <w:r w:rsidRPr="00CB1F74">
        <w:rPr>
          <w:rFonts w:ascii="Times New Roman" w:hAnsi="Times New Roman" w:cs="Times New Roman"/>
          <w:sz w:val="28"/>
          <w:szCs w:val="28"/>
        </w:rPr>
        <w:lastRenderedPageBreak/>
        <w:t>по почтовому</w:t>
      </w:r>
      <w:r w:rsidR="00B76399" w:rsidRPr="00CB1F7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CB1F74">
        <w:rPr>
          <w:rFonts w:ascii="Times New Roman" w:hAnsi="Times New Roman" w:cs="Times New Roman"/>
          <w:sz w:val="28"/>
          <w:szCs w:val="28"/>
        </w:rPr>
        <w:t>денежн</w:t>
      </w:r>
      <w:r w:rsidR="00764F61" w:rsidRPr="00CB1F74">
        <w:rPr>
          <w:rFonts w:ascii="Times New Roman" w:hAnsi="Times New Roman" w:cs="Times New Roman"/>
          <w:sz w:val="28"/>
          <w:szCs w:val="28"/>
        </w:rPr>
        <w:t>ому</w:t>
      </w:r>
      <w:r w:rsidRPr="00CB1F74">
        <w:rPr>
          <w:rFonts w:ascii="Times New Roman" w:hAnsi="Times New Roman" w:cs="Times New Roman"/>
          <w:sz w:val="28"/>
          <w:szCs w:val="28"/>
        </w:rPr>
        <w:t xml:space="preserve"> перевод</w:t>
      </w:r>
      <w:r w:rsidR="00764F61" w:rsidRPr="00CB1F74">
        <w:rPr>
          <w:rFonts w:ascii="Times New Roman" w:hAnsi="Times New Roman" w:cs="Times New Roman"/>
          <w:sz w:val="28"/>
          <w:szCs w:val="28"/>
        </w:rPr>
        <w:t>у</w:t>
      </w:r>
      <w:r w:rsidRPr="00CB1F74">
        <w:rPr>
          <w:rFonts w:ascii="Times New Roman" w:hAnsi="Times New Roman" w:cs="Times New Roman"/>
          <w:sz w:val="28"/>
          <w:szCs w:val="28"/>
        </w:rPr>
        <w:t xml:space="preserve"> адресату по вине лицензиата, помимо выплаты возмещения, в пользу потребителя лицензиат выплачивает неустойку в размере 25</w:t>
      </w:r>
      <w:r w:rsidR="00907125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Pr="00CB1F74">
        <w:rPr>
          <w:rFonts w:ascii="Times New Roman" w:hAnsi="Times New Roman" w:cs="Times New Roman"/>
          <w:sz w:val="28"/>
          <w:szCs w:val="28"/>
        </w:rPr>
        <w:t>% стоимости услуг;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обеспечивать оформление адресов отправителя и получателя почтовых отправлений, пересылаемых в пределах Кыргызской Республики, на государственном или официальном языках;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представлять информацию о переводах денежных средств, составляющую тайну почтовой связи, уполномоченному органу по противодействию финансированию терроризма и легализации (отмыванию) доходов, полученных преступным путем, в соответствии с</w:t>
      </w:r>
      <w:r w:rsidR="00FF4DDE" w:rsidRPr="00CB1F74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</w:t>
      </w:r>
      <w:r w:rsidRPr="00CB1F74">
        <w:rPr>
          <w:rFonts w:ascii="Times New Roman" w:hAnsi="Times New Roman" w:cs="Times New Roman"/>
          <w:sz w:val="28"/>
          <w:szCs w:val="28"/>
        </w:rPr>
        <w:t>О противодействии финансированию терроризма и легализации (отмыванию) доход</w:t>
      </w:r>
      <w:r w:rsidR="00FF4DDE" w:rsidRPr="00CB1F74">
        <w:rPr>
          <w:rFonts w:ascii="Times New Roman" w:hAnsi="Times New Roman" w:cs="Times New Roman"/>
          <w:sz w:val="28"/>
          <w:szCs w:val="28"/>
        </w:rPr>
        <w:t>ов, полученных преступным путем»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разработать правила внутреннего контроля по противодействию финансированию терроризма (экстремизма) и легализации (отмыванию) доходов и процедуры его осуществления, в том числе надлежащие механизмы контроля за их выполнением и </w:t>
      </w:r>
      <w:r w:rsidR="00907125" w:rsidRPr="00CB1F74">
        <w:rPr>
          <w:rFonts w:ascii="Times New Roman" w:hAnsi="Times New Roman" w:cs="Times New Roman"/>
          <w:sz w:val="28"/>
          <w:szCs w:val="28"/>
        </w:rPr>
        <w:t>соответствующие</w:t>
      </w:r>
      <w:r w:rsidR="00C64187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Pr="00CB1F74">
        <w:rPr>
          <w:rFonts w:ascii="Times New Roman" w:hAnsi="Times New Roman" w:cs="Times New Roman"/>
          <w:sz w:val="28"/>
          <w:szCs w:val="28"/>
        </w:rPr>
        <w:t>процедуры отбора при найме сотрудников;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хранить не менее пяти лет с момента закрытия счета сведения и записи, относящиеся к идентификации клиента, а также сведения об операциях (сделках) с денежными средствами или имуществом. Информация в таких записях должна быть достаточной, чтобы иметь возможность произвести восстановление отдельных операций (сделок) с целью представления соответствующих доказательств для рассмотрения и расследования;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не разглашать данные о передаче информации уполномоченному органу по противодействию финансированию терроризма и легализации (отмыванию) доходов, полученных преступным путем. Сообщение третьим лицам о фактах передачи такой информации уполномоченному органу по противодействию финансированию терроризма и легализации (отмыванию) доходов, полученных преступным путем, возможно только в случаях, прямо предусмотренных законами Кыргызской Республики. Работники организаций, осуществляющих операции с денежными средствами или имуществом, не вправе информировать клиентов этих организаций или иных лиц о предоставлении информации уполномоченному органу по противодействию финансированию терроризма и легализация (отмыванию) доходов, полученных преступным путем;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- представить сообщение уполномоченному органу по противодействию финансированию терроризма и легализации (отмыванию) доходов, полученных преступным путем, в случае наличия основания подозревать, что денежные средства или имущество являются доходами, полученными преступным путем, или связаны с </w:t>
      </w:r>
      <w:r w:rsidRPr="00CB1F74">
        <w:rPr>
          <w:rFonts w:ascii="Times New Roman" w:hAnsi="Times New Roman" w:cs="Times New Roman"/>
          <w:sz w:val="28"/>
          <w:szCs w:val="28"/>
        </w:rPr>
        <w:lastRenderedPageBreak/>
        <w:t>финансированием терроризма (экстремизма), или будут использованы с этой целью;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назначить специальных должностных лиц, ответственных за соблюдение и реализацию правил внутреннего контроля по противодействию финансированию терроризма (экстремизма) и легализации (отмыванию) доходов, полученных преступным путем (на уровне руководства);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идентифицировать и верифицировать личность клиента (юридического и физического лица) и зафиксировать полученные данные в порядке, установленном законодательством Кыргызской Республики о противодействии финансированию терроризма (экстремизма) и легализации (отмыванию) доходов, полученных преступным путем;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использовать в своей работе Перечень лиц, причастных к террористической и экстремистской деятельности или распространению оружия массового уничтожения, формируемый уполномоченным органом по противодействию финансированию терроризма и легализации (отмыванию) доходов, полученных преступным путем, и принять меры по замораживанию операций (сделок) с денежными средствами и имуществом, в случае если клиент предусмотрен в данном Перечне.</w:t>
      </w:r>
    </w:p>
    <w:p w:rsidR="00E0406F" w:rsidRPr="00CB1F74" w:rsidRDefault="00E0406F" w:rsidP="001E11F9">
      <w:pPr>
        <w:pStyle w:val="MT5"/>
        <w:numPr>
          <w:ilvl w:val="0"/>
          <w:numId w:val="0"/>
        </w:numPr>
        <w:tabs>
          <w:tab w:val="left" w:pos="7530"/>
        </w:tabs>
        <w:spacing w:after="0"/>
        <w:rPr>
          <w:bCs/>
          <w:sz w:val="28"/>
          <w:szCs w:val="28"/>
          <w:lang w:val="ru-RU" w:eastAsia="ru-RU"/>
        </w:rPr>
      </w:pPr>
    </w:p>
    <w:p w:rsidR="009B2B31" w:rsidRPr="00CB1F74" w:rsidRDefault="005078B0" w:rsidP="00BF488C">
      <w:pPr>
        <w:pStyle w:val="tkZagolovok3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Глава 14</w:t>
      </w:r>
      <w:r w:rsidR="005E5F30" w:rsidRPr="00CB1F74">
        <w:rPr>
          <w:rFonts w:ascii="Times New Roman" w:hAnsi="Times New Roman" w:cs="Times New Roman"/>
          <w:sz w:val="28"/>
          <w:szCs w:val="28"/>
        </w:rPr>
        <w:t>.</w:t>
      </w:r>
    </w:p>
    <w:p w:rsidR="005E5F30" w:rsidRPr="00CB1F74" w:rsidRDefault="005E5F30" w:rsidP="00BF488C">
      <w:pPr>
        <w:pStyle w:val="tkZagolovok3"/>
        <w:tabs>
          <w:tab w:val="left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Лицензионный контроль</w:t>
      </w:r>
    </w:p>
    <w:p w:rsidR="001E11F9" w:rsidRPr="00CB1F74" w:rsidRDefault="001E11F9" w:rsidP="007B7465">
      <w:pPr>
        <w:pStyle w:val="tkZagolovok3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42</w:t>
      </w:r>
      <w:r w:rsidR="005E5F30" w:rsidRPr="00CB1F74">
        <w:rPr>
          <w:rFonts w:ascii="Times New Roman" w:hAnsi="Times New Roman" w:cs="Times New Roman"/>
          <w:sz w:val="28"/>
          <w:szCs w:val="28"/>
        </w:rPr>
        <w:t>. Лицензионный контроль проводится в форме лицензионной проверки в соответствии с планом, утверждаемым Лицензиаром ежеквартально.</w:t>
      </w:r>
    </w:p>
    <w:p w:rsidR="00CF003B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43</w:t>
      </w:r>
      <w:r w:rsidR="00CF003B" w:rsidRPr="00CB1F74">
        <w:rPr>
          <w:rFonts w:ascii="Times New Roman" w:hAnsi="Times New Roman" w:cs="Times New Roman"/>
          <w:sz w:val="28"/>
          <w:szCs w:val="28"/>
        </w:rPr>
        <w:t>. При проведении лицензионного контроля</w:t>
      </w:r>
      <w:r w:rsidR="00283444" w:rsidRPr="00CB1F74">
        <w:rPr>
          <w:rFonts w:ascii="Times New Roman" w:hAnsi="Times New Roman" w:cs="Times New Roman"/>
          <w:sz w:val="28"/>
          <w:szCs w:val="28"/>
        </w:rPr>
        <w:t>,</w:t>
      </w:r>
      <w:r w:rsidR="00A42B4F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EE4C5A" w:rsidRPr="00CB1F74">
        <w:rPr>
          <w:rFonts w:ascii="Times New Roman" w:hAnsi="Times New Roman" w:cs="Times New Roman"/>
          <w:sz w:val="28"/>
          <w:szCs w:val="28"/>
        </w:rPr>
        <w:t>л</w:t>
      </w:r>
      <w:r w:rsidR="00283444" w:rsidRPr="00CB1F74">
        <w:rPr>
          <w:rFonts w:ascii="Times New Roman" w:hAnsi="Times New Roman" w:cs="Times New Roman"/>
          <w:sz w:val="28"/>
          <w:szCs w:val="28"/>
        </w:rPr>
        <w:t xml:space="preserve">ицензиат обязан </w:t>
      </w:r>
      <w:r w:rsidR="00CF003B" w:rsidRPr="00CB1F74">
        <w:rPr>
          <w:rFonts w:ascii="Times New Roman" w:hAnsi="Times New Roman" w:cs="Times New Roman"/>
          <w:sz w:val="28"/>
          <w:szCs w:val="28"/>
        </w:rPr>
        <w:t>обеспечить работникам Лицензиара беспрепятственный доступ ко всем документам и данным, относящимся к предмету лицензионной проверки.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44</w:t>
      </w:r>
      <w:r w:rsidR="005E5F30" w:rsidRPr="00CB1F74">
        <w:rPr>
          <w:rFonts w:ascii="Times New Roman" w:hAnsi="Times New Roman" w:cs="Times New Roman"/>
          <w:sz w:val="28"/>
          <w:szCs w:val="28"/>
        </w:rPr>
        <w:t>. Основанием для включения в план осуществления лицензионного контроля являются: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истечение одного года с даты выдачи лицензии;</w:t>
      </w:r>
    </w:p>
    <w:p w:rsidR="009F3E08" w:rsidRPr="00CB1F74" w:rsidRDefault="009F3E08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</w:t>
      </w:r>
      <w:r w:rsidR="00907125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Pr="00CB1F74">
        <w:rPr>
          <w:rFonts w:ascii="Times New Roman" w:hAnsi="Times New Roman" w:cs="Times New Roman"/>
          <w:sz w:val="28"/>
          <w:szCs w:val="28"/>
        </w:rPr>
        <w:t>истечени</w:t>
      </w:r>
      <w:r w:rsidR="00907125" w:rsidRPr="00CB1F74">
        <w:rPr>
          <w:rFonts w:ascii="Times New Roman" w:hAnsi="Times New Roman" w:cs="Times New Roman"/>
          <w:sz w:val="28"/>
          <w:szCs w:val="28"/>
        </w:rPr>
        <w:t>е</w:t>
      </w:r>
      <w:r w:rsidRPr="00CB1F74">
        <w:rPr>
          <w:rFonts w:ascii="Times New Roman" w:hAnsi="Times New Roman" w:cs="Times New Roman"/>
          <w:sz w:val="28"/>
          <w:szCs w:val="28"/>
        </w:rPr>
        <w:t xml:space="preserve"> одного года с даты проведения предшествующей лицензионной проверки;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- проверка устранения лицензиатом выявле</w:t>
      </w:r>
      <w:r w:rsidR="00ED204C" w:rsidRPr="00CB1F74">
        <w:rPr>
          <w:rFonts w:ascii="Times New Roman" w:hAnsi="Times New Roman" w:cs="Times New Roman"/>
          <w:sz w:val="28"/>
          <w:szCs w:val="28"/>
        </w:rPr>
        <w:t>нных нарушений в ходе предыдущей проверки</w:t>
      </w:r>
      <w:r w:rsidRPr="00CB1F74">
        <w:rPr>
          <w:rFonts w:ascii="Times New Roman" w:hAnsi="Times New Roman" w:cs="Times New Roman"/>
          <w:sz w:val="28"/>
          <w:szCs w:val="28"/>
        </w:rPr>
        <w:t>.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Периодичность проведения проверок составляет не чаще 1 (один) раза в год.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45</w:t>
      </w:r>
      <w:r w:rsidR="005E5F30" w:rsidRPr="00CB1F74">
        <w:rPr>
          <w:rFonts w:ascii="Times New Roman" w:hAnsi="Times New Roman" w:cs="Times New Roman"/>
          <w:sz w:val="28"/>
          <w:szCs w:val="28"/>
        </w:rPr>
        <w:t>. Предметом лицензионного контроля являются: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1) проверка выполнения лицензиатом лицензионных требований;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2) проверка устранения лицензиатом выявле</w:t>
      </w:r>
      <w:r w:rsidR="009F3E08" w:rsidRPr="00CB1F74">
        <w:rPr>
          <w:rFonts w:ascii="Times New Roman" w:hAnsi="Times New Roman" w:cs="Times New Roman"/>
          <w:sz w:val="28"/>
          <w:szCs w:val="28"/>
        </w:rPr>
        <w:t>нных нарушений в ходе предыдущей проверки</w:t>
      </w:r>
      <w:r w:rsidRPr="00CB1F74">
        <w:rPr>
          <w:rFonts w:ascii="Times New Roman" w:hAnsi="Times New Roman" w:cs="Times New Roman"/>
          <w:sz w:val="28"/>
          <w:szCs w:val="28"/>
        </w:rPr>
        <w:t>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46</w:t>
      </w:r>
      <w:r w:rsidR="009F3E08" w:rsidRPr="00CB1F74">
        <w:rPr>
          <w:rFonts w:ascii="Times New Roman" w:hAnsi="Times New Roman" w:cs="Times New Roman"/>
          <w:sz w:val="28"/>
          <w:szCs w:val="28"/>
        </w:rPr>
        <w:t>. Срок проведения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лицензионного контроля с выездом на место осуществления лицензируемого вида деятельности не должен превышать 15 (пятнадцать) рабочих дней.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47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. В исключительных случаях, связанных с необходимостью проведения сложных и (или) длительных исследований, испытаний и специальных экспертиз на основании мотивированных предложений специалистов лицензиара, проводивших лицензионный контроль, срок проведения лицензионного контроля может быть продлен </w:t>
      </w:r>
      <w:r w:rsidR="009F3E08" w:rsidRPr="00CB1F74">
        <w:rPr>
          <w:rFonts w:ascii="Times New Roman" w:hAnsi="Times New Roman" w:cs="Times New Roman"/>
          <w:sz w:val="28"/>
          <w:szCs w:val="28"/>
        </w:rPr>
        <w:t>на основании приказа лицензиара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9F3E08" w:rsidRPr="00CB1F74">
        <w:rPr>
          <w:rFonts w:ascii="Times New Roman" w:hAnsi="Times New Roman" w:cs="Times New Roman"/>
          <w:sz w:val="28"/>
          <w:szCs w:val="28"/>
        </w:rPr>
        <w:t xml:space="preserve">одного раза и не более </w:t>
      </w:r>
      <w:r w:rsidR="005E5F30" w:rsidRPr="00CB1F74">
        <w:rPr>
          <w:rFonts w:ascii="Times New Roman" w:hAnsi="Times New Roman" w:cs="Times New Roman"/>
          <w:sz w:val="28"/>
          <w:szCs w:val="28"/>
        </w:rPr>
        <w:t>чем на 10 (десять) рабочих дней.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48</w:t>
      </w:r>
      <w:r w:rsidR="005E5F30" w:rsidRPr="00CB1F74">
        <w:rPr>
          <w:rFonts w:ascii="Times New Roman" w:hAnsi="Times New Roman" w:cs="Times New Roman"/>
          <w:sz w:val="28"/>
          <w:szCs w:val="28"/>
        </w:rPr>
        <w:t>. Лицензионный контроль проводится на основании приказа Лицензиара о проведении лицензионного контроля.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49</w:t>
      </w:r>
      <w:r w:rsidR="005E5F30" w:rsidRPr="00CB1F74">
        <w:rPr>
          <w:rFonts w:ascii="Times New Roman" w:hAnsi="Times New Roman" w:cs="Times New Roman"/>
          <w:sz w:val="28"/>
          <w:szCs w:val="28"/>
        </w:rPr>
        <w:t>. В приказе о проведении лицензионного контроля указываются: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1) 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2) наименование лицензиата, проверка </w:t>
      </w:r>
      <w:r w:rsidR="00907125" w:rsidRPr="00CB1F74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CB1F74">
        <w:rPr>
          <w:rFonts w:ascii="Times New Roman" w:hAnsi="Times New Roman" w:cs="Times New Roman"/>
          <w:sz w:val="28"/>
          <w:szCs w:val="28"/>
        </w:rPr>
        <w:t>которого осуществляется;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3) юридический адрес и (или) место фактического осуществления лицензируемой деятельности;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4) предмет лицензионного контроля;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5) даты начала и окончания проведения лицензионного контроля;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6) фамилия, имя, отчество, должность и контактный телефон специалиста Лицензиара, непосредственно подготовившего проект приказа о проведении лицензионного контроля.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50</w:t>
      </w:r>
      <w:r w:rsidR="005E5F30" w:rsidRPr="00CB1F74">
        <w:rPr>
          <w:rFonts w:ascii="Times New Roman" w:hAnsi="Times New Roman" w:cs="Times New Roman"/>
          <w:sz w:val="28"/>
          <w:szCs w:val="28"/>
        </w:rPr>
        <w:t>. Приказ о проведении проверки подписывается руководителем Лицензиара.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51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. </w:t>
      </w:r>
      <w:r w:rsidR="009F3E08" w:rsidRPr="00CB1F74">
        <w:rPr>
          <w:rFonts w:ascii="Times New Roman" w:hAnsi="Times New Roman" w:cs="Times New Roman"/>
          <w:sz w:val="28"/>
          <w:szCs w:val="28"/>
        </w:rPr>
        <w:t xml:space="preserve">Не позднее даты начала </w:t>
      </w:r>
      <w:r w:rsidR="005E5F30" w:rsidRPr="00CB1F74">
        <w:rPr>
          <w:rFonts w:ascii="Times New Roman" w:hAnsi="Times New Roman" w:cs="Times New Roman"/>
          <w:sz w:val="28"/>
          <w:szCs w:val="28"/>
        </w:rPr>
        <w:t>лицензионного контроля специалисты Лицензиара осуществляют выезд к лицензиату по адресу, указанному в материалах лицензионного дела.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52</w:t>
      </w:r>
      <w:r w:rsidR="005E5F30" w:rsidRPr="00CB1F74">
        <w:rPr>
          <w:rFonts w:ascii="Times New Roman" w:hAnsi="Times New Roman" w:cs="Times New Roman"/>
          <w:sz w:val="28"/>
          <w:szCs w:val="28"/>
        </w:rPr>
        <w:t>. Специалисты Лицензиара при проведении лицензионного контроля обязаны: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1) проводить лицензионный контроль с целью предупреждения, выявления и пресечения нарушений лицензионных требований;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2) соблюдать законодательство Кыргызской Республики, права и законные интересы заявителей и лицензиатов, в отношении которых проводится лицензионный контроль;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3) проводить лицензионный контроль на основании и в соответствии с </w:t>
      </w:r>
      <w:r w:rsidR="00E632BE" w:rsidRPr="00CB1F74">
        <w:rPr>
          <w:rFonts w:ascii="Times New Roman" w:hAnsi="Times New Roman" w:cs="Times New Roman"/>
          <w:sz w:val="28"/>
          <w:szCs w:val="28"/>
        </w:rPr>
        <w:t>приказом л</w:t>
      </w:r>
      <w:r w:rsidRPr="00CB1F74">
        <w:rPr>
          <w:rFonts w:ascii="Times New Roman" w:hAnsi="Times New Roman" w:cs="Times New Roman"/>
          <w:sz w:val="28"/>
          <w:szCs w:val="28"/>
        </w:rPr>
        <w:t>ицензиара о его проведении и настоящим Положением;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4) проводить лицензионный контроль только во время исполнения служебных обязанностей;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 xml:space="preserve">5) </w:t>
      </w:r>
      <w:r w:rsidR="00E632BE" w:rsidRPr="00CB1F74">
        <w:rPr>
          <w:rFonts w:ascii="Times New Roman" w:hAnsi="Times New Roman" w:cs="Times New Roman"/>
          <w:sz w:val="28"/>
          <w:szCs w:val="28"/>
        </w:rPr>
        <w:t>проводить лицензионный контроль в сроки</w:t>
      </w:r>
      <w:r w:rsidRPr="00CB1F74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 w:rsidR="00E632BE" w:rsidRPr="00CB1F74">
        <w:rPr>
          <w:rFonts w:ascii="Times New Roman" w:hAnsi="Times New Roman" w:cs="Times New Roman"/>
          <w:sz w:val="28"/>
          <w:szCs w:val="28"/>
        </w:rPr>
        <w:t>приказом на проведение соответствующей проверки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6) не требовать от лицензиатов документы и иные сведения, представление которых не предусмотрено законодательством Кыргызской Республи</w:t>
      </w:r>
      <w:r w:rsidR="00783FF3" w:rsidRPr="00CB1F74">
        <w:rPr>
          <w:rFonts w:ascii="Times New Roman" w:hAnsi="Times New Roman" w:cs="Times New Roman"/>
          <w:sz w:val="28"/>
          <w:szCs w:val="28"/>
        </w:rPr>
        <w:t>ки и не имеющих отношения к предмету лицензионной проверки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7) подготавливать предупреждение об устранении выявленных нарушений</w:t>
      </w:r>
      <w:r w:rsidR="00783FF3" w:rsidRPr="00CB1F74">
        <w:rPr>
          <w:rFonts w:ascii="Times New Roman" w:hAnsi="Times New Roman" w:cs="Times New Roman"/>
          <w:sz w:val="28"/>
          <w:szCs w:val="28"/>
        </w:rPr>
        <w:t xml:space="preserve"> лицензионных требований</w:t>
      </w:r>
      <w:r w:rsidRPr="00CB1F74">
        <w:rPr>
          <w:rFonts w:ascii="Times New Roman" w:hAnsi="Times New Roman" w:cs="Times New Roman"/>
          <w:sz w:val="28"/>
          <w:szCs w:val="28"/>
        </w:rPr>
        <w:t>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8) составлять протоколы о</w:t>
      </w:r>
      <w:r w:rsidR="00A42B4F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Pr="00CB1F74">
        <w:rPr>
          <w:rFonts w:ascii="Times New Roman" w:hAnsi="Times New Roman" w:cs="Times New Roman"/>
          <w:sz w:val="28"/>
          <w:szCs w:val="28"/>
        </w:rPr>
        <w:t>нарушениях, связанных с нарушением лицензионных требований.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53</w:t>
      </w:r>
      <w:r w:rsidR="005E5F30" w:rsidRPr="00CB1F74">
        <w:rPr>
          <w:rFonts w:ascii="Times New Roman" w:hAnsi="Times New Roman" w:cs="Times New Roman"/>
          <w:sz w:val="28"/>
          <w:szCs w:val="28"/>
        </w:rPr>
        <w:t>. Специалисты Лицензиара при проведении лицензионного контроля не вправе: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1) требовать от лицензиата или его должностного лица документы, информацию и разъяснения, не относящиеся к лицензионным требованиям, а также к общим требованиям соблюдения законодательства в области связи и лицензирования;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2) разглашать и распространять информацию, полученную в результате лицензионного контроля и составляющую государственную, коммерческую, служебную, иную охраняемую законом тайну, за исключением случаев, предусмотренных законодательством Кыргызской Республики;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3) осуществлять лицензионный контроль за счет средств и имущества лицензиатов.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54</w:t>
      </w:r>
      <w:r w:rsidR="005E5F30" w:rsidRPr="00CB1F74">
        <w:rPr>
          <w:rFonts w:ascii="Times New Roman" w:hAnsi="Times New Roman" w:cs="Times New Roman"/>
          <w:sz w:val="28"/>
          <w:szCs w:val="28"/>
        </w:rPr>
        <w:t>. При проведении лицензионного контроля лицензиаты обязаны предоставлять специалистам Лицензиара, осуществляющим лицензионный контроль, документы по вопросам осуществления лицензируемого вида деятельности.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55</w:t>
      </w:r>
      <w:r w:rsidR="005E5F30" w:rsidRPr="00CB1F74">
        <w:rPr>
          <w:rFonts w:ascii="Times New Roman" w:hAnsi="Times New Roman" w:cs="Times New Roman"/>
          <w:sz w:val="28"/>
          <w:szCs w:val="28"/>
        </w:rPr>
        <w:t>. При проведении лицензионного контроля лицензиаты имеют право: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1) получать от специалистов Лицензиара информацию, которая относится к предмету лицензионного контроля;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2) знакомиться с результатами лицензионного контроля и указывать в акте о своем ознакомлении с результатами лицензионного контроля, согласии или несогласии с ними, а также с отдельными действиями, специалистов Лицензиара, осуществлявших лицензионный контроль;</w:t>
      </w:r>
    </w:p>
    <w:p w:rsidR="005E5F30" w:rsidRPr="00CB1F74" w:rsidRDefault="005E5F30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3) обжаловать действия, а также бездействие специалистов Лицензиара, повлекшие за собой нарушение прав лицензиатов при осуществлении лицензионного контроля в соответстви</w:t>
      </w:r>
      <w:r w:rsidR="00907125" w:rsidRPr="00CB1F74">
        <w:rPr>
          <w:rFonts w:ascii="Times New Roman" w:hAnsi="Times New Roman" w:cs="Times New Roman"/>
          <w:sz w:val="28"/>
          <w:szCs w:val="28"/>
        </w:rPr>
        <w:t>и</w:t>
      </w:r>
      <w:r w:rsidRPr="00CB1F74">
        <w:rPr>
          <w:rFonts w:ascii="Times New Roman" w:hAnsi="Times New Roman" w:cs="Times New Roman"/>
          <w:sz w:val="28"/>
          <w:szCs w:val="28"/>
        </w:rPr>
        <w:t xml:space="preserve"> с законодательством Кыргызской Республики.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56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. По результатам лицензионного контроля специалист Лицензиара, уполномоченный на осуществление лицензионного контроля, </w:t>
      </w:r>
      <w:r w:rsidR="00907125" w:rsidRPr="00CB1F74">
        <w:rPr>
          <w:rFonts w:ascii="Times New Roman" w:hAnsi="Times New Roman" w:cs="Times New Roman"/>
          <w:sz w:val="28"/>
          <w:szCs w:val="28"/>
        </w:rPr>
        <w:t xml:space="preserve">осуществляет запись </w:t>
      </w:r>
      <w:r w:rsidR="005E5F30" w:rsidRPr="00CB1F74">
        <w:rPr>
          <w:rFonts w:ascii="Times New Roman" w:hAnsi="Times New Roman" w:cs="Times New Roman"/>
          <w:sz w:val="28"/>
          <w:szCs w:val="28"/>
        </w:rPr>
        <w:t>в книге регистрации инспекторских проверок о проведенном лицензионном контроле. В ходе проведения лицензионного контроля составляется акт осуществления лицензионного контроля в двух экземплярах</w:t>
      </w:r>
      <w:r w:rsidR="00907125" w:rsidRPr="00CB1F74">
        <w:rPr>
          <w:rFonts w:ascii="Times New Roman" w:hAnsi="Times New Roman" w:cs="Times New Roman"/>
          <w:sz w:val="28"/>
          <w:szCs w:val="28"/>
        </w:rPr>
        <w:t>,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по форме, утвержденной Лицензиаром, за исключением случаев, когда лицензиат не находится по заявленному адресу.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lastRenderedPageBreak/>
        <w:t>57</w:t>
      </w:r>
      <w:r w:rsidR="005E5F30" w:rsidRPr="00CB1F74">
        <w:rPr>
          <w:rFonts w:ascii="Times New Roman" w:hAnsi="Times New Roman" w:cs="Times New Roman"/>
          <w:sz w:val="28"/>
          <w:szCs w:val="28"/>
        </w:rPr>
        <w:t>. Акт лицензионного контроля подписывается специалистом Лицензиара, проводившим лицензионный контроль, и ответственными лицами лицензиата. Акт лицензионного контроля с прилагаемыми к нему документами утверждается руководителем Лицензиара.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58</w:t>
      </w:r>
      <w:r w:rsidR="005E5F30" w:rsidRPr="00CB1F74">
        <w:rPr>
          <w:rFonts w:ascii="Times New Roman" w:hAnsi="Times New Roman" w:cs="Times New Roman"/>
          <w:sz w:val="28"/>
          <w:szCs w:val="28"/>
        </w:rPr>
        <w:t>. Акт лицензионного контроля приобщается к лицензионному делу лицензиата.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59</w:t>
      </w:r>
      <w:r w:rsidR="005E5F30" w:rsidRPr="00CB1F74">
        <w:rPr>
          <w:rFonts w:ascii="Times New Roman" w:hAnsi="Times New Roman" w:cs="Times New Roman"/>
          <w:sz w:val="28"/>
          <w:szCs w:val="28"/>
        </w:rPr>
        <w:t>. Завершением срока осуществления лицензионного контроля является дата вручения лицензиат</w:t>
      </w:r>
      <w:r w:rsidR="00A00804" w:rsidRPr="00CB1F74">
        <w:rPr>
          <w:rFonts w:ascii="Times New Roman" w:hAnsi="Times New Roman" w:cs="Times New Roman"/>
          <w:sz w:val="28"/>
          <w:szCs w:val="28"/>
        </w:rPr>
        <w:t>у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или его ответственным лицам акта о проведении лицензионного контроля или дата окончания лицензионного контроля, указанная в приказе Лицензиара, если акт до этой даты не вручен.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60</w:t>
      </w:r>
      <w:r w:rsidR="005E5F30" w:rsidRPr="00CB1F74">
        <w:rPr>
          <w:rFonts w:ascii="Times New Roman" w:hAnsi="Times New Roman" w:cs="Times New Roman"/>
          <w:sz w:val="28"/>
          <w:szCs w:val="28"/>
        </w:rPr>
        <w:t>. В акте лицензионного контроля не допускаются подчистки и иные исправления, за исключением исправлений, оговоренных и заверенных подписями специалистов Лицензиара, уполномоченных на проведение лицензионного контроля</w:t>
      </w:r>
      <w:r w:rsidR="00907125" w:rsidRPr="00CB1F74">
        <w:rPr>
          <w:rFonts w:ascii="Times New Roman" w:hAnsi="Times New Roman" w:cs="Times New Roman"/>
          <w:sz w:val="28"/>
          <w:szCs w:val="28"/>
        </w:rPr>
        <w:t>,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и лицензиата или его ответственных лиц.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61</w:t>
      </w:r>
      <w:r w:rsidR="005E5F30" w:rsidRPr="00CB1F74">
        <w:rPr>
          <w:rFonts w:ascii="Times New Roman" w:hAnsi="Times New Roman" w:cs="Times New Roman"/>
          <w:sz w:val="28"/>
          <w:szCs w:val="28"/>
        </w:rPr>
        <w:t>. Акт лицензионного контроля составляется также в случае, если в ходе лицензионного контроля нарушения не были установлены.</w:t>
      </w:r>
    </w:p>
    <w:p w:rsidR="005E5F30" w:rsidRPr="00CB1F74" w:rsidRDefault="00A54581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62</w:t>
      </w:r>
      <w:r w:rsidR="005E5F30" w:rsidRPr="00CB1F74">
        <w:rPr>
          <w:rFonts w:ascii="Times New Roman" w:hAnsi="Times New Roman" w:cs="Times New Roman"/>
          <w:sz w:val="28"/>
          <w:szCs w:val="28"/>
        </w:rPr>
        <w:t>. В случае, когда лицензиат или его ответственные лица отсутствуют</w:t>
      </w:r>
      <w:r w:rsidR="00907125" w:rsidRPr="00CB1F74">
        <w:rPr>
          <w:rFonts w:ascii="Times New Roman" w:hAnsi="Times New Roman" w:cs="Times New Roman"/>
          <w:sz w:val="28"/>
          <w:szCs w:val="28"/>
        </w:rPr>
        <w:t>,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либо </w:t>
      </w:r>
      <w:r w:rsidR="001E11F9" w:rsidRPr="00CB1F74">
        <w:rPr>
          <w:rFonts w:ascii="Times New Roman" w:hAnsi="Times New Roman" w:cs="Times New Roman"/>
          <w:sz w:val="28"/>
          <w:szCs w:val="28"/>
        </w:rPr>
        <w:t>лицензиат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отказывается получить, подписать в знак ознакомления акт лицензионного контроля, указанный акт направляется в адрес лицензиата не позднее 3 (три) рабочих дней со дня его составления заказным почтовым отправлением с уведомлением о вручении, которое Лицензиар прилагает к своему экземпляру акта лицензионного контроля.</w:t>
      </w:r>
    </w:p>
    <w:p w:rsidR="008A081E" w:rsidRPr="00CB1F74" w:rsidRDefault="008A081E" w:rsidP="008A08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63. В случае несогласия с фактами, выводами, предложениями, изложенными в акте лицензионного контроля, Лицензиат в праве обжаловать решение лицензиара в соответствии с законодательством Кыргызской Республики об основах административной деятельности и административных процедурах.</w:t>
      </w:r>
    </w:p>
    <w:p w:rsidR="005E5F30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64</w:t>
      </w:r>
      <w:r w:rsidR="005E5F30" w:rsidRPr="00CB1F74">
        <w:rPr>
          <w:rFonts w:ascii="Times New Roman" w:hAnsi="Times New Roman" w:cs="Times New Roman"/>
          <w:sz w:val="28"/>
          <w:szCs w:val="28"/>
        </w:rPr>
        <w:t>. В случае признания Лицензиаром возражений лицензиата обоснованными, в акт лицензионного контроля вносятся соответствующие изменения.</w:t>
      </w:r>
    </w:p>
    <w:p w:rsidR="005E5F30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65</w:t>
      </w:r>
      <w:r w:rsidR="005E5F30" w:rsidRPr="00CB1F74">
        <w:rPr>
          <w:rFonts w:ascii="Times New Roman" w:hAnsi="Times New Roman" w:cs="Times New Roman"/>
          <w:sz w:val="28"/>
          <w:szCs w:val="28"/>
        </w:rPr>
        <w:t>. Предупреждение со стороны Лицензиара в случае выявления нарушений в ходе осуществления лицензионного контроля оформляется после истечения сроков, предоставляемых для обжалования акта по лицензионному контролю и изучения представленных возражений. Предупреждение об устранении выявленных нарушений может быть обжаловано в течение 30 (тридцать) календарных дней с момента его вынесения.</w:t>
      </w:r>
    </w:p>
    <w:p w:rsidR="005E5F30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66</w:t>
      </w:r>
      <w:r w:rsidR="005E5F30" w:rsidRPr="00CB1F74">
        <w:rPr>
          <w:rFonts w:ascii="Times New Roman" w:hAnsi="Times New Roman" w:cs="Times New Roman"/>
          <w:sz w:val="28"/>
          <w:szCs w:val="28"/>
        </w:rPr>
        <w:t>. Сроки исполнения предупреждения не должны превышать 180 календарных дней от даты вынесения предупреждения. В случае неисполнения предупреждения в указанные в нем сроки, при обоснованной просьбе со стороны лицензиата</w:t>
      </w:r>
      <w:r w:rsidR="00907125" w:rsidRPr="00CB1F74">
        <w:rPr>
          <w:rFonts w:ascii="Times New Roman" w:hAnsi="Times New Roman" w:cs="Times New Roman"/>
          <w:sz w:val="28"/>
          <w:szCs w:val="28"/>
        </w:rPr>
        <w:t>,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с предоставлением подтверждающих документов, сроки исполнения предписания либо </w:t>
      </w:r>
      <w:r w:rsidR="005E5F30" w:rsidRPr="00CB1F74">
        <w:rPr>
          <w:rFonts w:ascii="Times New Roman" w:hAnsi="Times New Roman" w:cs="Times New Roman"/>
          <w:sz w:val="28"/>
          <w:szCs w:val="28"/>
        </w:rPr>
        <w:lastRenderedPageBreak/>
        <w:t>предупреждения могут быть продлены, но не более одного раза и не более чем на 180 (сто восемьдесят) дней.</w:t>
      </w:r>
    </w:p>
    <w:p w:rsidR="005E5F30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67</w:t>
      </w:r>
      <w:r w:rsidR="00A90EC0" w:rsidRPr="00CB1F74">
        <w:rPr>
          <w:rFonts w:ascii="Times New Roman" w:hAnsi="Times New Roman" w:cs="Times New Roman"/>
          <w:sz w:val="28"/>
          <w:szCs w:val="28"/>
        </w:rPr>
        <w:t xml:space="preserve">. Протокол о </w:t>
      </w:r>
      <w:r w:rsidR="005E5F30" w:rsidRPr="00CB1F74">
        <w:rPr>
          <w:rFonts w:ascii="Times New Roman" w:hAnsi="Times New Roman" w:cs="Times New Roman"/>
          <w:sz w:val="28"/>
          <w:szCs w:val="28"/>
        </w:rPr>
        <w:t>нарушении</w:t>
      </w:r>
      <w:r w:rsidR="00A90EC0" w:rsidRPr="00CB1F74">
        <w:rPr>
          <w:rFonts w:ascii="Times New Roman" w:hAnsi="Times New Roman" w:cs="Times New Roman"/>
          <w:sz w:val="28"/>
          <w:szCs w:val="28"/>
        </w:rPr>
        <w:t xml:space="preserve"> законодательства в области связи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составляется специалистами Лицензиара при наличии достаточных данных, указывающих на наличие события нарушения</w:t>
      </w:r>
      <w:r w:rsidR="000658CE" w:rsidRPr="00CB1F74">
        <w:rPr>
          <w:rFonts w:ascii="Times New Roman" w:hAnsi="Times New Roman" w:cs="Times New Roman"/>
          <w:sz w:val="28"/>
          <w:szCs w:val="28"/>
        </w:rPr>
        <w:t xml:space="preserve"> законодательства в области связи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5F30" w:rsidRPr="00CB1F74" w:rsidRDefault="00937A68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</w:t>
      </w:r>
      <w:r w:rsidR="00AC1D59" w:rsidRPr="00CB1F74">
        <w:rPr>
          <w:rFonts w:ascii="Times New Roman" w:hAnsi="Times New Roman" w:cs="Times New Roman"/>
          <w:sz w:val="28"/>
          <w:szCs w:val="28"/>
        </w:rPr>
        <w:t>8</w:t>
      </w:r>
      <w:r w:rsidR="005E5F30" w:rsidRPr="00CB1F74">
        <w:rPr>
          <w:rFonts w:ascii="Times New Roman" w:hAnsi="Times New Roman" w:cs="Times New Roman"/>
          <w:sz w:val="28"/>
          <w:szCs w:val="28"/>
        </w:rPr>
        <w:t>. В случае, если в результате лицензионного контроля специалистами Лицензиара будет установлено, что лицензиатом не исполнено предупреждение, к нему принимаются меры, предусмотренные настоящим Положением. Материалы по проверке передаются руководству Лицензиара для принятия решения.</w:t>
      </w:r>
    </w:p>
    <w:p w:rsidR="005E5F30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69</w:t>
      </w:r>
      <w:r w:rsidR="005E5F30" w:rsidRPr="00CB1F74">
        <w:rPr>
          <w:rFonts w:ascii="Times New Roman" w:hAnsi="Times New Roman" w:cs="Times New Roman"/>
          <w:sz w:val="28"/>
          <w:szCs w:val="28"/>
        </w:rPr>
        <w:t>. Основанием для принятия решения о наложении штрафа является выявление в ходе лицензионного контроля двукратно</w:t>
      </w:r>
      <w:r w:rsidR="0033132B" w:rsidRPr="00CB1F74">
        <w:rPr>
          <w:rFonts w:ascii="Times New Roman" w:hAnsi="Times New Roman" w:cs="Times New Roman"/>
          <w:sz w:val="28"/>
          <w:szCs w:val="28"/>
        </w:rPr>
        <w:t>го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33132B" w:rsidRPr="00CB1F74">
        <w:rPr>
          <w:rFonts w:ascii="Times New Roman" w:hAnsi="Times New Roman" w:cs="Times New Roman"/>
          <w:sz w:val="28"/>
          <w:szCs w:val="28"/>
        </w:rPr>
        <w:t>я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Кодексе Кыргызской Республики о</w:t>
      </w:r>
      <w:r w:rsidR="0033132B" w:rsidRPr="00CB1F74">
        <w:rPr>
          <w:rFonts w:ascii="Times New Roman" w:hAnsi="Times New Roman" w:cs="Times New Roman"/>
          <w:sz w:val="28"/>
          <w:szCs w:val="28"/>
        </w:rPr>
        <w:t xml:space="preserve"> нарушениях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предусмотрены </w:t>
      </w:r>
      <w:r w:rsidR="001E11F9" w:rsidRPr="00CB1F74">
        <w:rPr>
          <w:rFonts w:ascii="Times New Roman" w:hAnsi="Times New Roman" w:cs="Times New Roman"/>
          <w:sz w:val="28"/>
          <w:szCs w:val="28"/>
        </w:rPr>
        <w:t>меры взыскания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в виде штрафа. Специалисты Лицензиара составляют протокол о</w:t>
      </w:r>
      <w:r w:rsidR="00A42B4F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нарушении в соответствии с </w:t>
      </w:r>
      <w:hyperlink r:id="rId8" w:history="1">
        <w:r w:rsidR="005E5F30" w:rsidRPr="00CB1F7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Кыргызской Республики о</w:t>
      </w:r>
      <w:r w:rsidR="0033132B" w:rsidRPr="00CB1F74">
        <w:rPr>
          <w:rFonts w:ascii="Times New Roman" w:hAnsi="Times New Roman" w:cs="Times New Roman"/>
          <w:sz w:val="28"/>
          <w:szCs w:val="28"/>
        </w:rPr>
        <w:t xml:space="preserve"> нарушениях</w:t>
      </w:r>
      <w:r w:rsidR="005E5F30" w:rsidRPr="00CB1F74">
        <w:rPr>
          <w:rFonts w:ascii="Times New Roman" w:hAnsi="Times New Roman" w:cs="Times New Roman"/>
          <w:sz w:val="28"/>
          <w:szCs w:val="28"/>
        </w:rPr>
        <w:t>.</w:t>
      </w:r>
    </w:p>
    <w:p w:rsidR="005E5F30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70</w:t>
      </w:r>
      <w:r w:rsidR="005E5F30" w:rsidRPr="00CB1F74">
        <w:rPr>
          <w:rFonts w:ascii="Times New Roman" w:hAnsi="Times New Roman" w:cs="Times New Roman"/>
          <w:sz w:val="28"/>
          <w:szCs w:val="28"/>
        </w:rPr>
        <w:t>. Производство по делу о</w:t>
      </w:r>
      <w:r w:rsidR="00A42B4F" w:rsidRPr="00CB1F74">
        <w:rPr>
          <w:rFonts w:ascii="Times New Roman" w:hAnsi="Times New Roman" w:cs="Times New Roman"/>
          <w:sz w:val="28"/>
          <w:szCs w:val="28"/>
        </w:rPr>
        <w:t xml:space="preserve"> 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нарушениях </w:t>
      </w:r>
      <w:r w:rsidR="0033132B" w:rsidRPr="00CB1F74">
        <w:rPr>
          <w:rFonts w:ascii="Times New Roman" w:hAnsi="Times New Roman" w:cs="Times New Roman"/>
          <w:sz w:val="28"/>
          <w:szCs w:val="28"/>
        </w:rPr>
        <w:t xml:space="preserve">законодательства в области связи </w:t>
      </w:r>
      <w:r w:rsidR="005E5F30" w:rsidRPr="00CB1F7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нормами </w:t>
      </w:r>
      <w:hyperlink r:id="rId9" w:history="1">
        <w:r w:rsidR="005E5F30" w:rsidRPr="00CB1F7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5E5F30" w:rsidRPr="00CB1F74">
        <w:rPr>
          <w:rFonts w:ascii="Times New Roman" w:hAnsi="Times New Roman" w:cs="Times New Roman"/>
          <w:sz w:val="28"/>
          <w:szCs w:val="28"/>
        </w:rPr>
        <w:t xml:space="preserve"> Кыргызской Республики о</w:t>
      </w:r>
      <w:r w:rsidR="0033132B" w:rsidRPr="00CB1F74">
        <w:rPr>
          <w:rFonts w:ascii="Times New Roman" w:hAnsi="Times New Roman" w:cs="Times New Roman"/>
          <w:sz w:val="28"/>
          <w:szCs w:val="28"/>
        </w:rPr>
        <w:t xml:space="preserve"> нарушениях</w:t>
      </w:r>
      <w:r w:rsidR="005E5F30" w:rsidRPr="00CB1F74">
        <w:rPr>
          <w:rFonts w:ascii="Times New Roman" w:hAnsi="Times New Roman" w:cs="Times New Roman"/>
          <w:sz w:val="28"/>
          <w:szCs w:val="28"/>
        </w:rPr>
        <w:t>.</w:t>
      </w:r>
    </w:p>
    <w:p w:rsidR="00ED204C" w:rsidRPr="00CB1F74" w:rsidRDefault="00ED204C" w:rsidP="007B7465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B2B31" w:rsidRPr="00CB1F74" w:rsidRDefault="009B2B31" w:rsidP="00047B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Глава </w:t>
      </w:r>
      <w:r w:rsidR="005078B0" w:rsidRPr="00CB1F74">
        <w:rPr>
          <w:rFonts w:ascii="Times New Roman" w:hAnsi="Times New Roman"/>
          <w:b/>
          <w:sz w:val="28"/>
          <w:szCs w:val="28"/>
        </w:rPr>
        <w:t>15</w:t>
      </w:r>
      <w:r w:rsidR="00ED204C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C824A5" w:rsidP="00047B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Приостановление дейс</w:t>
      </w:r>
      <w:r w:rsidR="002A4718" w:rsidRPr="00CB1F74">
        <w:rPr>
          <w:rFonts w:ascii="Times New Roman" w:hAnsi="Times New Roman"/>
          <w:b/>
          <w:sz w:val="28"/>
          <w:szCs w:val="28"/>
        </w:rPr>
        <w:t>твия лицензии</w:t>
      </w:r>
    </w:p>
    <w:p w:rsidR="00ED204C" w:rsidRPr="00CB1F74" w:rsidRDefault="00ED204C" w:rsidP="007B7465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824A5" w:rsidRPr="00CB1F74" w:rsidRDefault="00AC1D5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71</w:t>
      </w:r>
      <w:r w:rsidR="00ED204C" w:rsidRPr="00CB1F74">
        <w:rPr>
          <w:rFonts w:ascii="Times New Roman" w:hAnsi="Times New Roman"/>
          <w:sz w:val="28"/>
          <w:szCs w:val="28"/>
        </w:rPr>
        <w:t>.</w:t>
      </w:r>
      <w:r w:rsidR="00D01332" w:rsidRPr="00CB1F74">
        <w:rPr>
          <w:rFonts w:ascii="Times New Roman" w:hAnsi="Times New Roman"/>
          <w:sz w:val="28"/>
          <w:szCs w:val="28"/>
        </w:rPr>
        <w:t xml:space="preserve"> З</w:t>
      </w:r>
      <w:r w:rsidR="00C824A5" w:rsidRPr="00CB1F74">
        <w:rPr>
          <w:rFonts w:ascii="Times New Roman" w:hAnsi="Times New Roman"/>
          <w:sz w:val="28"/>
          <w:szCs w:val="28"/>
        </w:rPr>
        <w:t xml:space="preserve">а трехкратное нарушение </w:t>
      </w:r>
      <w:r w:rsidR="00585894" w:rsidRPr="00CB1F74">
        <w:rPr>
          <w:rFonts w:ascii="Times New Roman" w:hAnsi="Times New Roman"/>
          <w:sz w:val="28"/>
          <w:szCs w:val="28"/>
        </w:rPr>
        <w:t>одних и тех же</w:t>
      </w:r>
      <w:r w:rsidR="00D01332" w:rsidRPr="00CB1F74">
        <w:rPr>
          <w:rFonts w:ascii="Times New Roman" w:hAnsi="Times New Roman"/>
          <w:sz w:val="28"/>
          <w:szCs w:val="28"/>
        </w:rPr>
        <w:t xml:space="preserve"> </w:t>
      </w:r>
      <w:r w:rsidR="00C824A5" w:rsidRPr="00CB1F74">
        <w:rPr>
          <w:rFonts w:ascii="Times New Roman" w:hAnsi="Times New Roman"/>
          <w:sz w:val="28"/>
          <w:szCs w:val="28"/>
        </w:rPr>
        <w:t xml:space="preserve">лицензионных требований лицензиар вправе </w:t>
      </w:r>
      <w:r w:rsidR="002A4718" w:rsidRPr="00CB1F74">
        <w:rPr>
          <w:rFonts w:ascii="Times New Roman" w:hAnsi="Times New Roman"/>
          <w:sz w:val="28"/>
          <w:szCs w:val="28"/>
        </w:rPr>
        <w:t xml:space="preserve">приостановить действие лицензии </w:t>
      </w:r>
      <w:r w:rsidR="00C824A5" w:rsidRPr="00CB1F74">
        <w:rPr>
          <w:rFonts w:ascii="Times New Roman" w:hAnsi="Times New Roman"/>
          <w:sz w:val="28"/>
          <w:szCs w:val="28"/>
        </w:rPr>
        <w:t>субъекта, ранее получившего предупреждение и штраф, на срок до трех месяцев</w:t>
      </w:r>
      <w:r w:rsidR="00BD0E2C" w:rsidRPr="00CB1F74">
        <w:rPr>
          <w:rFonts w:ascii="Times New Roman" w:hAnsi="Times New Roman"/>
          <w:sz w:val="28"/>
          <w:szCs w:val="28"/>
        </w:rPr>
        <w:t xml:space="preserve">. Решение о приостановлении действия лицензии принимается не позднее 20 (двадцать) рабочих дней с момента выявления обстоятельств, по которым лицензия </w:t>
      </w:r>
      <w:r w:rsidR="00D01332" w:rsidRPr="00CB1F74">
        <w:rPr>
          <w:rFonts w:ascii="Times New Roman" w:hAnsi="Times New Roman"/>
          <w:sz w:val="28"/>
          <w:szCs w:val="28"/>
        </w:rPr>
        <w:t>должна</w:t>
      </w:r>
      <w:r w:rsidR="00BD0E2C" w:rsidRPr="00CB1F74">
        <w:rPr>
          <w:rFonts w:ascii="Times New Roman" w:hAnsi="Times New Roman"/>
          <w:sz w:val="28"/>
          <w:szCs w:val="28"/>
        </w:rPr>
        <w:t xml:space="preserve"> быть приостановлена.</w:t>
      </w:r>
    </w:p>
    <w:p w:rsidR="00F9752D" w:rsidRPr="00CB1F74" w:rsidRDefault="00AC1D5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72.</w:t>
      </w:r>
      <w:r w:rsidR="00F9752D" w:rsidRPr="00CB1F74">
        <w:rPr>
          <w:rFonts w:ascii="Times New Roman" w:hAnsi="Times New Roman"/>
          <w:sz w:val="28"/>
          <w:szCs w:val="28"/>
        </w:rPr>
        <w:t xml:space="preserve"> Лицензиат обязан устранить нарушение, повлекше</w:t>
      </w:r>
      <w:r w:rsidR="00907125" w:rsidRPr="00CB1F74">
        <w:rPr>
          <w:rFonts w:ascii="Times New Roman" w:hAnsi="Times New Roman"/>
          <w:sz w:val="28"/>
          <w:szCs w:val="28"/>
        </w:rPr>
        <w:t>е</w:t>
      </w:r>
      <w:r w:rsidR="00F9752D" w:rsidRPr="00CB1F74">
        <w:rPr>
          <w:rFonts w:ascii="Times New Roman" w:hAnsi="Times New Roman"/>
          <w:sz w:val="28"/>
          <w:szCs w:val="28"/>
        </w:rPr>
        <w:t xml:space="preserve"> приостановление лицензии.</w:t>
      </w:r>
    </w:p>
    <w:p w:rsidR="00C824A5" w:rsidRPr="00CB1F74" w:rsidRDefault="00AC1D5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73</w:t>
      </w:r>
      <w:r w:rsidR="00ED204C" w:rsidRPr="00CB1F74">
        <w:rPr>
          <w:rFonts w:ascii="Times New Roman" w:hAnsi="Times New Roman"/>
          <w:sz w:val="28"/>
          <w:szCs w:val="28"/>
        </w:rPr>
        <w:t>.</w:t>
      </w:r>
      <w:r w:rsidR="00D01332" w:rsidRPr="00CB1F74">
        <w:rPr>
          <w:rFonts w:ascii="Times New Roman" w:hAnsi="Times New Roman"/>
          <w:sz w:val="28"/>
          <w:szCs w:val="28"/>
        </w:rPr>
        <w:t xml:space="preserve"> Л</w:t>
      </w:r>
      <w:r w:rsidR="00C824A5" w:rsidRPr="00CB1F74">
        <w:rPr>
          <w:rFonts w:ascii="Times New Roman" w:hAnsi="Times New Roman"/>
          <w:sz w:val="28"/>
          <w:szCs w:val="28"/>
        </w:rPr>
        <w:t xml:space="preserve">ицензиат обязан уведомить в письменной форме </w:t>
      </w:r>
      <w:r w:rsidR="00907125" w:rsidRPr="00CB1F74">
        <w:rPr>
          <w:rFonts w:ascii="Times New Roman" w:hAnsi="Times New Roman"/>
          <w:sz w:val="28"/>
          <w:szCs w:val="28"/>
        </w:rPr>
        <w:t>Л</w:t>
      </w:r>
      <w:r w:rsidR="00C824A5" w:rsidRPr="00CB1F74">
        <w:rPr>
          <w:rFonts w:ascii="Times New Roman" w:hAnsi="Times New Roman"/>
          <w:sz w:val="28"/>
          <w:szCs w:val="28"/>
        </w:rPr>
        <w:t>ицензиара об устранении им нарушения лицензионных требований, повлекшего приостановление дейс</w:t>
      </w:r>
      <w:r w:rsidR="002A4718" w:rsidRPr="00CB1F74">
        <w:rPr>
          <w:rFonts w:ascii="Times New Roman" w:hAnsi="Times New Roman"/>
          <w:sz w:val="28"/>
          <w:szCs w:val="28"/>
        </w:rPr>
        <w:t>твия лицензии</w:t>
      </w:r>
      <w:r w:rsidR="00A42B4F" w:rsidRPr="00CB1F74">
        <w:rPr>
          <w:rFonts w:ascii="Times New Roman" w:hAnsi="Times New Roman"/>
          <w:sz w:val="28"/>
          <w:szCs w:val="28"/>
        </w:rPr>
        <w:t>.</w:t>
      </w:r>
    </w:p>
    <w:p w:rsidR="006F5CC9" w:rsidRPr="00CB1F74" w:rsidRDefault="006F5CC9" w:rsidP="00BC553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2B31" w:rsidRPr="00CB1F74" w:rsidRDefault="009B2B31" w:rsidP="00047B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Глава </w:t>
      </w:r>
      <w:r w:rsidR="005078B0" w:rsidRPr="00CB1F74">
        <w:rPr>
          <w:rFonts w:ascii="Times New Roman" w:hAnsi="Times New Roman"/>
          <w:b/>
          <w:sz w:val="28"/>
          <w:szCs w:val="28"/>
        </w:rPr>
        <w:t>16</w:t>
      </w:r>
      <w:r w:rsidR="006F5CC9" w:rsidRPr="00CB1F74">
        <w:rPr>
          <w:rFonts w:ascii="Times New Roman" w:hAnsi="Times New Roman"/>
          <w:b/>
          <w:sz w:val="28"/>
          <w:szCs w:val="28"/>
        </w:rPr>
        <w:t>.</w:t>
      </w:r>
    </w:p>
    <w:p w:rsidR="00C824A5" w:rsidRPr="00CB1F74" w:rsidRDefault="00C824A5" w:rsidP="00047B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Возобновление дейс</w:t>
      </w:r>
      <w:r w:rsidR="002A4718" w:rsidRPr="00CB1F74">
        <w:rPr>
          <w:rFonts w:ascii="Times New Roman" w:hAnsi="Times New Roman"/>
          <w:b/>
          <w:sz w:val="28"/>
          <w:szCs w:val="28"/>
        </w:rPr>
        <w:t>твия лицензии</w:t>
      </w:r>
    </w:p>
    <w:p w:rsidR="006F5CC9" w:rsidRPr="00CB1F74" w:rsidRDefault="006F5CC9" w:rsidP="007B7465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824A5" w:rsidRPr="00CB1F74" w:rsidRDefault="00AC1D5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</w:t>
      </w:r>
      <w:r w:rsidR="00FE043A" w:rsidRPr="00CB1F74">
        <w:rPr>
          <w:rFonts w:ascii="Times New Roman" w:hAnsi="Times New Roman"/>
          <w:sz w:val="28"/>
          <w:szCs w:val="28"/>
        </w:rPr>
        <w:t>4</w:t>
      </w:r>
      <w:r w:rsidR="006F5CC9" w:rsidRPr="00CB1F74">
        <w:rPr>
          <w:rFonts w:ascii="Times New Roman" w:hAnsi="Times New Roman"/>
          <w:sz w:val="28"/>
          <w:szCs w:val="28"/>
        </w:rPr>
        <w:t>. Д</w:t>
      </w:r>
      <w:r w:rsidR="00C824A5" w:rsidRPr="00CB1F74">
        <w:rPr>
          <w:rFonts w:ascii="Times New Roman" w:hAnsi="Times New Roman"/>
          <w:sz w:val="28"/>
          <w:szCs w:val="28"/>
        </w:rPr>
        <w:t>ейс</w:t>
      </w:r>
      <w:r w:rsidR="002A4718" w:rsidRPr="00CB1F74">
        <w:rPr>
          <w:rFonts w:ascii="Times New Roman" w:hAnsi="Times New Roman"/>
          <w:sz w:val="28"/>
          <w:szCs w:val="28"/>
        </w:rPr>
        <w:t>твие лицензии</w:t>
      </w:r>
      <w:r w:rsidR="00C824A5" w:rsidRPr="00CB1F74">
        <w:rPr>
          <w:rFonts w:ascii="Times New Roman" w:hAnsi="Times New Roman"/>
          <w:sz w:val="28"/>
          <w:szCs w:val="28"/>
        </w:rPr>
        <w:t xml:space="preserve"> возобновляется </w:t>
      </w:r>
      <w:r w:rsidR="00907125" w:rsidRPr="00CB1F74">
        <w:rPr>
          <w:rFonts w:ascii="Times New Roman" w:hAnsi="Times New Roman"/>
          <w:sz w:val="28"/>
          <w:szCs w:val="28"/>
        </w:rPr>
        <w:t>Л</w:t>
      </w:r>
      <w:r w:rsidR="00C824A5" w:rsidRPr="00CB1F74">
        <w:rPr>
          <w:rFonts w:ascii="Times New Roman" w:hAnsi="Times New Roman"/>
          <w:sz w:val="28"/>
          <w:szCs w:val="28"/>
        </w:rPr>
        <w:t>ицензиаром со дня, следующего за днем истечения срока, на который было приостановлено дейс</w:t>
      </w:r>
      <w:r w:rsidR="000A5BCC" w:rsidRPr="00CB1F74">
        <w:rPr>
          <w:rFonts w:ascii="Times New Roman" w:hAnsi="Times New Roman"/>
          <w:sz w:val="28"/>
          <w:szCs w:val="28"/>
        </w:rPr>
        <w:t>твие лицензии</w:t>
      </w:r>
      <w:r w:rsidR="00C824A5" w:rsidRPr="00CB1F74">
        <w:rPr>
          <w:rFonts w:ascii="Times New Roman" w:hAnsi="Times New Roman"/>
          <w:sz w:val="28"/>
          <w:szCs w:val="28"/>
        </w:rPr>
        <w:t xml:space="preserve">, при условии устранения лицензиатом нарушений </w:t>
      </w:r>
      <w:r w:rsidR="00C824A5" w:rsidRPr="00CB1F74">
        <w:rPr>
          <w:rFonts w:ascii="Times New Roman" w:hAnsi="Times New Roman"/>
          <w:sz w:val="28"/>
          <w:szCs w:val="28"/>
        </w:rPr>
        <w:lastRenderedPageBreak/>
        <w:t>лицензионных требований либо до истечения установленного срока, на который было п</w:t>
      </w:r>
      <w:r w:rsidR="00E40B3D" w:rsidRPr="00CB1F74">
        <w:rPr>
          <w:rFonts w:ascii="Times New Roman" w:hAnsi="Times New Roman"/>
          <w:sz w:val="28"/>
          <w:szCs w:val="28"/>
        </w:rPr>
        <w:t>риостановлено действие лицензии</w:t>
      </w:r>
      <w:r w:rsidR="00C824A5" w:rsidRPr="00CB1F74">
        <w:rPr>
          <w:rFonts w:ascii="Times New Roman" w:hAnsi="Times New Roman"/>
          <w:sz w:val="28"/>
          <w:szCs w:val="28"/>
        </w:rPr>
        <w:t>, в случае досрочного устранения нарушений лице</w:t>
      </w:r>
      <w:r w:rsidR="00FF4DDE" w:rsidRPr="00CB1F74">
        <w:rPr>
          <w:rFonts w:ascii="Times New Roman" w:hAnsi="Times New Roman"/>
          <w:sz w:val="28"/>
          <w:szCs w:val="28"/>
        </w:rPr>
        <w:t>нзионных требований лицензиатом.</w:t>
      </w:r>
    </w:p>
    <w:p w:rsidR="00C824A5" w:rsidRPr="00CB1F74" w:rsidRDefault="00FE043A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75</w:t>
      </w:r>
      <w:r w:rsidR="006F5CC9" w:rsidRPr="00CB1F74">
        <w:rPr>
          <w:rFonts w:ascii="Times New Roman" w:hAnsi="Times New Roman"/>
          <w:sz w:val="28"/>
          <w:szCs w:val="28"/>
        </w:rPr>
        <w:t>. В</w:t>
      </w:r>
      <w:r w:rsidR="00C824A5" w:rsidRPr="00CB1F74">
        <w:rPr>
          <w:rFonts w:ascii="Times New Roman" w:hAnsi="Times New Roman"/>
          <w:sz w:val="28"/>
          <w:szCs w:val="28"/>
        </w:rPr>
        <w:t xml:space="preserve"> случае досрочного устранения выявленных нарушений лицензионных требований лицензиат уведомляет </w:t>
      </w:r>
      <w:r w:rsidR="00907125" w:rsidRPr="00CB1F74">
        <w:rPr>
          <w:rFonts w:ascii="Times New Roman" w:hAnsi="Times New Roman"/>
          <w:sz w:val="28"/>
          <w:szCs w:val="28"/>
        </w:rPr>
        <w:t>Л</w:t>
      </w:r>
      <w:r w:rsidR="00C824A5" w:rsidRPr="00CB1F74">
        <w:rPr>
          <w:rFonts w:ascii="Times New Roman" w:hAnsi="Times New Roman"/>
          <w:sz w:val="28"/>
          <w:szCs w:val="28"/>
        </w:rPr>
        <w:t>ицензиара об этом в письменной форме и и</w:t>
      </w:r>
      <w:r w:rsidR="00280536" w:rsidRPr="00CB1F74">
        <w:rPr>
          <w:rFonts w:ascii="Times New Roman" w:hAnsi="Times New Roman"/>
          <w:sz w:val="28"/>
          <w:szCs w:val="28"/>
        </w:rPr>
        <w:t>нициирует лицензионную проверку.</w:t>
      </w:r>
    </w:p>
    <w:p w:rsidR="00C824A5" w:rsidRPr="00CB1F74" w:rsidRDefault="00AC1D5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</w:t>
      </w:r>
      <w:r w:rsidR="00FE043A" w:rsidRPr="00CB1F74">
        <w:rPr>
          <w:rFonts w:ascii="Times New Roman" w:hAnsi="Times New Roman"/>
          <w:sz w:val="28"/>
          <w:szCs w:val="28"/>
        </w:rPr>
        <w:t>6</w:t>
      </w:r>
      <w:r w:rsidR="006F5CC9" w:rsidRPr="00CB1F74">
        <w:rPr>
          <w:rFonts w:ascii="Times New Roman" w:hAnsi="Times New Roman"/>
          <w:sz w:val="28"/>
          <w:szCs w:val="28"/>
        </w:rPr>
        <w:t>. Л</w:t>
      </w:r>
      <w:r w:rsidR="00C824A5" w:rsidRPr="00CB1F74">
        <w:rPr>
          <w:rFonts w:ascii="Times New Roman" w:hAnsi="Times New Roman"/>
          <w:sz w:val="28"/>
          <w:szCs w:val="28"/>
        </w:rPr>
        <w:t>ицензиар проводит лицензионную проверку устранения выявленных нарушений в тридцатидневный срок либо не позднее пяти рабочих дней со дня получения уведомления лицензиата о досрочном устранении нарушений</w:t>
      </w:r>
      <w:r w:rsidR="00907125" w:rsidRPr="00CB1F74">
        <w:rPr>
          <w:rFonts w:ascii="Times New Roman" w:hAnsi="Times New Roman"/>
          <w:sz w:val="28"/>
          <w:szCs w:val="28"/>
        </w:rPr>
        <w:t>,</w:t>
      </w:r>
      <w:r w:rsidR="00C824A5" w:rsidRPr="00CB1F74">
        <w:rPr>
          <w:rFonts w:ascii="Times New Roman" w:hAnsi="Times New Roman"/>
          <w:sz w:val="28"/>
          <w:szCs w:val="28"/>
        </w:rPr>
        <w:t xml:space="preserve"> и по результатам проверки направляет лицензиату в письменной форме решение о возобновлении дейс</w:t>
      </w:r>
      <w:r w:rsidR="00E40B3D" w:rsidRPr="00CB1F74">
        <w:rPr>
          <w:rFonts w:ascii="Times New Roman" w:hAnsi="Times New Roman"/>
          <w:sz w:val="28"/>
          <w:szCs w:val="28"/>
        </w:rPr>
        <w:t>твия лице</w:t>
      </w:r>
      <w:r w:rsidR="00D01332" w:rsidRPr="00CB1F74">
        <w:rPr>
          <w:rFonts w:ascii="Times New Roman" w:hAnsi="Times New Roman"/>
          <w:sz w:val="28"/>
          <w:szCs w:val="28"/>
        </w:rPr>
        <w:t>нзии</w:t>
      </w:r>
      <w:r w:rsidR="00C824A5" w:rsidRPr="00CB1F74">
        <w:rPr>
          <w:rFonts w:ascii="Times New Roman" w:hAnsi="Times New Roman"/>
          <w:sz w:val="28"/>
          <w:szCs w:val="28"/>
        </w:rPr>
        <w:t>, либо об отказе в его возобновлении с соответствующим обоснованием</w:t>
      </w:r>
      <w:r w:rsidR="00907125" w:rsidRPr="00CB1F74">
        <w:rPr>
          <w:rFonts w:ascii="Times New Roman" w:hAnsi="Times New Roman"/>
          <w:sz w:val="28"/>
          <w:szCs w:val="28"/>
        </w:rPr>
        <w:t>,</w:t>
      </w:r>
      <w:r w:rsidR="00C824A5" w:rsidRPr="00CB1F74">
        <w:rPr>
          <w:rFonts w:ascii="Times New Roman" w:hAnsi="Times New Roman"/>
          <w:sz w:val="28"/>
          <w:szCs w:val="28"/>
        </w:rPr>
        <w:t xml:space="preserve"> и вносит со</w:t>
      </w:r>
      <w:r w:rsidR="00280536" w:rsidRPr="00CB1F74">
        <w:rPr>
          <w:rFonts w:ascii="Times New Roman" w:hAnsi="Times New Roman"/>
          <w:sz w:val="28"/>
          <w:szCs w:val="28"/>
        </w:rPr>
        <w:t>ответствующие сведения в реестр.</w:t>
      </w:r>
    </w:p>
    <w:p w:rsidR="00C824A5" w:rsidRPr="00CB1F74" w:rsidRDefault="00FE043A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77</w:t>
      </w:r>
      <w:r w:rsidR="006F5CC9" w:rsidRPr="00CB1F74">
        <w:rPr>
          <w:rFonts w:ascii="Times New Roman" w:hAnsi="Times New Roman"/>
          <w:sz w:val="28"/>
          <w:szCs w:val="28"/>
        </w:rPr>
        <w:t>.</w:t>
      </w:r>
      <w:r w:rsidRPr="00CB1F74">
        <w:rPr>
          <w:rFonts w:ascii="Times New Roman" w:hAnsi="Times New Roman"/>
          <w:sz w:val="28"/>
          <w:szCs w:val="28"/>
        </w:rPr>
        <w:t xml:space="preserve"> </w:t>
      </w:r>
      <w:r w:rsidR="006F5CC9" w:rsidRPr="00CB1F74">
        <w:rPr>
          <w:rFonts w:ascii="Times New Roman" w:hAnsi="Times New Roman"/>
          <w:sz w:val="28"/>
          <w:szCs w:val="28"/>
        </w:rPr>
        <w:t>Л</w:t>
      </w:r>
      <w:r w:rsidR="00E40B3D" w:rsidRPr="00CB1F74">
        <w:rPr>
          <w:rFonts w:ascii="Times New Roman" w:hAnsi="Times New Roman"/>
          <w:sz w:val="28"/>
          <w:szCs w:val="28"/>
        </w:rPr>
        <w:t>ицензии</w:t>
      </w:r>
      <w:r w:rsidR="004A769A" w:rsidRPr="00CB1F74">
        <w:rPr>
          <w:rFonts w:ascii="Times New Roman" w:hAnsi="Times New Roman"/>
          <w:sz w:val="28"/>
          <w:szCs w:val="28"/>
        </w:rPr>
        <w:t xml:space="preserve"> считаются возобновившими свое действие с даты вне</w:t>
      </w:r>
      <w:r w:rsidR="00280536" w:rsidRPr="00CB1F74">
        <w:rPr>
          <w:rFonts w:ascii="Times New Roman" w:hAnsi="Times New Roman"/>
          <w:sz w:val="28"/>
          <w:szCs w:val="28"/>
        </w:rPr>
        <w:t>сения сведений об этом в реестр.</w:t>
      </w:r>
    </w:p>
    <w:p w:rsidR="006F5CC9" w:rsidRPr="00CB1F74" w:rsidRDefault="00FE043A" w:rsidP="007B7465">
      <w:pPr>
        <w:pStyle w:val="a3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78</w:t>
      </w:r>
      <w:r w:rsidR="00BC5533" w:rsidRPr="00CB1F74">
        <w:rPr>
          <w:rFonts w:ascii="Times New Roman" w:hAnsi="Times New Roman"/>
          <w:sz w:val="28"/>
          <w:szCs w:val="28"/>
        </w:rPr>
        <w:t xml:space="preserve">. </w:t>
      </w:r>
      <w:r w:rsidR="006F5CC9" w:rsidRPr="00CB1F74">
        <w:rPr>
          <w:rFonts w:ascii="Times New Roman" w:hAnsi="Times New Roman"/>
          <w:sz w:val="28"/>
          <w:szCs w:val="28"/>
        </w:rPr>
        <w:t>Л</w:t>
      </w:r>
      <w:r w:rsidR="004A769A" w:rsidRPr="00CB1F74">
        <w:rPr>
          <w:rFonts w:ascii="Times New Roman" w:hAnsi="Times New Roman"/>
          <w:sz w:val="28"/>
          <w:szCs w:val="28"/>
        </w:rPr>
        <w:t xml:space="preserve">ицензиат вправе обжаловать решение лицензиара об отказе в возобновлении действия лицензии в </w:t>
      </w:r>
      <w:r w:rsidR="00F24C2D" w:rsidRPr="00CB1F74">
        <w:rPr>
          <w:rFonts w:ascii="Times New Roman" w:hAnsi="Times New Roman"/>
          <w:sz w:val="28"/>
          <w:szCs w:val="28"/>
        </w:rPr>
        <w:t>соответствии с Законом Кыргызской Республики «Об основах административной деятельности и административных процедурах</w:t>
      </w:r>
      <w:r w:rsidRPr="00CB1F74">
        <w:rPr>
          <w:rFonts w:ascii="Times New Roman" w:hAnsi="Times New Roman"/>
          <w:sz w:val="28"/>
          <w:szCs w:val="28"/>
        </w:rPr>
        <w:t>».</w:t>
      </w:r>
    </w:p>
    <w:p w:rsidR="006F5CC9" w:rsidRPr="00CB1F74" w:rsidRDefault="006F5CC9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2B31" w:rsidRPr="00CB1F74" w:rsidRDefault="009B2B31" w:rsidP="00047B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 xml:space="preserve">Глава </w:t>
      </w:r>
      <w:r w:rsidR="005078B0" w:rsidRPr="00CB1F74">
        <w:rPr>
          <w:rFonts w:ascii="Times New Roman" w:hAnsi="Times New Roman"/>
          <w:b/>
          <w:sz w:val="28"/>
          <w:szCs w:val="28"/>
        </w:rPr>
        <w:t>17</w:t>
      </w:r>
      <w:r w:rsidR="006F5CC9" w:rsidRPr="00CB1F74">
        <w:rPr>
          <w:rFonts w:ascii="Times New Roman" w:hAnsi="Times New Roman"/>
          <w:b/>
          <w:sz w:val="28"/>
          <w:szCs w:val="28"/>
        </w:rPr>
        <w:t>.</w:t>
      </w:r>
    </w:p>
    <w:p w:rsidR="004A769A" w:rsidRPr="00CB1F74" w:rsidRDefault="00BC5533" w:rsidP="00047B9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Прекращение и</w:t>
      </w:r>
      <w:r w:rsidR="00B10A5D" w:rsidRPr="00CB1F74">
        <w:rPr>
          <w:rFonts w:ascii="Times New Roman" w:hAnsi="Times New Roman"/>
          <w:b/>
          <w:sz w:val="28"/>
          <w:szCs w:val="28"/>
        </w:rPr>
        <w:t xml:space="preserve"> аннулирование</w:t>
      </w:r>
      <w:r w:rsidR="00797679" w:rsidRPr="00CB1F74">
        <w:rPr>
          <w:rFonts w:ascii="Times New Roman" w:hAnsi="Times New Roman"/>
          <w:b/>
          <w:sz w:val="28"/>
          <w:szCs w:val="28"/>
        </w:rPr>
        <w:t xml:space="preserve"> лицензии</w:t>
      </w:r>
    </w:p>
    <w:p w:rsidR="006F5CC9" w:rsidRPr="00CB1F74" w:rsidRDefault="006F5CC9" w:rsidP="007B746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A769A" w:rsidRPr="00CB1F74" w:rsidRDefault="00FE043A" w:rsidP="007B746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79</w:t>
      </w:r>
      <w:r w:rsidR="00937A68" w:rsidRPr="00CB1F74">
        <w:rPr>
          <w:rFonts w:ascii="Times New Roman" w:hAnsi="Times New Roman"/>
          <w:sz w:val="28"/>
          <w:szCs w:val="28"/>
        </w:rPr>
        <w:t>.</w:t>
      </w:r>
      <w:r w:rsidR="00C07CEA" w:rsidRPr="00CB1F74">
        <w:rPr>
          <w:rFonts w:ascii="Times New Roman" w:hAnsi="Times New Roman"/>
          <w:sz w:val="28"/>
          <w:szCs w:val="28"/>
        </w:rPr>
        <w:t>Лицензия</w:t>
      </w:r>
      <w:r w:rsidR="00D01332" w:rsidRPr="00CB1F74">
        <w:rPr>
          <w:rFonts w:ascii="Times New Roman" w:hAnsi="Times New Roman"/>
          <w:sz w:val="28"/>
          <w:szCs w:val="28"/>
        </w:rPr>
        <w:t xml:space="preserve"> </w:t>
      </w:r>
      <w:r w:rsidR="00C07CEA" w:rsidRPr="00CB1F74">
        <w:rPr>
          <w:rFonts w:ascii="Times New Roman" w:hAnsi="Times New Roman"/>
          <w:sz w:val="28"/>
          <w:szCs w:val="28"/>
        </w:rPr>
        <w:t>прекращае</w:t>
      </w:r>
      <w:r w:rsidR="004A769A" w:rsidRPr="00CB1F74">
        <w:rPr>
          <w:rFonts w:ascii="Times New Roman" w:hAnsi="Times New Roman"/>
          <w:sz w:val="28"/>
          <w:szCs w:val="28"/>
        </w:rPr>
        <w:t>т действие в случаях:</w:t>
      </w:r>
    </w:p>
    <w:p w:rsidR="004A769A" w:rsidRPr="00CB1F74" w:rsidRDefault="00E32AE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1</w:t>
      </w:r>
      <w:r w:rsidR="00A71EAB" w:rsidRPr="00CB1F74">
        <w:rPr>
          <w:rFonts w:ascii="Times New Roman" w:hAnsi="Times New Roman" w:cs="Times New Roman"/>
          <w:sz w:val="28"/>
          <w:szCs w:val="28"/>
        </w:rPr>
        <w:t>) прекращения физическим лицом деятельности в качестве индивидуального предпринимателя;</w:t>
      </w:r>
    </w:p>
    <w:p w:rsidR="00A71EAB" w:rsidRPr="00CB1F74" w:rsidRDefault="00E32AE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2</w:t>
      </w:r>
      <w:r w:rsidR="00A71EAB" w:rsidRPr="00CB1F74">
        <w:rPr>
          <w:rFonts w:ascii="Times New Roman" w:hAnsi="Times New Roman" w:cs="Times New Roman"/>
          <w:sz w:val="28"/>
          <w:szCs w:val="28"/>
        </w:rPr>
        <w:t>) ликвидации юридического лица;</w:t>
      </w:r>
    </w:p>
    <w:p w:rsidR="00A71EAB" w:rsidRPr="00CB1F74" w:rsidRDefault="00E32AE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3</w:t>
      </w:r>
      <w:r w:rsidR="00A71EAB" w:rsidRPr="00CB1F74">
        <w:rPr>
          <w:rFonts w:ascii="Times New Roman" w:hAnsi="Times New Roman" w:cs="Times New Roman"/>
          <w:sz w:val="28"/>
          <w:szCs w:val="28"/>
        </w:rPr>
        <w:t>) подачи заявления лицензиатом (правопреемником лицензиата) в случае добровольного прекращения им осуществления лицензируемого вида деятельности;</w:t>
      </w:r>
    </w:p>
    <w:p w:rsidR="00A71EAB" w:rsidRPr="00CB1F74" w:rsidRDefault="00E32AE6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4</w:t>
      </w:r>
      <w:r w:rsidR="00A71EAB" w:rsidRPr="00CB1F74">
        <w:rPr>
          <w:rFonts w:ascii="Times New Roman" w:hAnsi="Times New Roman" w:cs="Times New Roman"/>
          <w:sz w:val="28"/>
          <w:szCs w:val="28"/>
        </w:rPr>
        <w:t>) исключения отдельного вида деятельности из перечня лицензируемых видов деятельности;</w:t>
      </w:r>
    </w:p>
    <w:p w:rsidR="00A71EAB" w:rsidRPr="00CB1F74" w:rsidRDefault="00FC15E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5</w:t>
      </w:r>
      <w:r w:rsidR="00A71EAB" w:rsidRPr="00CB1F74">
        <w:rPr>
          <w:rFonts w:ascii="Times New Roman" w:hAnsi="Times New Roman" w:cs="Times New Roman"/>
          <w:sz w:val="28"/>
          <w:szCs w:val="28"/>
        </w:rPr>
        <w:t>) вступления в законную силу решения суда об аннулиров</w:t>
      </w:r>
      <w:r w:rsidR="00E40B3D" w:rsidRPr="00CB1F74">
        <w:rPr>
          <w:rFonts w:ascii="Times New Roman" w:hAnsi="Times New Roman" w:cs="Times New Roman"/>
          <w:sz w:val="28"/>
          <w:szCs w:val="28"/>
        </w:rPr>
        <w:t>ании лицензии</w:t>
      </w:r>
      <w:r w:rsidR="00A71EAB" w:rsidRPr="00CB1F74">
        <w:rPr>
          <w:rFonts w:ascii="Times New Roman" w:hAnsi="Times New Roman" w:cs="Times New Roman"/>
          <w:sz w:val="28"/>
          <w:szCs w:val="28"/>
        </w:rPr>
        <w:t>;</w:t>
      </w:r>
    </w:p>
    <w:p w:rsidR="00A71EAB" w:rsidRPr="00CB1F74" w:rsidRDefault="00FC15E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6</w:t>
      </w:r>
      <w:r w:rsidR="00A71EAB" w:rsidRPr="00CB1F74">
        <w:rPr>
          <w:rFonts w:ascii="Times New Roman" w:hAnsi="Times New Roman" w:cs="Times New Roman"/>
          <w:sz w:val="28"/>
          <w:szCs w:val="28"/>
        </w:rPr>
        <w:t>) смерти физического лица.</w:t>
      </w:r>
    </w:p>
    <w:p w:rsidR="00A71EAB" w:rsidRPr="00CB1F74" w:rsidRDefault="00AC1D59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8</w:t>
      </w:r>
      <w:r w:rsidR="00FE043A" w:rsidRPr="00CB1F74">
        <w:rPr>
          <w:rFonts w:ascii="Times New Roman" w:hAnsi="Times New Roman" w:cs="Times New Roman"/>
          <w:sz w:val="28"/>
          <w:szCs w:val="28"/>
        </w:rPr>
        <w:t>0</w:t>
      </w:r>
      <w:r w:rsidR="00B10A5D" w:rsidRPr="00CB1F74">
        <w:rPr>
          <w:rFonts w:ascii="Times New Roman" w:hAnsi="Times New Roman" w:cs="Times New Roman"/>
          <w:sz w:val="28"/>
          <w:szCs w:val="28"/>
        </w:rPr>
        <w:t xml:space="preserve">. </w:t>
      </w:r>
      <w:r w:rsidR="00A71EAB" w:rsidRPr="00CB1F74">
        <w:rPr>
          <w:rFonts w:ascii="Times New Roman" w:hAnsi="Times New Roman" w:cs="Times New Roman"/>
          <w:sz w:val="28"/>
          <w:szCs w:val="28"/>
        </w:rPr>
        <w:t xml:space="preserve">При прекращении действия лицензии </w:t>
      </w:r>
      <w:r w:rsidR="00907125" w:rsidRPr="00CB1F74">
        <w:rPr>
          <w:rFonts w:ascii="Times New Roman" w:hAnsi="Times New Roman" w:cs="Times New Roman"/>
          <w:sz w:val="28"/>
          <w:szCs w:val="28"/>
        </w:rPr>
        <w:t>Л</w:t>
      </w:r>
      <w:r w:rsidR="00A71EAB" w:rsidRPr="00CB1F74">
        <w:rPr>
          <w:rFonts w:ascii="Times New Roman" w:hAnsi="Times New Roman" w:cs="Times New Roman"/>
          <w:sz w:val="28"/>
          <w:szCs w:val="28"/>
        </w:rPr>
        <w:t>ицензиар вносит сведения о прекращении действия лицензии в реестр. Лицензия призна</w:t>
      </w:r>
      <w:r w:rsidR="00907125" w:rsidRPr="00CB1F74">
        <w:rPr>
          <w:rFonts w:ascii="Times New Roman" w:hAnsi="Times New Roman" w:cs="Times New Roman"/>
          <w:sz w:val="28"/>
          <w:szCs w:val="28"/>
        </w:rPr>
        <w:t>е</w:t>
      </w:r>
      <w:r w:rsidR="00A71EAB" w:rsidRPr="00CB1F74">
        <w:rPr>
          <w:rFonts w:ascii="Times New Roman" w:hAnsi="Times New Roman" w:cs="Times New Roman"/>
          <w:sz w:val="28"/>
          <w:szCs w:val="28"/>
        </w:rPr>
        <w:t>тся прекративш</w:t>
      </w:r>
      <w:r w:rsidR="00907125" w:rsidRPr="00CB1F74">
        <w:rPr>
          <w:rFonts w:ascii="Times New Roman" w:hAnsi="Times New Roman" w:cs="Times New Roman"/>
          <w:sz w:val="28"/>
          <w:szCs w:val="28"/>
        </w:rPr>
        <w:t>ей</w:t>
      </w:r>
      <w:r w:rsidR="00A71EAB" w:rsidRPr="00CB1F74">
        <w:rPr>
          <w:rFonts w:ascii="Times New Roman" w:hAnsi="Times New Roman" w:cs="Times New Roman"/>
          <w:sz w:val="28"/>
          <w:szCs w:val="28"/>
        </w:rPr>
        <w:t xml:space="preserve"> действие с даты внесения сведений в реестр.</w:t>
      </w:r>
    </w:p>
    <w:p w:rsidR="00A71EAB" w:rsidRPr="00CB1F74" w:rsidRDefault="00A71EAB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Лицензия на бумажном носителе, находящ</w:t>
      </w:r>
      <w:r w:rsidR="00907125" w:rsidRPr="00CB1F74">
        <w:rPr>
          <w:rFonts w:ascii="Times New Roman" w:hAnsi="Times New Roman" w:cs="Times New Roman"/>
          <w:sz w:val="28"/>
          <w:szCs w:val="28"/>
        </w:rPr>
        <w:t>ая</w:t>
      </w:r>
      <w:r w:rsidRPr="00CB1F74">
        <w:rPr>
          <w:rFonts w:ascii="Times New Roman" w:hAnsi="Times New Roman" w:cs="Times New Roman"/>
          <w:sz w:val="28"/>
          <w:szCs w:val="28"/>
        </w:rPr>
        <w:t>ся у лицензиата, счита</w:t>
      </w:r>
      <w:r w:rsidR="00EE4C5A" w:rsidRPr="00CB1F74">
        <w:rPr>
          <w:rFonts w:ascii="Times New Roman" w:hAnsi="Times New Roman" w:cs="Times New Roman"/>
          <w:sz w:val="28"/>
          <w:szCs w:val="28"/>
        </w:rPr>
        <w:t>е</w:t>
      </w:r>
      <w:r w:rsidRPr="00CB1F74">
        <w:rPr>
          <w:rFonts w:ascii="Times New Roman" w:hAnsi="Times New Roman" w:cs="Times New Roman"/>
          <w:sz w:val="28"/>
          <w:szCs w:val="28"/>
        </w:rPr>
        <w:t>тся недействительн</w:t>
      </w:r>
      <w:r w:rsidR="00EE4C5A" w:rsidRPr="00CB1F74">
        <w:rPr>
          <w:rFonts w:ascii="Times New Roman" w:hAnsi="Times New Roman" w:cs="Times New Roman"/>
          <w:sz w:val="28"/>
          <w:szCs w:val="28"/>
        </w:rPr>
        <w:t>ой</w:t>
      </w:r>
      <w:r w:rsidRPr="00CB1F74">
        <w:rPr>
          <w:rFonts w:ascii="Times New Roman" w:hAnsi="Times New Roman" w:cs="Times New Roman"/>
          <w:sz w:val="28"/>
          <w:szCs w:val="28"/>
        </w:rPr>
        <w:t xml:space="preserve"> с даты внесения сведений о прекращении действия лицензии в реестр.</w:t>
      </w:r>
    </w:p>
    <w:p w:rsidR="00A71EAB" w:rsidRPr="00CB1F74" w:rsidRDefault="00FE043A" w:rsidP="007B746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F74">
        <w:rPr>
          <w:rFonts w:ascii="Times New Roman" w:hAnsi="Times New Roman" w:cs="Times New Roman"/>
          <w:sz w:val="28"/>
          <w:szCs w:val="28"/>
        </w:rPr>
        <w:t>81</w:t>
      </w:r>
      <w:r w:rsidR="00B10A5D" w:rsidRPr="00CB1F74">
        <w:rPr>
          <w:rFonts w:ascii="Times New Roman" w:hAnsi="Times New Roman" w:cs="Times New Roman"/>
          <w:sz w:val="28"/>
          <w:szCs w:val="28"/>
        </w:rPr>
        <w:t xml:space="preserve">. </w:t>
      </w:r>
      <w:r w:rsidR="00A71EAB" w:rsidRPr="00CB1F74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BC5533" w:rsidRPr="00CB1F74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="00EE4C5A" w:rsidRPr="00CB1F74">
        <w:rPr>
          <w:rFonts w:ascii="Times New Roman" w:hAnsi="Times New Roman" w:cs="Times New Roman"/>
          <w:sz w:val="28"/>
          <w:szCs w:val="28"/>
        </w:rPr>
        <w:t xml:space="preserve"> причин, по которым Л</w:t>
      </w:r>
      <w:r w:rsidR="00A71EAB" w:rsidRPr="00CB1F74">
        <w:rPr>
          <w:rFonts w:ascii="Times New Roman" w:hAnsi="Times New Roman" w:cs="Times New Roman"/>
          <w:sz w:val="28"/>
          <w:szCs w:val="28"/>
        </w:rPr>
        <w:t>ицензиар приостановил дейст</w:t>
      </w:r>
      <w:r w:rsidR="001F06C8" w:rsidRPr="00CB1F74">
        <w:rPr>
          <w:rFonts w:ascii="Times New Roman" w:hAnsi="Times New Roman" w:cs="Times New Roman"/>
          <w:sz w:val="28"/>
          <w:szCs w:val="28"/>
        </w:rPr>
        <w:t>вие лицензии, лицензия аннулируе</w:t>
      </w:r>
      <w:r w:rsidR="00A71EAB" w:rsidRPr="00CB1F74">
        <w:rPr>
          <w:rFonts w:ascii="Times New Roman" w:hAnsi="Times New Roman" w:cs="Times New Roman"/>
          <w:sz w:val="28"/>
          <w:szCs w:val="28"/>
        </w:rPr>
        <w:t>тся решением суда на ос</w:t>
      </w:r>
      <w:r w:rsidR="00EE4C5A" w:rsidRPr="00CB1F74">
        <w:rPr>
          <w:rFonts w:ascii="Times New Roman" w:hAnsi="Times New Roman" w:cs="Times New Roman"/>
          <w:sz w:val="28"/>
          <w:szCs w:val="28"/>
        </w:rPr>
        <w:t>новании рассмотрения заявления Л</w:t>
      </w:r>
      <w:r w:rsidR="00A71EAB" w:rsidRPr="00CB1F74">
        <w:rPr>
          <w:rFonts w:ascii="Times New Roman" w:hAnsi="Times New Roman" w:cs="Times New Roman"/>
          <w:sz w:val="28"/>
          <w:szCs w:val="28"/>
        </w:rPr>
        <w:t>ицензиара.</w:t>
      </w:r>
    </w:p>
    <w:p w:rsidR="00E0406F" w:rsidRPr="00CB1F74" w:rsidRDefault="00E0406F" w:rsidP="00BC55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406F" w:rsidRPr="00CB1F74" w:rsidRDefault="005078B0" w:rsidP="00A16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Глава 18</w:t>
      </w:r>
      <w:r w:rsidR="00E0406F" w:rsidRPr="00CB1F74">
        <w:rPr>
          <w:rFonts w:ascii="Times New Roman" w:hAnsi="Times New Roman"/>
          <w:b/>
          <w:sz w:val="28"/>
          <w:szCs w:val="28"/>
        </w:rPr>
        <w:t>.</w:t>
      </w:r>
    </w:p>
    <w:p w:rsidR="00E0406F" w:rsidRPr="00CB1F74" w:rsidRDefault="00E0406F" w:rsidP="00047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Ответственность за нарушение законодательства</w:t>
      </w:r>
    </w:p>
    <w:p w:rsidR="00E0406F" w:rsidRPr="00CB1F74" w:rsidRDefault="00E0406F" w:rsidP="00047B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1F74">
        <w:rPr>
          <w:rFonts w:ascii="Times New Roman" w:hAnsi="Times New Roman"/>
          <w:b/>
          <w:sz w:val="28"/>
          <w:szCs w:val="28"/>
        </w:rPr>
        <w:t>Кыргызской Республики о лицензировании</w:t>
      </w:r>
    </w:p>
    <w:p w:rsidR="00E0406F" w:rsidRPr="00CB1F74" w:rsidRDefault="00E0406F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0406F" w:rsidRPr="00CB1F74" w:rsidRDefault="00AC1D59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F74">
        <w:rPr>
          <w:rFonts w:ascii="Times New Roman" w:hAnsi="Times New Roman"/>
          <w:sz w:val="28"/>
          <w:szCs w:val="28"/>
        </w:rPr>
        <w:t>8</w:t>
      </w:r>
      <w:r w:rsidR="00FE043A" w:rsidRPr="00CB1F74">
        <w:rPr>
          <w:rFonts w:ascii="Times New Roman" w:hAnsi="Times New Roman"/>
          <w:sz w:val="28"/>
          <w:szCs w:val="28"/>
        </w:rPr>
        <w:t>2</w:t>
      </w:r>
      <w:r w:rsidR="00E0406F" w:rsidRPr="00CB1F74">
        <w:rPr>
          <w:rFonts w:ascii="Times New Roman" w:hAnsi="Times New Roman"/>
          <w:sz w:val="28"/>
          <w:szCs w:val="28"/>
        </w:rPr>
        <w:t>. Возмещение убытков лицензиата, вызванных необоснованным отказом в выдаче лицензии или нарушением прав и интересов лицензиата, осуществляется в по</w:t>
      </w:r>
      <w:r w:rsidR="00A972EC" w:rsidRPr="00CB1F74">
        <w:rPr>
          <w:rFonts w:ascii="Times New Roman" w:hAnsi="Times New Roman"/>
          <w:sz w:val="28"/>
          <w:szCs w:val="28"/>
        </w:rPr>
        <w:t>рядке, установленном</w:t>
      </w:r>
      <w:r w:rsidR="00D01332" w:rsidRPr="00CB1F74">
        <w:rPr>
          <w:rFonts w:ascii="Times New Roman" w:hAnsi="Times New Roman"/>
          <w:sz w:val="28"/>
          <w:szCs w:val="28"/>
        </w:rPr>
        <w:t xml:space="preserve"> </w:t>
      </w:r>
      <w:r w:rsidR="00A54581" w:rsidRPr="00CB1F74">
        <w:rPr>
          <w:rFonts w:ascii="Times New Roman" w:hAnsi="Times New Roman"/>
          <w:sz w:val="28"/>
          <w:szCs w:val="28"/>
        </w:rPr>
        <w:t xml:space="preserve">гражданским </w:t>
      </w:r>
      <w:r w:rsidR="008F1D6E" w:rsidRPr="00CB1F74">
        <w:rPr>
          <w:rFonts w:ascii="Times New Roman" w:hAnsi="Times New Roman"/>
          <w:sz w:val="28"/>
          <w:szCs w:val="28"/>
        </w:rPr>
        <w:t>законодательством</w:t>
      </w:r>
      <w:r w:rsidR="00AB1AC3" w:rsidRPr="00CB1F74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8F1D6E" w:rsidRPr="00CB1F74">
        <w:rPr>
          <w:rFonts w:ascii="Times New Roman" w:hAnsi="Times New Roman"/>
          <w:sz w:val="28"/>
          <w:szCs w:val="28"/>
        </w:rPr>
        <w:t xml:space="preserve">. </w:t>
      </w:r>
    </w:p>
    <w:p w:rsidR="00E0406F" w:rsidRPr="0061790B" w:rsidRDefault="00A059FD" w:rsidP="007B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.3pt;margin-top:70.65pt;width:453.75pt;height:0;z-index:251658240" o:connectortype="straight"/>
        </w:pict>
      </w:r>
      <w:r w:rsidR="00FE043A" w:rsidRPr="00CB1F74">
        <w:rPr>
          <w:rFonts w:ascii="Times New Roman" w:hAnsi="Times New Roman"/>
          <w:sz w:val="28"/>
          <w:szCs w:val="28"/>
        </w:rPr>
        <w:t>83</w:t>
      </w:r>
      <w:r w:rsidR="00E0406F" w:rsidRPr="00CB1F74">
        <w:rPr>
          <w:rFonts w:ascii="Times New Roman" w:hAnsi="Times New Roman"/>
          <w:sz w:val="28"/>
          <w:szCs w:val="28"/>
        </w:rPr>
        <w:t xml:space="preserve">. Занятие деятельностью без соответствующей лицензии либо с нарушением лицензионных требований влечет </w:t>
      </w:r>
      <w:r w:rsidR="005D0276" w:rsidRPr="00CB1F74">
        <w:rPr>
          <w:rFonts w:ascii="Times New Roman" w:hAnsi="Times New Roman"/>
          <w:sz w:val="28"/>
          <w:szCs w:val="28"/>
        </w:rPr>
        <w:t>ответственность,</w:t>
      </w:r>
      <w:r w:rsidR="00D01332" w:rsidRPr="00CB1F74">
        <w:rPr>
          <w:rFonts w:ascii="Times New Roman" w:hAnsi="Times New Roman"/>
          <w:sz w:val="28"/>
          <w:szCs w:val="28"/>
        </w:rPr>
        <w:t xml:space="preserve"> </w:t>
      </w:r>
      <w:r w:rsidR="00AB1AC3" w:rsidRPr="00CB1F74">
        <w:rPr>
          <w:rFonts w:ascii="Times New Roman" w:hAnsi="Times New Roman"/>
          <w:sz w:val="28"/>
          <w:szCs w:val="28"/>
        </w:rPr>
        <w:t>установленную</w:t>
      </w:r>
      <w:r w:rsidR="008F1D6E" w:rsidRPr="00CB1F74">
        <w:rPr>
          <w:rFonts w:ascii="Times New Roman" w:hAnsi="Times New Roman"/>
          <w:sz w:val="28"/>
          <w:szCs w:val="28"/>
        </w:rPr>
        <w:t xml:space="preserve"> законодательством</w:t>
      </w:r>
      <w:r w:rsidR="00FE043A" w:rsidRPr="00CB1F74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sectPr w:rsidR="00E0406F" w:rsidRPr="0061790B" w:rsidSect="00043FE6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D3E" w:rsidRDefault="00EB7D3E" w:rsidP="00047B94">
      <w:pPr>
        <w:spacing w:after="0" w:line="240" w:lineRule="auto"/>
      </w:pPr>
      <w:r>
        <w:separator/>
      </w:r>
    </w:p>
  </w:endnote>
  <w:endnote w:type="continuationSeparator" w:id="0">
    <w:p w:rsidR="00EB7D3E" w:rsidRDefault="00EB7D3E" w:rsidP="0004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F5" w:rsidRPr="00956159" w:rsidRDefault="00021C5D" w:rsidP="00956159">
    <w:pPr>
      <w:pStyle w:val="af"/>
      <w:jc w:val="right"/>
      <w:rPr>
        <w:rFonts w:ascii="Times New Roman" w:hAnsi="Times New Roman"/>
        <w:sz w:val="28"/>
        <w:szCs w:val="28"/>
      </w:rPr>
    </w:pPr>
    <w:r w:rsidRPr="00956159">
      <w:rPr>
        <w:rFonts w:ascii="Times New Roman" w:hAnsi="Times New Roman"/>
        <w:sz w:val="28"/>
        <w:szCs w:val="28"/>
      </w:rPr>
      <w:fldChar w:fldCharType="begin"/>
    </w:r>
    <w:r w:rsidR="004960F5" w:rsidRPr="00956159">
      <w:rPr>
        <w:rFonts w:ascii="Times New Roman" w:hAnsi="Times New Roman"/>
        <w:sz w:val="28"/>
        <w:szCs w:val="28"/>
      </w:rPr>
      <w:instrText>PAGE   \* MERGEFORMAT</w:instrText>
    </w:r>
    <w:r w:rsidRPr="00956159">
      <w:rPr>
        <w:rFonts w:ascii="Times New Roman" w:hAnsi="Times New Roman"/>
        <w:sz w:val="28"/>
        <w:szCs w:val="28"/>
      </w:rPr>
      <w:fldChar w:fldCharType="separate"/>
    </w:r>
    <w:r w:rsidR="00A059FD">
      <w:rPr>
        <w:rFonts w:ascii="Times New Roman" w:hAnsi="Times New Roman"/>
        <w:noProof/>
        <w:sz w:val="28"/>
        <w:szCs w:val="28"/>
      </w:rPr>
      <w:t>25</w:t>
    </w:r>
    <w:r w:rsidRPr="00956159">
      <w:rPr>
        <w:rFonts w:ascii="Times New Roman" w:hAnsi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D3E" w:rsidRDefault="00EB7D3E" w:rsidP="00047B94">
      <w:pPr>
        <w:spacing w:after="0" w:line="240" w:lineRule="auto"/>
      </w:pPr>
      <w:r>
        <w:separator/>
      </w:r>
    </w:p>
  </w:footnote>
  <w:footnote w:type="continuationSeparator" w:id="0">
    <w:p w:rsidR="00EB7D3E" w:rsidRDefault="00EB7D3E" w:rsidP="00047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FDE255E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6CA2E9D"/>
    <w:multiLevelType w:val="hybridMultilevel"/>
    <w:tmpl w:val="05D874D6"/>
    <w:lvl w:ilvl="0" w:tplc="ACCC788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87119C0"/>
    <w:multiLevelType w:val="hybridMultilevel"/>
    <w:tmpl w:val="EF86A9F0"/>
    <w:lvl w:ilvl="0" w:tplc="69BEFC76">
      <w:start w:val="1"/>
      <w:numFmt w:val="decimal"/>
      <w:lvlText w:val="%1)"/>
      <w:lvlJc w:val="left"/>
      <w:pPr>
        <w:ind w:left="1939" w:hanging="123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A07EEE"/>
    <w:multiLevelType w:val="hybridMultilevel"/>
    <w:tmpl w:val="DFA452E8"/>
    <w:lvl w:ilvl="0" w:tplc="60EA45D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0DD55639"/>
    <w:multiLevelType w:val="hybridMultilevel"/>
    <w:tmpl w:val="84AC4CF0"/>
    <w:lvl w:ilvl="0" w:tplc="22F458C2">
      <w:start w:val="1"/>
      <w:numFmt w:val="decimal"/>
      <w:lvlText w:val="%1."/>
      <w:lvlJc w:val="left"/>
      <w:pPr>
        <w:ind w:left="780" w:hanging="420"/>
      </w:pPr>
      <w:rPr>
        <w:rFonts w:hint="default"/>
        <w:b/>
        <w: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02530"/>
    <w:multiLevelType w:val="hybridMultilevel"/>
    <w:tmpl w:val="AE8227BA"/>
    <w:lvl w:ilvl="0" w:tplc="CEC2A268">
      <w:start w:val="15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161F53EA"/>
    <w:multiLevelType w:val="hybridMultilevel"/>
    <w:tmpl w:val="712E6884"/>
    <w:lvl w:ilvl="0" w:tplc="321490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5232D"/>
    <w:multiLevelType w:val="hybridMultilevel"/>
    <w:tmpl w:val="BC6282D4"/>
    <w:lvl w:ilvl="0" w:tplc="5D643C5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B2C13A4"/>
    <w:multiLevelType w:val="hybridMultilevel"/>
    <w:tmpl w:val="5BBE2160"/>
    <w:lvl w:ilvl="0" w:tplc="8C308DA4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78F6459"/>
    <w:multiLevelType w:val="hybridMultilevel"/>
    <w:tmpl w:val="00868CA8"/>
    <w:lvl w:ilvl="0" w:tplc="E13A1326">
      <w:start w:val="4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E3265"/>
    <w:multiLevelType w:val="singleLevel"/>
    <w:tmpl w:val="0BC49FA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2E4847EA"/>
    <w:multiLevelType w:val="hybridMultilevel"/>
    <w:tmpl w:val="5FACA338"/>
    <w:lvl w:ilvl="0" w:tplc="64186D38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F212D"/>
    <w:multiLevelType w:val="hybridMultilevel"/>
    <w:tmpl w:val="104C9F00"/>
    <w:lvl w:ilvl="0" w:tplc="111E1D0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9B7AED"/>
    <w:multiLevelType w:val="hybridMultilevel"/>
    <w:tmpl w:val="6E788220"/>
    <w:lvl w:ilvl="0" w:tplc="C48CD65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0821992"/>
    <w:multiLevelType w:val="hybridMultilevel"/>
    <w:tmpl w:val="079AFFD4"/>
    <w:lvl w:ilvl="0" w:tplc="E9A615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565C61"/>
    <w:multiLevelType w:val="hybridMultilevel"/>
    <w:tmpl w:val="E9FE5EBC"/>
    <w:lvl w:ilvl="0" w:tplc="64D6C3FA">
      <w:start w:val="25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6">
    <w:nsid w:val="31F41E6B"/>
    <w:multiLevelType w:val="hybridMultilevel"/>
    <w:tmpl w:val="712E6884"/>
    <w:lvl w:ilvl="0" w:tplc="321490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58730C4"/>
    <w:multiLevelType w:val="hybridMultilevel"/>
    <w:tmpl w:val="34DA0EEA"/>
    <w:lvl w:ilvl="0" w:tplc="E984EEAE">
      <w:start w:val="3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75974D4"/>
    <w:multiLevelType w:val="hybridMultilevel"/>
    <w:tmpl w:val="562E90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682346"/>
    <w:multiLevelType w:val="hybridMultilevel"/>
    <w:tmpl w:val="56B263BC"/>
    <w:lvl w:ilvl="0" w:tplc="88443E2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C077CF7"/>
    <w:multiLevelType w:val="hybridMultilevel"/>
    <w:tmpl w:val="CB7E28C4"/>
    <w:lvl w:ilvl="0" w:tplc="5D1EBAF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D9A579C"/>
    <w:multiLevelType w:val="multilevel"/>
    <w:tmpl w:val="53CC33B8"/>
    <w:lvl w:ilvl="0">
      <w:start w:val="1"/>
      <w:numFmt w:val="upperRoman"/>
      <w:pStyle w:val="MT1"/>
      <w:lvlText w:val="PART %1:"/>
      <w:lvlJc w:val="left"/>
      <w:pPr>
        <w:tabs>
          <w:tab w:val="num" w:pos="1440"/>
        </w:tabs>
        <w:ind w:left="1440" w:hanging="1440"/>
      </w:pPr>
      <w:rPr>
        <w:rFonts w:ascii="Times New Roman Bold" w:hAnsi="Times New Roman Bold" w:hint="default"/>
        <w:b/>
        <w:i w:val="0"/>
        <w:caps/>
        <w:sz w:val="24"/>
      </w:rPr>
    </w:lvl>
    <w:lvl w:ilvl="1">
      <w:start w:val="1"/>
      <w:numFmt w:val="decimal"/>
      <w:pStyle w:val="MT2"/>
      <w:isLgl/>
      <w:lvlText w:val="%1.%2"/>
      <w:lvlJc w:val="left"/>
      <w:pPr>
        <w:tabs>
          <w:tab w:val="num" w:pos="1440"/>
        </w:tabs>
        <w:ind w:left="1440" w:hanging="1440"/>
      </w:pPr>
      <w:rPr>
        <w:rFonts w:ascii="Times New Roman Bold" w:hAnsi="Times New Roman Bold" w:hint="default"/>
        <w:b/>
        <w:i w:val="0"/>
        <w:sz w:val="24"/>
      </w:rPr>
    </w:lvl>
    <w:lvl w:ilvl="2">
      <w:start w:val="1"/>
      <w:numFmt w:val="decimal"/>
      <w:pStyle w:val="MT3"/>
      <w:isLgl/>
      <w:lvlText w:val="%1.%3"/>
      <w:lvlJc w:val="left"/>
      <w:pPr>
        <w:tabs>
          <w:tab w:val="num" w:pos="1440"/>
        </w:tabs>
        <w:ind w:left="0" w:firstLine="0"/>
      </w:pPr>
      <w:rPr>
        <w:rFonts w:ascii="Times New Roman Bold" w:hAnsi="Times New Roman Bold" w:hint="default"/>
        <w:b/>
        <w:i w:val="0"/>
        <w:sz w:val="24"/>
      </w:rPr>
    </w:lvl>
    <w:lvl w:ilvl="3">
      <w:start w:val="41"/>
      <w:numFmt w:val="none"/>
      <w:pStyle w:val="MT4"/>
      <w:isLgl/>
      <w:lvlText w:val="4.8.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lowerLetter"/>
      <w:pStyle w:val="MT5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lowerRoman"/>
      <w:pStyle w:val="MT6"/>
      <w:lvlText w:val="%6)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6">
      <w:start w:val="1"/>
      <w:numFmt w:val="upperLetter"/>
      <w:pStyle w:val="MT7"/>
      <w:lvlText w:val="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pStyle w:val="MT8"/>
      <w:lvlText w:val="%8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8">
      <w:start w:val="1"/>
      <w:numFmt w:val="lowerRoman"/>
      <w:pStyle w:val="MT9"/>
      <w:lvlText w:val="%9."/>
      <w:lvlJc w:val="left"/>
      <w:pPr>
        <w:tabs>
          <w:tab w:val="num" w:pos="4320"/>
        </w:tabs>
        <w:ind w:left="4320" w:hanging="720"/>
      </w:pPr>
      <w:rPr>
        <w:rFonts w:hint="default"/>
      </w:rPr>
    </w:lvl>
  </w:abstractNum>
  <w:abstractNum w:abstractNumId="22">
    <w:nsid w:val="51FD2C5A"/>
    <w:multiLevelType w:val="hybridMultilevel"/>
    <w:tmpl w:val="D9CAC252"/>
    <w:lvl w:ilvl="0" w:tplc="7C622764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B0B25"/>
    <w:multiLevelType w:val="hybridMultilevel"/>
    <w:tmpl w:val="712E6884"/>
    <w:lvl w:ilvl="0" w:tplc="321490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6CF1303"/>
    <w:multiLevelType w:val="hybridMultilevel"/>
    <w:tmpl w:val="7940F06C"/>
    <w:lvl w:ilvl="0" w:tplc="259A0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43C0A"/>
    <w:multiLevelType w:val="hybridMultilevel"/>
    <w:tmpl w:val="4C20D3C4"/>
    <w:lvl w:ilvl="0" w:tplc="A8ECEF0E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F505ADE"/>
    <w:multiLevelType w:val="hybridMultilevel"/>
    <w:tmpl w:val="97121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EB8471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C0598"/>
    <w:multiLevelType w:val="singleLevel"/>
    <w:tmpl w:val="6CB000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>
    <w:nsid w:val="60625934"/>
    <w:multiLevelType w:val="hybridMultilevel"/>
    <w:tmpl w:val="DFA452E8"/>
    <w:lvl w:ilvl="0" w:tplc="60EA45D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62342F4D"/>
    <w:multiLevelType w:val="hybridMultilevel"/>
    <w:tmpl w:val="E42AC85A"/>
    <w:lvl w:ilvl="0" w:tplc="B0F06A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5D1891"/>
    <w:multiLevelType w:val="hybridMultilevel"/>
    <w:tmpl w:val="5840EFF0"/>
    <w:lvl w:ilvl="0" w:tplc="4A424C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4BC23B4"/>
    <w:multiLevelType w:val="hybridMultilevel"/>
    <w:tmpl w:val="39B2B812"/>
    <w:lvl w:ilvl="0" w:tplc="FE14DA8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5F34958"/>
    <w:multiLevelType w:val="hybridMultilevel"/>
    <w:tmpl w:val="1222F062"/>
    <w:lvl w:ilvl="0" w:tplc="39A03A54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9410288"/>
    <w:multiLevelType w:val="hybridMultilevel"/>
    <w:tmpl w:val="EB466EDC"/>
    <w:lvl w:ilvl="0" w:tplc="24D096CE">
      <w:start w:val="1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99C27DF"/>
    <w:multiLevelType w:val="hybridMultilevel"/>
    <w:tmpl w:val="A4A26870"/>
    <w:lvl w:ilvl="0" w:tplc="304E859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BAA0BB6"/>
    <w:multiLevelType w:val="hybridMultilevel"/>
    <w:tmpl w:val="2AF8F150"/>
    <w:lvl w:ilvl="0" w:tplc="146A7348">
      <w:start w:val="4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7BF6660E"/>
    <w:multiLevelType w:val="multilevel"/>
    <w:tmpl w:val="CC76897C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7"/>
  </w:num>
  <w:num w:numId="4">
    <w:abstractNumId w:val="31"/>
  </w:num>
  <w:num w:numId="5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20"/>
  </w:num>
  <w:num w:numId="9">
    <w:abstractNumId w:val="33"/>
  </w:num>
  <w:num w:numId="10">
    <w:abstractNumId w:val="4"/>
  </w:num>
  <w:num w:numId="11">
    <w:abstractNumId w:val="19"/>
  </w:num>
  <w:num w:numId="12">
    <w:abstractNumId w:val="29"/>
  </w:num>
  <w:num w:numId="13">
    <w:abstractNumId w:val="30"/>
  </w:num>
  <w:num w:numId="14">
    <w:abstractNumId w:val="14"/>
  </w:num>
  <w:num w:numId="15">
    <w:abstractNumId w:val="23"/>
  </w:num>
  <w:num w:numId="16">
    <w:abstractNumId w:val="17"/>
  </w:num>
  <w:num w:numId="17">
    <w:abstractNumId w:val="36"/>
  </w:num>
  <w:num w:numId="18">
    <w:abstractNumId w:val="35"/>
  </w:num>
  <w:num w:numId="19">
    <w:abstractNumId w:val="15"/>
  </w:num>
  <w:num w:numId="20">
    <w:abstractNumId w:val="8"/>
  </w:num>
  <w:num w:numId="21">
    <w:abstractNumId w:val="13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1"/>
  </w:num>
  <w:num w:numId="27">
    <w:abstractNumId w:val="16"/>
  </w:num>
  <w:num w:numId="28">
    <w:abstractNumId w:val="5"/>
  </w:num>
  <w:num w:numId="29">
    <w:abstractNumId w:val="12"/>
  </w:num>
  <w:num w:numId="30">
    <w:abstractNumId w:val="0"/>
  </w:num>
  <w:num w:numId="31">
    <w:abstractNumId w:val="26"/>
  </w:num>
  <w:num w:numId="32">
    <w:abstractNumId w:val="3"/>
  </w:num>
  <w:num w:numId="33">
    <w:abstractNumId w:val="28"/>
  </w:num>
  <w:num w:numId="34">
    <w:abstractNumId w:val="10"/>
  </w:num>
  <w:num w:numId="35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6">
    <w:abstractNumId w:val="2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7">
    <w:abstractNumId w:val="24"/>
  </w:num>
  <w:num w:numId="38">
    <w:abstractNumId w:val="1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06F"/>
    <w:rsid w:val="00004009"/>
    <w:rsid w:val="00006300"/>
    <w:rsid w:val="00014023"/>
    <w:rsid w:val="00017838"/>
    <w:rsid w:val="00020660"/>
    <w:rsid w:val="00021C5D"/>
    <w:rsid w:val="00022999"/>
    <w:rsid w:val="00023618"/>
    <w:rsid w:val="00024400"/>
    <w:rsid w:val="00030D1A"/>
    <w:rsid w:val="000323A4"/>
    <w:rsid w:val="00032F36"/>
    <w:rsid w:val="00034149"/>
    <w:rsid w:val="00034960"/>
    <w:rsid w:val="0003656A"/>
    <w:rsid w:val="000378A8"/>
    <w:rsid w:val="000426F4"/>
    <w:rsid w:val="00043FE6"/>
    <w:rsid w:val="00044860"/>
    <w:rsid w:val="000477E0"/>
    <w:rsid w:val="00047B94"/>
    <w:rsid w:val="00050111"/>
    <w:rsid w:val="00050842"/>
    <w:rsid w:val="000563B0"/>
    <w:rsid w:val="00064CE8"/>
    <w:rsid w:val="000658CE"/>
    <w:rsid w:val="00066A5A"/>
    <w:rsid w:val="00066ACC"/>
    <w:rsid w:val="00067F4A"/>
    <w:rsid w:val="00076E16"/>
    <w:rsid w:val="00082A62"/>
    <w:rsid w:val="00092F96"/>
    <w:rsid w:val="000A2576"/>
    <w:rsid w:val="000A5BCC"/>
    <w:rsid w:val="000A6AEA"/>
    <w:rsid w:val="000B03B7"/>
    <w:rsid w:val="000B171F"/>
    <w:rsid w:val="000C1419"/>
    <w:rsid w:val="000C77F3"/>
    <w:rsid w:val="000C7BE2"/>
    <w:rsid w:val="000D2562"/>
    <w:rsid w:val="000D46CC"/>
    <w:rsid w:val="000E3D2C"/>
    <w:rsid w:val="000E6DB3"/>
    <w:rsid w:val="000F28AF"/>
    <w:rsid w:val="001032E4"/>
    <w:rsid w:val="0011114A"/>
    <w:rsid w:val="0011266F"/>
    <w:rsid w:val="001140FB"/>
    <w:rsid w:val="00117999"/>
    <w:rsid w:val="001240C7"/>
    <w:rsid w:val="0012538E"/>
    <w:rsid w:val="0013115E"/>
    <w:rsid w:val="001323C9"/>
    <w:rsid w:val="00157199"/>
    <w:rsid w:val="0016057A"/>
    <w:rsid w:val="001722B8"/>
    <w:rsid w:val="0017311F"/>
    <w:rsid w:val="00175337"/>
    <w:rsid w:val="0017564E"/>
    <w:rsid w:val="00184E86"/>
    <w:rsid w:val="0018674B"/>
    <w:rsid w:val="00196AA9"/>
    <w:rsid w:val="00196CBE"/>
    <w:rsid w:val="001B0C14"/>
    <w:rsid w:val="001B16E7"/>
    <w:rsid w:val="001B4888"/>
    <w:rsid w:val="001B61D8"/>
    <w:rsid w:val="001C292F"/>
    <w:rsid w:val="001D411E"/>
    <w:rsid w:val="001D5D8D"/>
    <w:rsid w:val="001D6B72"/>
    <w:rsid w:val="001E11F9"/>
    <w:rsid w:val="001E6F91"/>
    <w:rsid w:val="001F06C8"/>
    <w:rsid w:val="001F157C"/>
    <w:rsid w:val="001F18BC"/>
    <w:rsid w:val="001F1C78"/>
    <w:rsid w:val="001F282C"/>
    <w:rsid w:val="001F6931"/>
    <w:rsid w:val="001F6BE5"/>
    <w:rsid w:val="00201EDE"/>
    <w:rsid w:val="002044CE"/>
    <w:rsid w:val="00205750"/>
    <w:rsid w:val="00207872"/>
    <w:rsid w:val="00210E17"/>
    <w:rsid w:val="0021575D"/>
    <w:rsid w:val="0022214F"/>
    <w:rsid w:val="0022532E"/>
    <w:rsid w:val="00227D4F"/>
    <w:rsid w:val="00233FF0"/>
    <w:rsid w:val="00237E33"/>
    <w:rsid w:val="00251015"/>
    <w:rsid w:val="0026627E"/>
    <w:rsid w:val="00270B87"/>
    <w:rsid w:val="00273018"/>
    <w:rsid w:val="00273645"/>
    <w:rsid w:val="002752AD"/>
    <w:rsid w:val="00280536"/>
    <w:rsid w:val="00283444"/>
    <w:rsid w:val="0028554C"/>
    <w:rsid w:val="002911A8"/>
    <w:rsid w:val="002921B7"/>
    <w:rsid w:val="002930BF"/>
    <w:rsid w:val="002A4718"/>
    <w:rsid w:val="002A5200"/>
    <w:rsid w:val="002B5C7E"/>
    <w:rsid w:val="002C535C"/>
    <w:rsid w:val="002D0DF8"/>
    <w:rsid w:val="002D431F"/>
    <w:rsid w:val="002D6F64"/>
    <w:rsid w:val="002E205D"/>
    <w:rsid w:val="002E212B"/>
    <w:rsid w:val="002F38FD"/>
    <w:rsid w:val="002F6F42"/>
    <w:rsid w:val="00307BF6"/>
    <w:rsid w:val="00314D10"/>
    <w:rsid w:val="0033132B"/>
    <w:rsid w:val="003331B9"/>
    <w:rsid w:val="00334433"/>
    <w:rsid w:val="00340A11"/>
    <w:rsid w:val="003541F0"/>
    <w:rsid w:val="003606E3"/>
    <w:rsid w:val="00361257"/>
    <w:rsid w:val="00365A2B"/>
    <w:rsid w:val="00374B4D"/>
    <w:rsid w:val="00375508"/>
    <w:rsid w:val="00377E45"/>
    <w:rsid w:val="00380076"/>
    <w:rsid w:val="00381539"/>
    <w:rsid w:val="003820B3"/>
    <w:rsid w:val="00384A13"/>
    <w:rsid w:val="00385068"/>
    <w:rsid w:val="00386C07"/>
    <w:rsid w:val="00387D89"/>
    <w:rsid w:val="00387E16"/>
    <w:rsid w:val="00387ED0"/>
    <w:rsid w:val="00391198"/>
    <w:rsid w:val="00395A50"/>
    <w:rsid w:val="003A292E"/>
    <w:rsid w:val="003A6D45"/>
    <w:rsid w:val="003B3CD4"/>
    <w:rsid w:val="003C05C6"/>
    <w:rsid w:val="003C5840"/>
    <w:rsid w:val="003C5AFE"/>
    <w:rsid w:val="003D15FE"/>
    <w:rsid w:val="003D18C1"/>
    <w:rsid w:val="003D46F6"/>
    <w:rsid w:val="003D5D97"/>
    <w:rsid w:val="003E3E9D"/>
    <w:rsid w:val="003E59BD"/>
    <w:rsid w:val="003E6AB5"/>
    <w:rsid w:val="003E7251"/>
    <w:rsid w:val="003F12D4"/>
    <w:rsid w:val="003F1C13"/>
    <w:rsid w:val="00401433"/>
    <w:rsid w:val="00403EEB"/>
    <w:rsid w:val="004204AF"/>
    <w:rsid w:val="00424AF0"/>
    <w:rsid w:val="00425919"/>
    <w:rsid w:val="004266FC"/>
    <w:rsid w:val="0043290C"/>
    <w:rsid w:val="004355C6"/>
    <w:rsid w:val="00441145"/>
    <w:rsid w:val="004501D7"/>
    <w:rsid w:val="004507C2"/>
    <w:rsid w:val="00450ED6"/>
    <w:rsid w:val="004540D5"/>
    <w:rsid w:val="00454B59"/>
    <w:rsid w:val="004730F8"/>
    <w:rsid w:val="00486078"/>
    <w:rsid w:val="004914A9"/>
    <w:rsid w:val="004960F5"/>
    <w:rsid w:val="004A3BD3"/>
    <w:rsid w:val="004A769A"/>
    <w:rsid w:val="004B1973"/>
    <w:rsid w:val="004B6EE0"/>
    <w:rsid w:val="004C6174"/>
    <w:rsid w:val="004D3D28"/>
    <w:rsid w:val="004D4277"/>
    <w:rsid w:val="004D50F3"/>
    <w:rsid w:val="004D55B6"/>
    <w:rsid w:val="004E397D"/>
    <w:rsid w:val="004E6529"/>
    <w:rsid w:val="004F59A3"/>
    <w:rsid w:val="005001F9"/>
    <w:rsid w:val="00500EE1"/>
    <w:rsid w:val="005066EA"/>
    <w:rsid w:val="00507764"/>
    <w:rsid w:val="005078B0"/>
    <w:rsid w:val="005105AE"/>
    <w:rsid w:val="0051265B"/>
    <w:rsid w:val="00512D33"/>
    <w:rsid w:val="0052019B"/>
    <w:rsid w:val="00522177"/>
    <w:rsid w:val="00530804"/>
    <w:rsid w:val="005317D6"/>
    <w:rsid w:val="00535F56"/>
    <w:rsid w:val="00543B4E"/>
    <w:rsid w:val="005556C0"/>
    <w:rsid w:val="00560EF2"/>
    <w:rsid w:val="00572D0D"/>
    <w:rsid w:val="00573551"/>
    <w:rsid w:val="0058201B"/>
    <w:rsid w:val="00584124"/>
    <w:rsid w:val="00585894"/>
    <w:rsid w:val="005864B4"/>
    <w:rsid w:val="005928EF"/>
    <w:rsid w:val="005A4A75"/>
    <w:rsid w:val="005B305A"/>
    <w:rsid w:val="005B5E3D"/>
    <w:rsid w:val="005C0146"/>
    <w:rsid w:val="005D0276"/>
    <w:rsid w:val="005D195A"/>
    <w:rsid w:val="005D3B18"/>
    <w:rsid w:val="005D66F7"/>
    <w:rsid w:val="005E0DED"/>
    <w:rsid w:val="005E16D1"/>
    <w:rsid w:val="005E291E"/>
    <w:rsid w:val="005E46E6"/>
    <w:rsid w:val="005E5F30"/>
    <w:rsid w:val="005F5CD8"/>
    <w:rsid w:val="00602EF0"/>
    <w:rsid w:val="0060412B"/>
    <w:rsid w:val="00614B5A"/>
    <w:rsid w:val="0061790B"/>
    <w:rsid w:val="00620A81"/>
    <w:rsid w:val="0062721A"/>
    <w:rsid w:val="00631EE5"/>
    <w:rsid w:val="0063241A"/>
    <w:rsid w:val="006457D2"/>
    <w:rsid w:val="006525EE"/>
    <w:rsid w:val="006540A8"/>
    <w:rsid w:val="00654BCC"/>
    <w:rsid w:val="006611FF"/>
    <w:rsid w:val="0067181F"/>
    <w:rsid w:val="00671F5A"/>
    <w:rsid w:val="00672CA0"/>
    <w:rsid w:val="006742BC"/>
    <w:rsid w:val="00677BAF"/>
    <w:rsid w:val="00687902"/>
    <w:rsid w:val="006A053C"/>
    <w:rsid w:val="006A60A6"/>
    <w:rsid w:val="006A65FB"/>
    <w:rsid w:val="006A6720"/>
    <w:rsid w:val="006B7151"/>
    <w:rsid w:val="006E660A"/>
    <w:rsid w:val="006F5CC9"/>
    <w:rsid w:val="006F7583"/>
    <w:rsid w:val="0070190B"/>
    <w:rsid w:val="00702D1E"/>
    <w:rsid w:val="00706F87"/>
    <w:rsid w:val="00710213"/>
    <w:rsid w:val="007124FD"/>
    <w:rsid w:val="0071763A"/>
    <w:rsid w:val="007231FA"/>
    <w:rsid w:val="00734738"/>
    <w:rsid w:val="007447FA"/>
    <w:rsid w:val="00745907"/>
    <w:rsid w:val="00746BF1"/>
    <w:rsid w:val="00754321"/>
    <w:rsid w:val="007603E8"/>
    <w:rsid w:val="00764F61"/>
    <w:rsid w:val="007670A6"/>
    <w:rsid w:val="007675A5"/>
    <w:rsid w:val="007716C0"/>
    <w:rsid w:val="00772F5B"/>
    <w:rsid w:val="00773CCA"/>
    <w:rsid w:val="00773DC3"/>
    <w:rsid w:val="0078117C"/>
    <w:rsid w:val="0078132B"/>
    <w:rsid w:val="00783FF3"/>
    <w:rsid w:val="007870EC"/>
    <w:rsid w:val="00791F3A"/>
    <w:rsid w:val="00797679"/>
    <w:rsid w:val="007A70EB"/>
    <w:rsid w:val="007A7D4F"/>
    <w:rsid w:val="007B0971"/>
    <w:rsid w:val="007B7465"/>
    <w:rsid w:val="007C4610"/>
    <w:rsid w:val="007C7E81"/>
    <w:rsid w:val="007C7EEE"/>
    <w:rsid w:val="007D0957"/>
    <w:rsid w:val="007D71CD"/>
    <w:rsid w:val="007E0292"/>
    <w:rsid w:val="007E3D52"/>
    <w:rsid w:val="007E530D"/>
    <w:rsid w:val="007E77D4"/>
    <w:rsid w:val="007F18A2"/>
    <w:rsid w:val="007F20AF"/>
    <w:rsid w:val="007F3F48"/>
    <w:rsid w:val="007F46D5"/>
    <w:rsid w:val="008027DB"/>
    <w:rsid w:val="008036F5"/>
    <w:rsid w:val="0081060A"/>
    <w:rsid w:val="00836C4B"/>
    <w:rsid w:val="00836E56"/>
    <w:rsid w:val="0084012E"/>
    <w:rsid w:val="00841588"/>
    <w:rsid w:val="00841986"/>
    <w:rsid w:val="00853CA5"/>
    <w:rsid w:val="00857D33"/>
    <w:rsid w:val="008604C2"/>
    <w:rsid w:val="00861DA1"/>
    <w:rsid w:val="008653BF"/>
    <w:rsid w:val="00865EBA"/>
    <w:rsid w:val="00873AA8"/>
    <w:rsid w:val="00874E7D"/>
    <w:rsid w:val="00875401"/>
    <w:rsid w:val="008772DE"/>
    <w:rsid w:val="008774A3"/>
    <w:rsid w:val="00877C97"/>
    <w:rsid w:val="008807A1"/>
    <w:rsid w:val="0088250F"/>
    <w:rsid w:val="008865ED"/>
    <w:rsid w:val="008957C6"/>
    <w:rsid w:val="00897346"/>
    <w:rsid w:val="008A081E"/>
    <w:rsid w:val="008A0F35"/>
    <w:rsid w:val="008A31C9"/>
    <w:rsid w:val="008A57FD"/>
    <w:rsid w:val="008B042F"/>
    <w:rsid w:val="008B5176"/>
    <w:rsid w:val="008B644C"/>
    <w:rsid w:val="008C5339"/>
    <w:rsid w:val="008C795C"/>
    <w:rsid w:val="008D091D"/>
    <w:rsid w:val="008D261D"/>
    <w:rsid w:val="008E44C0"/>
    <w:rsid w:val="008E4CEB"/>
    <w:rsid w:val="008F1283"/>
    <w:rsid w:val="008F1D6E"/>
    <w:rsid w:val="0090595F"/>
    <w:rsid w:val="00907125"/>
    <w:rsid w:val="00910BA6"/>
    <w:rsid w:val="00912D6B"/>
    <w:rsid w:val="00913015"/>
    <w:rsid w:val="00915AA1"/>
    <w:rsid w:val="00920F0F"/>
    <w:rsid w:val="00932237"/>
    <w:rsid w:val="00933C98"/>
    <w:rsid w:val="00937A68"/>
    <w:rsid w:val="009443F1"/>
    <w:rsid w:val="00956159"/>
    <w:rsid w:val="009619C3"/>
    <w:rsid w:val="00967E13"/>
    <w:rsid w:val="009823D2"/>
    <w:rsid w:val="00993295"/>
    <w:rsid w:val="009A2E32"/>
    <w:rsid w:val="009B04E5"/>
    <w:rsid w:val="009B2B31"/>
    <w:rsid w:val="009B7359"/>
    <w:rsid w:val="009C592E"/>
    <w:rsid w:val="009C64AA"/>
    <w:rsid w:val="009C6EAC"/>
    <w:rsid w:val="009E176C"/>
    <w:rsid w:val="009F3E08"/>
    <w:rsid w:val="00A00804"/>
    <w:rsid w:val="00A04167"/>
    <w:rsid w:val="00A0579D"/>
    <w:rsid w:val="00A059FD"/>
    <w:rsid w:val="00A06185"/>
    <w:rsid w:val="00A11C01"/>
    <w:rsid w:val="00A1484D"/>
    <w:rsid w:val="00A167DE"/>
    <w:rsid w:val="00A2255E"/>
    <w:rsid w:val="00A264F9"/>
    <w:rsid w:val="00A34907"/>
    <w:rsid w:val="00A35109"/>
    <w:rsid w:val="00A42102"/>
    <w:rsid w:val="00A42B26"/>
    <w:rsid w:val="00A42B4F"/>
    <w:rsid w:val="00A46288"/>
    <w:rsid w:val="00A526A2"/>
    <w:rsid w:val="00A54581"/>
    <w:rsid w:val="00A55366"/>
    <w:rsid w:val="00A66D0F"/>
    <w:rsid w:val="00A67C03"/>
    <w:rsid w:val="00A71C2B"/>
    <w:rsid w:val="00A71EAB"/>
    <w:rsid w:val="00A87F85"/>
    <w:rsid w:val="00A90EC0"/>
    <w:rsid w:val="00A95E0E"/>
    <w:rsid w:val="00A96CD0"/>
    <w:rsid w:val="00A972EC"/>
    <w:rsid w:val="00AA2127"/>
    <w:rsid w:val="00AB0ECD"/>
    <w:rsid w:val="00AB1AC3"/>
    <w:rsid w:val="00AB402B"/>
    <w:rsid w:val="00AC1D59"/>
    <w:rsid w:val="00AC75C5"/>
    <w:rsid w:val="00AC77D1"/>
    <w:rsid w:val="00AC7A64"/>
    <w:rsid w:val="00AC7BEF"/>
    <w:rsid w:val="00AD334B"/>
    <w:rsid w:val="00AE78A6"/>
    <w:rsid w:val="00AF138F"/>
    <w:rsid w:val="00AF7329"/>
    <w:rsid w:val="00B03BE0"/>
    <w:rsid w:val="00B064D9"/>
    <w:rsid w:val="00B064EA"/>
    <w:rsid w:val="00B07B84"/>
    <w:rsid w:val="00B10A5D"/>
    <w:rsid w:val="00B325E1"/>
    <w:rsid w:val="00B44B0A"/>
    <w:rsid w:val="00B45A78"/>
    <w:rsid w:val="00B4773D"/>
    <w:rsid w:val="00B52456"/>
    <w:rsid w:val="00B526B1"/>
    <w:rsid w:val="00B5379A"/>
    <w:rsid w:val="00B57E41"/>
    <w:rsid w:val="00B62951"/>
    <w:rsid w:val="00B65034"/>
    <w:rsid w:val="00B6692F"/>
    <w:rsid w:val="00B76399"/>
    <w:rsid w:val="00B82BA5"/>
    <w:rsid w:val="00B93173"/>
    <w:rsid w:val="00BA26BF"/>
    <w:rsid w:val="00BA38F9"/>
    <w:rsid w:val="00BB01AB"/>
    <w:rsid w:val="00BB6739"/>
    <w:rsid w:val="00BC1555"/>
    <w:rsid w:val="00BC1858"/>
    <w:rsid w:val="00BC3A32"/>
    <w:rsid w:val="00BC5533"/>
    <w:rsid w:val="00BD0E2C"/>
    <w:rsid w:val="00BD5091"/>
    <w:rsid w:val="00BD57A3"/>
    <w:rsid w:val="00BE3DB8"/>
    <w:rsid w:val="00BE6975"/>
    <w:rsid w:val="00BF0B0C"/>
    <w:rsid w:val="00BF488C"/>
    <w:rsid w:val="00C07CEA"/>
    <w:rsid w:val="00C116DB"/>
    <w:rsid w:val="00C31AA8"/>
    <w:rsid w:val="00C418E2"/>
    <w:rsid w:val="00C504FE"/>
    <w:rsid w:val="00C51169"/>
    <w:rsid w:val="00C62E42"/>
    <w:rsid w:val="00C64187"/>
    <w:rsid w:val="00C76DBF"/>
    <w:rsid w:val="00C824A5"/>
    <w:rsid w:val="00C838C3"/>
    <w:rsid w:val="00C851BE"/>
    <w:rsid w:val="00C9061F"/>
    <w:rsid w:val="00CA00C8"/>
    <w:rsid w:val="00CA0539"/>
    <w:rsid w:val="00CA15AC"/>
    <w:rsid w:val="00CA417E"/>
    <w:rsid w:val="00CA70D1"/>
    <w:rsid w:val="00CB1F74"/>
    <w:rsid w:val="00CC022D"/>
    <w:rsid w:val="00CC6AB3"/>
    <w:rsid w:val="00CD4518"/>
    <w:rsid w:val="00CE2B52"/>
    <w:rsid w:val="00CE4E28"/>
    <w:rsid w:val="00CE6B18"/>
    <w:rsid w:val="00CF003B"/>
    <w:rsid w:val="00CF5A61"/>
    <w:rsid w:val="00D01332"/>
    <w:rsid w:val="00D12E1F"/>
    <w:rsid w:val="00D13E62"/>
    <w:rsid w:val="00D210E4"/>
    <w:rsid w:val="00D3027C"/>
    <w:rsid w:val="00D31055"/>
    <w:rsid w:val="00D43028"/>
    <w:rsid w:val="00D46C30"/>
    <w:rsid w:val="00D7069F"/>
    <w:rsid w:val="00D748B8"/>
    <w:rsid w:val="00D801AD"/>
    <w:rsid w:val="00D82669"/>
    <w:rsid w:val="00D97C41"/>
    <w:rsid w:val="00DA259E"/>
    <w:rsid w:val="00DA7A47"/>
    <w:rsid w:val="00DB323F"/>
    <w:rsid w:val="00DC0EE2"/>
    <w:rsid w:val="00DC440A"/>
    <w:rsid w:val="00DE091D"/>
    <w:rsid w:val="00DE609A"/>
    <w:rsid w:val="00DF14AC"/>
    <w:rsid w:val="00DF4E21"/>
    <w:rsid w:val="00E02FCD"/>
    <w:rsid w:val="00E0406F"/>
    <w:rsid w:val="00E058D9"/>
    <w:rsid w:val="00E06FE2"/>
    <w:rsid w:val="00E074D2"/>
    <w:rsid w:val="00E074F5"/>
    <w:rsid w:val="00E32AE6"/>
    <w:rsid w:val="00E40B3D"/>
    <w:rsid w:val="00E53D69"/>
    <w:rsid w:val="00E55399"/>
    <w:rsid w:val="00E557CB"/>
    <w:rsid w:val="00E576EF"/>
    <w:rsid w:val="00E632BE"/>
    <w:rsid w:val="00E66775"/>
    <w:rsid w:val="00E82D8A"/>
    <w:rsid w:val="00E94E8D"/>
    <w:rsid w:val="00E954D0"/>
    <w:rsid w:val="00E95EDA"/>
    <w:rsid w:val="00EA0BD3"/>
    <w:rsid w:val="00EA56C3"/>
    <w:rsid w:val="00EB03E9"/>
    <w:rsid w:val="00EB1A43"/>
    <w:rsid w:val="00EB35FB"/>
    <w:rsid w:val="00EB7D3E"/>
    <w:rsid w:val="00ED1319"/>
    <w:rsid w:val="00ED1F8D"/>
    <w:rsid w:val="00ED204C"/>
    <w:rsid w:val="00EE4C5A"/>
    <w:rsid w:val="00EF1C35"/>
    <w:rsid w:val="00EF29FD"/>
    <w:rsid w:val="00F06D25"/>
    <w:rsid w:val="00F074A9"/>
    <w:rsid w:val="00F10C3F"/>
    <w:rsid w:val="00F13142"/>
    <w:rsid w:val="00F1689C"/>
    <w:rsid w:val="00F238DA"/>
    <w:rsid w:val="00F24C2D"/>
    <w:rsid w:val="00F25B6E"/>
    <w:rsid w:val="00F26821"/>
    <w:rsid w:val="00F31BD3"/>
    <w:rsid w:val="00F345FF"/>
    <w:rsid w:val="00F34979"/>
    <w:rsid w:val="00F51941"/>
    <w:rsid w:val="00F535FD"/>
    <w:rsid w:val="00F53997"/>
    <w:rsid w:val="00F53D3F"/>
    <w:rsid w:val="00F54D7A"/>
    <w:rsid w:val="00F569F6"/>
    <w:rsid w:val="00F65021"/>
    <w:rsid w:val="00F66F44"/>
    <w:rsid w:val="00F71A2E"/>
    <w:rsid w:val="00F71DDD"/>
    <w:rsid w:val="00F726AB"/>
    <w:rsid w:val="00F72FDC"/>
    <w:rsid w:val="00F746BF"/>
    <w:rsid w:val="00F753B9"/>
    <w:rsid w:val="00F82713"/>
    <w:rsid w:val="00F83D10"/>
    <w:rsid w:val="00F8425C"/>
    <w:rsid w:val="00F869D9"/>
    <w:rsid w:val="00F90479"/>
    <w:rsid w:val="00F9752D"/>
    <w:rsid w:val="00F97701"/>
    <w:rsid w:val="00FA19B3"/>
    <w:rsid w:val="00FB07E5"/>
    <w:rsid w:val="00FB0FF7"/>
    <w:rsid w:val="00FB3B2A"/>
    <w:rsid w:val="00FB41DD"/>
    <w:rsid w:val="00FB45AC"/>
    <w:rsid w:val="00FB55C8"/>
    <w:rsid w:val="00FC0AA5"/>
    <w:rsid w:val="00FC15EA"/>
    <w:rsid w:val="00FC4FCF"/>
    <w:rsid w:val="00FD2856"/>
    <w:rsid w:val="00FD3504"/>
    <w:rsid w:val="00FD467D"/>
    <w:rsid w:val="00FD570C"/>
    <w:rsid w:val="00FD6B1B"/>
    <w:rsid w:val="00FE043A"/>
    <w:rsid w:val="00FE1CCD"/>
    <w:rsid w:val="00FE2C75"/>
    <w:rsid w:val="00FE4743"/>
    <w:rsid w:val="00FF12E0"/>
    <w:rsid w:val="00FF301C"/>
    <w:rsid w:val="00FF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DEFE0CEE-A076-46D9-81D4-6F0EDCB7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06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406F"/>
    <w:pPr>
      <w:keepNext/>
      <w:spacing w:after="0" w:line="240" w:lineRule="auto"/>
      <w:jc w:val="center"/>
      <w:outlineLvl w:val="0"/>
    </w:pPr>
    <w:rPr>
      <w:rFonts w:ascii="Arial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06F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E040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0406F"/>
    <w:pPr>
      <w:ind w:left="720"/>
      <w:contextualSpacing/>
    </w:pPr>
    <w:rPr>
      <w:rFonts w:eastAsia="Calibri"/>
      <w:lang w:eastAsia="en-US"/>
    </w:rPr>
  </w:style>
  <w:style w:type="character" w:styleId="a5">
    <w:name w:val="Strong"/>
    <w:qFormat/>
    <w:rsid w:val="00E0406F"/>
    <w:rPr>
      <w:b/>
      <w:bCs/>
    </w:rPr>
  </w:style>
  <w:style w:type="paragraph" w:styleId="2">
    <w:name w:val="Body Text Indent 2"/>
    <w:basedOn w:val="a"/>
    <w:link w:val="20"/>
    <w:rsid w:val="00E0406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04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406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MT1">
    <w:name w:val="MT1"/>
    <w:basedOn w:val="a"/>
    <w:next w:val="MT2"/>
    <w:rsid w:val="00E0406F"/>
    <w:pPr>
      <w:keepNext/>
      <w:numPr>
        <w:numId w:val="5"/>
      </w:numPr>
      <w:spacing w:before="240" w:after="240" w:line="240" w:lineRule="auto"/>
      <w:jc w:val="both"/>
      <w:outlineLvl w:val="0"/>
    </w:pPr>
    <w:rPr>
      <w:rFonts w:ascii="Times New Roman Bold" w:hAnsi="Times New Roman Bold"/>
      <w:b/>
      <w:smallCaps/>
      <w:sz w:val="24"/>
      <w:szCs w:val="20"/>
      <w:lang w:val="en-CA" w:eastAsia="en-US"/>
    </w:rPr>
  </w:style>
  <w:style w:type="paragraph" w:customStyle="1" w:styleId="MT2">
    <w:name w:val="MT2"/>
    <w:basedOn w:val="a"/>
    <w:next w:val="a"/>
    <w:rsid w:val="00E0406F"/>
    <w:pPr>
      <w:keepNext/>
      <w:numPr>
        <w:ilvl w:val="1"/>
        <w:numId w:val="5"/>
      </w:numPr>
      <w:spacing w:after="240" w:line="240" w:lineRule="auto"/>
      <w:jc w:val="both"/>
      <w:outlineLvl w:val="1"/>
    </w:pPr>
    <w:rPr>
      <w:rFonts w:ascii="Times New Roman Bold" w:hAnsi="Times New Roman Bold"/>
      <w:b/>
      <w:sz w:val="24"/>
      <w:szCs w:val="20"/>
      <w:lang w:val="en-CA" w:eastAsia="en-US"/>
    </w:rPr>
  </w:style>
  <w:style w:type="paragraph" w:customStyle="1" w:styleId="MT3">
    <w:name w:val="MT3"/>
    <w:basedOn w:val="a"/>
    <w:rsid w:val="00E0406F"/>
    <w:pPr>
      <w:numPr>
        <w:ilvl w:val="2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/>
    </w:rPr>
  </w:style>
  <w:style w:type="paragraph" w:customStyle="1" w:styleId="MT4">
    <w:name w:val="MT4 Знак"/>
    <w:basedOn w:val="a"/>
    <w:link w:val="MT41"/>
    <w:rsid w:val="00E0406F"/>
    <w:pPr>
      <w:numPr>
        <w:ilvl w:val="3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/>
    </w:rPr>
  </w:style>
  <w:style w:type="paragraph" w:customStyle="1" w:styleId="MT5">
    <w:name w:val="MT5"/>
    <w:basedOn w:val="a"/>
    <w:rsid w:val="00E0406F"/>
    <w:pPr>
      <w:numPr>
        <w:ilvl w:val="4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 w:eastAsia="en-US"/>
    </w:rPr>
  </w:style>
  <w:style w:type="paragraph" w:customStyle="1" w:styleId="MT6">
    <w:name w:val="MT6"/>
    <w:basedOn w:val="a"/>
    <w:rsid w:val="00E0406F"/>
    <w:pPr>
      <w:numPr>
        <w:ilvl w:val="5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 w:eastAsia="en-US"/>
    </w:rPr>
  </w:style>
  <w:style w:type="paragraph" w:customStyle="1" w:styleId="MT7">
    <w:name w:val="MT7"/>
    <w:basedOn w:val="a"/>
    <w:rsid w:val="00E0406F"/>
    <w:pPr>
      <w:numPr>
        <w:ilvl w:val="6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 w:eastAsia="en-US"/>
    </w:rPr>
  </w:style>
  <w:style w:type="paragraph" w:customStyle="1" w:styleId="MT8">
    <w:name w:val="MT8"/>
    <w:basedOn w:val="a"/>
    <w:rsid w:val="00E0406F"/>
    <w:pPr>
      <w:numPr>
        <w:ilvl w:val="7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 w:eastAsia="en-US"/>
    </w:rPr>
  </w:style>
  <w:style w:type="paragraph" w:customStyle="1" w:styleId="MT9">
    <w:name w:val="MT9"/>
    <w:basedOn w:val="a"/>
    <w:rsid w:val="00E0406F"/>
    <w:pPr>
      <w:numPr>
        <w:ilvl w:val="8"/>
        <w:numId w:val="5"/>
      </w:numPr>
      <w:spacing w:after="240" w:line="240" w:lineRule="auto"/>
      <w:jc w:val="both"/>
    </w:pPr>
    <w:rPr>
      <w:rFonts w:ascii="Times New Roman" w:hAnsi="Times New Roman"/>
      <w:sz w:val="24"/>
      <w:szCs w:val="20"/>
      <w:lang w:val="en-CA" w:eastAsia="en-US"/>
    </w:rPr>
  </w:style>
  <w:style w:type="character" w:customStyle="1" w:styleId="MT41">
    <w:name w:val="MT4 Знак Знак1"/>
    <w:link w:val="MT4"/>
    <w:rsid w:val="00E0406F"/>
    <w:rPr>
      <w:rFonts w:ascii="Times New Roman" w:eastAsia="Times New Roman" w:hAnsi="Times New Roman" w:cs="Times New Roman"/>
      <w:sz w:val="24"/>
      <w:szCs w:val="20"/>
      <w:lang w:val="en-CA"/>
    </w:rPr>
  </w:style>
  <w:style w:type="paragraph" w:customStyle="1" w:styleId="MTBodyTab1">
    <w:name w:val="MTBodyTab 1&quot;"/>
    <w:basedOn w:val="a"/>
    <w:rsid w:val="00E0406F"/>
    <w:pPr>
      <w:spacing w:after="240" w:line="240" w:lineRule="auto"/>
      <w:ind w:firstLine="1440"/>
      <w:jc w:val="both"/>
    </w:pPr>
    <w:rPr>
      <w:rFonts w:ascii="Times New Roman" w:hAnsi="Times New Roman"/>
      <w:sz w:val="24"/>
      <w:szCs w:val="20"/>
      <w:lang w:val="en-CA" w:eastAsia="en-US"/>
    </w:rPr>
  </w:style>
  <w:style w:type="paragraph" w:styleId="a6">
    <w:name w:val="Normal (Web)"/>
    <w:basedOn w:val="a"/>
    <w:rsid w:val="00E0406F"/>
    <w:pPr>
      <w:spacing w:before="100" w:beforeAutospacing="1" w:after="100" w:afterAutospacing="1" w:line="240" w:lineRule="auto"/>
    </w:pPr>
    <w:rPr>
      <w:rFonts w:ascii="Verdana" w:hAnsi="Verdana"/>
      <w:sz w:val="19"/>
      <w:szCs w:val="19"/>
    </w:rPr>
  </w:style>
  <w:style w:type="paragraph" w:customStyle="1" w:styleId="Default">
    <w:name w:val="Default"/>
    <w:rsid w:val="00E040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040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0406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stext">
    <w:name w:val="news_text"/>
    <w:basedOn w:val="a"/>
    <w:rsid w:val="00E040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orybody">
    <w:name w:val="storybody"/>
    <w:basedOn w:val="a"/>
    <w:rsid w:val="00E0406F"/>
    <w:pPr>
      <w:spacing w:before="100" w:beforeAutospacing="1" w:after="100" w:afterAutospacing="1" w:line="240" w:lineRule="auto"/>
      <w:ind w:firstLine="400"/>
      <w:jc w:val="both"/>
    </w:pPr>
    <w:rPr>
      <w:rFonts w:ascii="Arial" w:hAnsi="Arial" w:cs="Arial"/>
      <w:color w:val="000000"/>
      <w:sz w:val="20"/>
      <w:szCs w:val="20"/>
    </w:rPr>
  </w:style>
  <w:style w:type="character" w:styleId="a7">
    <w:name w:val="Hyperlink"/>
    <w:uiPriority w:val="99"/>
    <w:semiHidden/>
    <w:unhideWhenUsed/>
    <w:rsid w:val="00E0406F"/>
    <w:rPr>
      <w:color w:val="0000FF"/>
      <w:u w:val="single"/>
    </w:rPr>
  </w:style>
  <w:style w:type="paragraph" w:styleId="a8">
    <w:name w:val="Body Text"/>
    <w:basedOn w:val="a"/>
    <w:link w:val="a9"/>
    <w:uiPriority w:val="99"/>
    <w:unhideWhenUsed/>
    <w:rsid w:val="00E0406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E0406F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E0406F"/>
  </w:style>
  <w:style w:type="paragraph" w:styleId="3">
    <w:name w:val="Body Text Indent 3"/>
    <w:basedOn w:val="a"/>
    <w:link w:val="30"/>
    <w:uiPriority w:val="99"/>
    <w:unhideWhenUsed/>
    <w:rsid w:val="00E0406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406F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MTBodyTab">
    <w:name w:val="MTBodyTab Знак"/>
    <w:link w:val="MTBodyTab0"/>
    <w:locked/>
    <w:rsid w:val="00E0406F"/>
    <w:rPr>
      <w:rFonts w:eastAsia="Times New Roman"/>
      <w:sz w:val="24"/>
      <w:szCs w:val="24"/>
      <w:lang w:val="en-CA"/>
    </w:rPr>
  </w:style>
  <w:style w:type="paragraph" w:customStyle="1" w:styleId="MTBodyTab0">
    <w:name w:val="MTBodyTab"/>
    <w:basedOn w:val="a"/>
    <w:link w:val="MTBodyTab"/>
    <w:rsid w:val="00E0406F"/>
    <w:pPr>
      <w:tabs>
        <w:tab w:val="num" w:pos="1440"/>
      </w:tabs>
      <w:spacing w:after="240" w:line="240" w:lineRule="auto"/>
      <w:ind w:firstLine="720"/>
    </w:pPr>
    <w:rPr>
      <w:rFonts w:asciiTheme="minorHAnsi" w:hAnsiTheme="minorHAnsi" w:cstheme="minorBidi"/>
      <w:sz w:val="24"/>
      <w:szCs w:val="24"/>
      <w:lang w:val="en-CA" w:eastAsia="en-US"/>
    </w:rPr>
  </w:style>
  <w:style w:type="character" w:customStyle="1" w:styleId="aa">
    <w:name w:val="Основной текст + Малые прописные"/>
    <w:basedOn w:val="a9"/>
    <w:rsid w:val="00E0406F"/>
    <w:rPr>
      <w:rFonts w:ascii="Times New Roman" w:eastAsia="Times New Roman" w:hAnsi="Times New Roman" w:cs="Times New Roman"/>
      <w:smallCaps/>
      <w:sz w:val="18"/>
      <w:szCs w:val="18"/>
      <w:u w:val="none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04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0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pt">
    <w:name w:val="Обычный + 14 pt"/>
    <w:basedOn w:val="a"/>
    <w:rsid w:val="00E0406F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d">
    <w:name w:val="header"/>
    <w:basedOn w:val="a"/>
    <w:link w:val="ae"/>
    <w:uiPriority w:val="99"/>
    <w:unhideWhenUsed/>
    <w:rsid w:val="00E0406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0406F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E040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0406F"/>
    <w:rPr>
      <w:rFonts w:ascii="Calibri" w:eastAsia="Times New Roman" w:hAnsi="Calibri" w:cs="Times New Roman"/>
      <w:lang w:eastAsia="ru-RU"/>
    </w:rPr>
  </w:style>
  <w:style w:type="paragraph" w:customStyle="1" w:styleId="tkZagolovok3">
    <w:name w:val="_Заголовок Глава (tkZagolovok3)"/>
    <w:basedOn w:val="a"/>
    <w:rsid w:val="00E576EF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61790B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61790B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61790B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dakcijaSpisok">
    <w:name w:val="_В редакции список (tkRedakcijaSpisok)"/>
    <w:basedOn w:val="a"/>
    <w:rsid w:val="002930BF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2930BF"/>
    <w:pPr>
      <w:spacing w:after="60"/>
      <w:jc w:val="both"/>
    </w:pPr>
    <w:rPr>
      <w:rFonts w:ascii="Arial" w:hAnsi="Arial" w:cs="Arial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F904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9047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90479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904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9047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F904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4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EAA5-8E2D-4B43-A820-C6640C1F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27</Pages>
  <Words>8650</Words>
  <Characters>49308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Кудайбергенов Ислам</cp:lastModifiedBy>
  <cp:revision>14</cp:revision>
  <cp:lastPrinted>2019-12-30T10:30:00Z</cp:lastPrinted>
  <dcterms:created xsi:type="dcterms:W3CDTF">2019-11-28T06:12:00Z</dcterms:created>
  <dcterms:modified xsi:type="dcterms:W3CDTF">2019-12-30T10:31:00Z</dcterms:modified>
</cp:coreProperties>
</file>